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6B" w:rsidRDefault="00153B6B" w:rsidP="00153B6B">
      <w:pPr>
        <w:jc w:val="center"/>
        <w:rPr>
          <w:rFonts w:hint="cs"/>
          <w:rtl/>
        </w:rPr>
      </w:pPr>
      <w:r>
        <w:rPr>
          <w:rFonts w:hint="cs"/>
          <w:rtl/>
        </w:rPr>
        <w:t xml:space="preserve">בבא קמא פרק </w:t>
      </w:r>
      <w:bookmarkStart w:id="0" w:name="_GoBack"/>
      <w:r>
        <w:rPr>
          <w:rFonts w:hint="cs"/>
          <w:rtl/>
        </w:rPr>
        <w:t>ששי</w:t>
      </w:r>
      <w:bookmarkEnd w:id="0"/>
      <w:r>
        <w:rPr>
          <w:rFonts w:hint="cs"/>
          <w:rtl/>
        </w:rPr>
        <w:t xml:space="preserve"> 'הכונס צאן לדיר'</w:t>
      </w:r>
    </w:p>
    <w:p w:rsidR="00153B6B" w:rsidRDefault="00153B6B" w:rsidP="00153B6B">
      <w:pPr>
        <w:rPr>
          <w:rFonts w:hint="cs"/>
          <w:rtl/>
        </w:rPr>
      </w:pPr>
      <w:r>
        <w:rPr>
          <w:rtl/>
        </w:rPr>
        <w:t>(בבא</w:t>
      </w:r>
      <w:r>
        <w:rPr>
          <w:rFonts w:hint="cs"/>
          <w:rtl/>
        </w:rPr>
        <w:t xml:space="preserve"> קמא נה,ב)</w:t>
      </w:r>
      <w:r>
        <w:rPr>
          <w:rFonts w:hint="cs"/>
          <w:rtl/>
        </w:rPr>
        <w:tab/>
      </w:r>
    </w:p>
    <w:p w:rsidR="00153B6B" w:rsidRDefault="00153B6B" w:rsidP="00153B6B">
      <w:pPr>
        <w:rPr>
          <w:rFonts w:hint="cs"/>
          <w:rtl/>
        </w:rPr>
      </w:pPr>
      <w:r>
        <w:rPr>
          <w:rFonts w:hint="cs"/>
          <w:rtl/>
        </w:rPr>
        <w:t>משנה:</w:t>
      </w:r>
    </w:p>
    <w:p w:rsidR="00153B6B" w:rsidRDefault="00153B6B" w:rsidP="00153B6B">
      <w:pPr>
        <w:rPr>
          <w:rFonts w:hint="cs"/>
          <w:rtl/>
        </w:rPr>
      </w:pPr>
      <w:r>
        <w:rPr>
          <w:rFonts w:hint="cs"/>
          <w:rtl/>
        </w:rPr>
        <w:t xml:space="preserve">הכונס צאן לדיר, ונעל בפניה כראוי, ויצאה והזיקה </w:t>
      </w:r>
      <w:r>
        <w:rPr>
          <w:rtl/>
        </w:rPr>
        <w:t>–</w:t>
      </w:r>
      <w:r>
        <w:rPr>
          <w:rFonts w:hint="cs"/>
          <w:rtl/>
        </w:rPr>
        <w:t xml:space="preserve"> פטור </w:t>
      </w:r>
      <w:r>
        <w:rPr>
          <w:rFonts w:cs="Miriam"/>
          <w:szCs w:val="20"/>
          <w:rtl/>
        </w:rPr>
        <w:t>(</w:t>
      </w:r>
      <w:r>
        <w:rPr>
          <w:rFonts w:cs="Miriam" w:hint="cs"/>
          <w:szCs w:val="20"/>
          <w:rtl/>
        </w:rPr>
        <w:t>דהא נטרה, ומאי הוי ליה למעבד</w:t>
      </w:r>
      <w:r>
        <w:rPr>
          <w:rFonts w:cs="Miriam"/>
          <w:szCs w:val="20"/>
          <w:rtl/>
        </w:rPr>
        <w:t>)</w:t>
      </w:r>
      <w:r>
        <w:rPr>
          <w:rFonts w:hint="cs"/>
          <w:rtl/>
        </w:rPr>
        <w:t>; לא נעל בפניה כראוי ויצאה והזיקה - חייב.</w:t>
      </w:r>
    </w:p>
    <w:p w:rsidR="00153B6B" w:rsidRDefault="00153B6B" w:rsidP="00153B6B">
      <w:pPr>
        <w:rPr>
          <w:rFonts w:hint="cs"/>
          <w:rtl/>
        </w:rPr>
      </w:pPr>
      <w:r>
        <w:rPr>
          <w:rFonts w:hint="cs"/>
          <w:rtl/>
        </w:rPr>
        <w:t xml:space="preserve">נפרצה בלילה או שפרצוה לסטים ויצאה והזיקה </w:t>
      </w:r>
      <w:r>
        <w:rPr>
          <w:rtl/>
        </w:rPr>
        <w:t>–</w:t>
      </w:r>
      <w:r>
        <w:rPr>
          <w:rFonts w:hint="cs"/>
          <w:rtl/>
        </w:rPr>
        <w:t xml:space="preserve"> פטור; הוציאוה לסטים - לסטים חייבין.</w:t>
      </w:r>
    </w:p>
    <w:p w:rsidR="00153B6B" w:rsidRDefault="00153B6B" w:rsidP="00153B6B">
      <w:pPr>
        <w:rPr>
          <w:rFonts w:hint="cs"/>
          <w:rtl/>
        </w:rPr>
      </w:pPr>
      <w:r>
        <w:rPr>
          <w:rFonts w:hint="cs"/>
          <w:rtl/>
        </w:rPr>
        <w:t xml:space="preserve">הניחה בחמה </w:t>
      </w:r>
      <w:r>
        <w:rPr>
          <w:rFonts w:cs="Miriam"/>
          <w:szCs w:val="20"/>
          <w:rtl/>
        </w:rPr>
        <w:t>(</w:t>
      </w:r>
      <w:r>
        <w:rPr>
          <w:rFonts w:cs="Miriam" w:hint="cs"/>
          <w:szCs w:val="20"/>
          <w:rtl/>
        </w:rPr>
        <w:t>מצערא לה שמשא, ולא סגי ליה בנעילה כראוי, דמוקמינן בגמרא דהיינו דלת שיכולה לעמוד ברוח מצויה</w:t>
      </w:r>
      <w:r>
        <w:rPr>
          <w:rFonts w:cs="Miriam"/>
          <w:szCs w:val="20"/>
          <w:rtl/>
        </w:rPr>
        <w:t>)</w:t>
      </w:r>
      <w:r>
        <w:rPr>
          <w:rFonts w:hint="cs"/>
          <w:rtl/>
        </w:rPr>
        <w:t>,</w:t>
      </w:r>
      <w:r>
        <w:rPr>
          <w:rtl/>
        </w:rPr>
        <w:t xml:space="preserve"> </w:t>
      </w:r>
      <w:r>
        <w:rPr>
          <w:rFonts w:hint="cs"/>
          <w:rtl/>
        </w:rPr>
        <w:t xml:space="preserve">או שמסרה לחרש שוטה וקטן ויצאה והזיקה </w:t>
      </w:r>
      <w:r>
        <w:rPr>
          <w:rtl/>
        </w:rPr>
        <w:t>–</w:t>
      </w:r>
      <w:r>
        <w:rPr>
          <w:rFonts w:hint="cs"/>
          <w:rtl/>
        </w:rPr>
        <w:t xml:space="preserve"> חייב. מסרה לרועה - נכנס הרועה תחתיו </w:t>
      </w:r>
      <w:r>
        <w:rPr>
          <w:rFonts w:cs="Miriam"/>
          <w:szCs w:val="20"/>
          <w:rtl/>
        </w:rPr>
        <w:t>(</w:t>
      </w:r>
      <w:r>
        <w:rPr>
          <w:rFonts w:cs="Miriam" w:hint="cs"/>
          <w:szCs w:val="20"/>
          <w:rtl/>
        </w:rPr>
        <w:t>להתחייב בנזקין</w:t>
      </w:r>
      <w:r>
        <w:rPr>
          <w:rFonts w:cs="Miriam"/>
          <w:szCs w:val="20"/>
          <w:rtl/>
        </w:rPr>
        <w:t>)</w:t>
      </w:r>
      <w:r>
        <w:rPr>
          <w:rFonts w:hint="cs"/>
          <w:rtl/>
        </w:rPr>
        <w:t>.</w:t>
      </w:r>
    </w:p>
    <w:p w:rsidR="00153B6B" w:rsidRDefault="00153B6B" w:rsidP="00153B6B">
      <w:pPr>
        <w:rPr>
          <w:rFonts w:hint="cs"/>
          <w:rtl/>
        </w:rPr>
      </w:pPr>
      <w:r>
        <w:rPr>
          <w:rFonts w:hint="cs"/>
          <w:rtl/>
        </w:rPr>
        <w:t xml:space="preserve">נפלה לגינה </w:t>
      </w:r>
      <w:r>
        <w:rPr>
          <w:rFonts w:cs="Miriam"/>
          <w:szCs w:val="20"/>
          <w:rtl/>
        </w:rPr>
        <w:t>(</w:t>
      </w:r>
      <w:r>
        <w:rPr>
          <w:rFonts w:cs="Miriam" w:hint="cs"/>
          <w:szCs w:val="20"/>
          <w:rtl/>
        </w:rPr>
        <w:t>באונס מגג בעלה הסמוך לגינת חבירו, או שהיתה רשות הרבים גבוה מן הגינה, ונפלה</w:t>
      </w:r>
      <w:r>
        <w:rPr>
          <w:rFonts w:cs="Miriam"/>
          <w:szCs w:val="20"/>
          <w:rtl/>
        </w:rPr>
        <w:t>)</w:t>
      </w:r>
      <w:r>
        <w:rPr>
          <w:rtl/>
        </w:rPr>
        <w:t xml:space="preserve"> </w:t>
      </w:r>
      <w:r>
        <w:rPr>
          <w:rFonts w:hint="cs"/>
          <w:rtl/>
        </w:rPr>
        <w:t xml:space="preserve">ונהנית - משלמת מה שנהנית </w:t>
      </w:r>
      <w:r>
        <w:rPr>
          <w:rFonts w:cs="Miriam"/>
          <w:szCs w:val="20"/>
          <w:rtl/>
        </w:rPr>
        <w:t>(</w:t>
      </w:r>
      <w:r>
        <w:rPr>
          <w:rFonts w:cs="Miriam" w:hint="cs"/>
          <w:szCs w:val="20"/>
          <w:rtl/>
        </w:rPr>
        <w:t>לפי הנאתה ולא לפי הזיקה</w:t>
      </w:r>
      <w:r>
        <w:rPr>
          <w:rFonts w:cs="Miriam"/>
          <w:szCs w:val="20"/>
          <w:rtl/>
        </w:rPr>
        <w:t>)</w:t>
      </w:r>
      <w:r>
        <w:rPr>
          <w:rFonts w:hint="cs"/>
          <w:rtl/>
        </w:rPr>
        <w:t xml:space="preserve">; ירדה כדרכה והזיקה - משלמת מה שהזיקה. </w:t>
      </w:r>
    </w:p>
    <w:p w:rsidR="00153B6B" w:rsidRDefault="00153B6B" w:rsidP="00153B6B">
      <w:pPr>
        <w:rPr>
          <w:rFonts w:hint="cs"/>
          <w:rtl/>
        </w:rPr>
      </w:pPr>
      <w:r>
        <w:rPr>
          <w:rFonts w:hint="cs"/>
          <w:rtl/>
        </w:rPr>
        <w:t>כיצד '</w:t>
      </w:r>
      <w:r>
        <w:rPr>
          <w:rFonts w:hint="cs"/>
          <w:i/>
          <w:iCs/>
          <w:rtl/>
        </w:rPr>
        <w:t>משלמת מה שהזיקה</w:t>
      </w:r>
      <w:r>
        <w:rPr>
          <w:rFonts w:hint="cs"/>
          <w:rtl/>
        </w:rPr>
        <w:t>'?</w:t>
      </w:r>
    </w:p>
    <w:p w:rsidR="00153B6B" w:rsidRDefault="00153B6B" w:rsidP="00153B6B">
      <w:pPr>
        <w:rPr>
          <w:rFonts w:hint="cs"/>
          <w:rtl/>
        </w:rPr>
      </w:pPr>
      <w:r>
        <w:rPr>
          <w:rFonts w:cs="Miriam"/>
          <w:szCs w:val="20"/>
          <w:rtl/>
        </w:rPr>
        <w:t>(</w:t>
      </w:r>
      <w:r>
        <w:rPr>
          <w:rFonts w:cs="Miriam" w:hint="cs"/>
          <w:szCs w:val="20"/>
          <w:rtl/>
        </w:rPr>
        <w:t>אין שמין את הערוגה לבדה, מפני שמפסיד מזיק, ששמין אותה בכל שווייה, ורחמנא אמר '</w:t>
      </w:r>
      <w:r>
        <w:rPr>
          <w:rFonts w:cs="Narkisim" w:hint="cs"/>
          <w:szCs w:val="20"/>
          <w:rtl/>
        </w:rPr>
        <w:t>ובער בשדה אחר</w:t>
      </w:r>
      <w:r>
        <w:rPr>
          <w:rFonts w:cs="Miriam" w:hint="cs"/>
          <w:szCs w:val="20"/>
          <w:rtl/>
        </w:rPr>
        <w:t>'</w:t>
      </w:r>
      <w:r>
        <w:rPr>
          <w:rFonts w:cs="Miriam" w:hint="cs"/>
          <w:szCs w:val="16"/>
          <w:rtl/>
        </w:rPr>
        <w:t xml:space="preserve"> [</w:t>
      </w:r>
      <w:r>
        <w:rPr>
          <w:rFonts w:cs="Miriam" w:hint="cs"/>
          <w:sz w:val="20"/>
          <w:szCs w:val="16"/>
          <w:rtl/>
        </w:rPr>
        <w:t>שמות כב,ד</w:t>
      </w:r>
      <w:r>
        <w:rPr>
          <w:rFonts w:cs="Miriam" w:hint="cs"/>
          <w:szCs w:val="16"/>
          <w:rtl/>
        </w:rPr>
        <w:t>]</w:t>
      </w:r>
      <w:r>
        <w:rPr>
          <w:rFonts w:cs="Miriam" w:hint="cs"/>
          <w:szCs w:val="20"/>
          <w:rtl/>
        </w:rPr>
        <w:t>, ודרשינן בגמרא: מלמד ששמין אותו על גב שדה אחרת:</w:t>
      </w:r>
      <w:r>
        <w:rPr>
          <w:rFonts w:cs="Miriam"/>
          <w:szCs w:val="20"/>
          <w:rtl/>
        </w:rPr>
        <w:t>)</w:t>
      </w:r>
      <w:r>
        <w:rPr>
          <w:rtl/>
        </w:rPr>
        <w:t xml:space="preserve"> </w:t>
      </w:r>
      <w:r>
        <w:rPr>
          <w:rFonts w:cs="Miriam"/>
          <w:szCs w:val="20"/>
          <w:rtl/>
        </w:rPr>
        <w:t>(</w:t>
      </w:r>
      <w:r>
        <w:rPr>
          <w:rFonts w:cs="Miriam" w:hint="cs"/>
          <w:szCs w:val="20"/>
          <w:rtl/>
        </w:rPr>
        <w:t>אלא</w:t>
      </w:r>
      <w:r>
        <w:rPr>
          <w:rFonts w:cs="Miriam"/>
          <w:szCs w:val="20"/>
          <w:rtl/>
        </w:rPr>
        <w:t>)</w:t>
      </w:r>
      <w:r>
        <w:rPr>
          <w:rtl/>
        </w:rPr>
        <w:t xml:space="preserve"> </w:t>
      </w:r>
      <w:r>
        <w:rPr>
          <w:rFonts w:hint="cs"/>
          <w:rtl/>
        </w:rPr>
        <w:t xml:space="preserve">שמין בית סאה באותה שדה כמה היתה יפה </w:t>
      </w:r>
      <w:r>
        <w:rPr>
          <w:rFonts w:cs="Miriam"/>
          <w:szCs w:val="20"/>
          <w:rtl/>
        </w:rPr>
        <w:t>(</w:t>
      </w:r>
      <w:r>
        <w:rPr>
          <w:rFonts w:cs="Miriam" w:hint="cs"/>
          <w:szCs w:val="20"/>
          <w:rtl/>
        </w:rPr>
        <w:t>קודם שנאכלה ממנה הערוגה הזאת</w:t>
      </w:r>
      <w:r>
        <w:rPr>
          <w:rFonts w:cs="Miriam"/>
          <w:szCs w:val="20"/>
          <w:rtl/>
        </w:rPr>
        <w:t>)</w:t>
      </w:r>
      <w:r>
        <w:rPr>
          <w:rtl/>
        </w:rPr>
        <w:t xml:space="preserve"> </w:t>
      </w:r>
      <w:r>
        <w:rPr>
          <w:rFonts w:hint="cs"/>
          <w:rtl/>
        </w:rPr>
        <w:t xml:space="preserve">- וכמה היא יפה </w:t>
      </w:r>
      <w:r>
        <w:rPr>
          <w:rFonts w:cs="Miriam"/>
          <w:szCs w:val="20"/>
          <w:rtl/>
        </w:rPr>
        <w:t>(</w:t>
      </w:r>
      <w:r>
        <w:rPr>
          <w:rFonts w:cs="Miriam" w:hint="cs"/>
          <w:szCs w:val="20"/>
          <w:rtl/>
        </w:rPr>
        <w:t>עכשיו; והשתא לא משלם כולהו דמיה, דמִי שלוקח בית סאה כשהיא בתבואתה - אינו מזלזל בה בשביל הפסד ערוגה אחת כי אם דבר מועט</w:t>
      </w:r>
      <w:r>
        <w:rPr>
          <w:rFonts w:cs="Miriam"/>
          <w:szCs w:val="20"/>
          <w:rtl/>
        </w:rPr>
        <w:t>)</w:t>
      </w:r>
      <w:r>
        <w:rPr>
          <w:rFonts w:hint="cs"/>
          <w:rtl/>
        </w:rPr>
        <w:t>.</w:t>
      </w:r>
    </w:p>
    <w:p w:rsidR="00153B6B" w:rsidRDefault="00153B6B" w:rsidP="00153B6B">
      <w:pPr>
        <w:rPr>
          <w:rFonts w:hint="cs"/>
        </w:rPr>
      </w:pPr>
      <w:r>
        <w:rPr>
          <w:rFonts w:hint="cs"/>
          <w:rtl/>
        </w:rPr>
        <w:t xml:space="preserve">רבי שמעון אומר: אכלה פירות גמורים </w:t>
      </w:r>
      <w:r>
        <w:rPr>
          <w:rFonts w:cs="Miriam"/>
          <w:szCs w:val="20"/>
          <w:rtl/>
        </w:rPr>
        <w:t>(</w:t>
      </w:r>
      <w:r>
        <w:rPr>
          <w:rFonts w:cs="Miriam" w:hint="cs"/>
          <w:szCs w:val="20"/>
          <w:rtl/>
        </w:rPr>
        <w:t>שכבר בישלו כל צרכן</w:t>
      </w:r>
      <w:r>
        <w:rPr>
          <w:rFonts w:cs="Miriam"/>
          <w:szCs w:val="20"/>
          <w:rtl/>
        </w:rPr>
        <w:t>)</w:t>
      </w:r>
      <w:r>
        <w:rPr>
          <w:rtl/>
        </w:rPr>
        <w:t xml:space="preserve"> </w:t>
      </w:r>
      <w:r>
        <w:rPr>
          <w:rFonts w:hint="cs"/>
          <w:rtl/>
        </w:rPr>
        <w:t xml:space="preserve">- משלמת פירות גמורים </w:t>
      </w:r>
      <w:r>
        <w:rPr>
          <w:rFonts w:cs="Miriam"/>
          <w:szCs w:val="20"/>
          <w:rtl/>
        </w:rPr>
        <w:t>(</w:t>
      </w:r>
      <w:r>
        <w:rPr>
          <w:rFonts w:cs="Miriam" w:hint="cs"/>
          <w:szCs w:val="20"/>
          <w:rtl/>
        </w:rPr>
        <w:t>כל ההיזק</w:t>
      </w:r>
      <w:r>
        <w:rPr>
          <w:rFonts w:cs="Miriam"/>
          <w:szCs w:val="20"/>
          <w:rtl/>
        </w:rPr>
        <w:t>)</w:t>
      </w:r>
      <w:r>
        <w:rPr>
          <w:rFonts w:hint="cs"/>
          <w:rtl/>
        </w:rPr>
        <w:t xml:space="preserve">, אם סאה </w:t>
      </w:r>
      <w:r>
        <w:rPr>
          <w:rtl/>
        </w:rPr>
        <w:t>–</w:t>
      </w:r>
      <w:r>
        <w:rPr>
          <w:rFonts w:hint="cs"/>
          <w:rtl/>
        </w:rPr>
        <w:t xml:space="preserve"> סאה, אם סאתים </w:t>
      </w:r>
      <w:r>
        <w:rPr>
          <w:rtl/>
        </w:rPr>
        <w:t>–</w:t>
      </w:r>
      <w:r>
        <w:rPr>
          <w:rFonts w:hint="cs"/>
          <w:rtl/>
        </w:rPr>
        <w:t xml:space="preserve"> סאתים </w:t>
      </w:r>
      <w:r>
        <w:rPr>
          <w:rFonts w:cs="Miriam"/>
          <w:szCs w:val="20"/>
          <w:rtl/>
        </w:rPr>
        <w:t>(</w:t>
      </w:r>
      <w:r>
        <w:rPr>
          <w:rFonts w:cs="Miriam" w:hint="cs"/>
          <w:szCs w:val="20"/>
          <w:rtl/>
        </w:rPr>
        <w:t>והיכא שיימינן אגב שדה? היכא דעדיין לא נגמרו</w:t>
      </w:r>
      <w:r>
        <w:rPr>
          <w:rFonts w:cs="Miriam"/>
          <w:szCs w:val="20"/>
          <w:rtl/>
        </w:rPr>
        <w:t>)</w:t>
      </w:r>
      <w:r>
        <w:rPr>
          <w:rFonts w:hint="cs"/>
          <w:rtl/>
        </w:rPr>
        <w:t>.</w:t>
      </w:r>
    </w:p>
    <w:p w:rsidR="00153B6B" w:rsidRDefault="00153B6B" w:rsidP="00153B6B">
      <w:pPr>
        <w:rPr>
          <w:rFonts w:cs="Miriam" w:hint="cs"/>
          <w:szCs w:val="20"/>
        </w:rPr>
      </w:pPr>
    </w:p>
    <w:p w:rsidR="00153B6B" w:rsidRDefault="00153B6B" w:rsidP="00153B6B">
      <w:pPr>
        <w:rPr>
          <w:rFonts w:hint="cs"/>
          <w:rtl/>
        </w:rPr>
      </w:pPr>
      <w:r>
        <w:rPr>
          <w:rFonts w:hint="cs"/>
          <w:rtl/>
        </w:rPr>
        <w:t>גמרא:</w:t>
      </w:r>
    </w:p>
    <w:p w:rsidR="00153B6B" w:rsidRDefault="00153B6B" w:rsidP="00153B6B">
      <w:pPr>
        <w:rPr>
          <w:rFonts w:hint="cs"/>
          <w:i/>
          <w:iCs/>
          <w:rtl/>
        </w:rPr>
      </w:pPr>
      <w:r>
        <w:rPr>
          <w:rFonts w:hint="cs"/>
          <w:rtl/>
        </w:rPr>
        <w:t>תנו רבנן: '</w:t>
      </w:r>
      <w:r>
        <w:rPr>
          <w:rFonts w:hint="cs"/>
          <w:i/>
          <w:iCs/>
          <w:rtl/>
        </w:rPr>
        <w:t>איזהו 'כראוי' ואיזהו 'שלא כראוי'?</w:t>
      </w:r>
    </w:p>
    <w:p w:rsidR="00153B6B" w:rsidRDefault="00153B6B" w:rsidP="00153B6B">
      <w:pPr>
        <w:rPr>
          <w:rFonts w:hint="cs"/>
          <w:rtl/>
        </w:rPr>
      </w:pPr>
      <w:r>
        <w:rPr>
          <w:rFonts w:hint="cs"/>
          <w:i/>
          <w:iCs/>
          <w:rtl/>
        </w:rPr>
        <w:t>דלת שיכולה לעמוד ברוח מצויה - זהו 'כראוי'; שאינה יכולה לעמוד ברוח מצויה - זהו 'שלא כראוי'</w:t>
      </w:r>
      <w:r>
        <w:rPr>
          <w:rFonts w:hint="cs"/>
          <w:rtl/>
        </w:rPr>
        <w:t>'.</w:t>
      </w:r>
    </w:p>
    <w:p w:rsidR="00153B6B" w:rsidRDefault="00153B6B" w:rsidP="00153B6B">
      <w:pPr>
        <w:rPr>
          <w:rFonts w:hint="cs"/>
          <w:rtl/>
        </w:rPr>
      </w:pPr>
    </w:p>
    <w:p w:rsidR="00153B6B" w:rsidRDefault="00153B6B" w:rsidP="00153B6B">
      <w:pPr>
        <w:rPr>
          <w:rFonts w:hint="cs"/>
          <w:i/>
          <w:iCs/>
          <w:rtl/>
        </w:rPr>
      </w:pPr>
      <w:r>
        <w:rPr>
          <w:rFonts w:hint="cs"/>
          <w:rtl/>
        </w:rPr>
        <w:t xml:space="preserve">אמר רב מני בר פטיש: מאן תנא מועד דסגי ליה בשמירה פחותה </w:t>
      </w:r>
      <w:r>
        <w:rPr>
          <w:rFonts w:cs="Miriam"/>
          <w:szCs w:val="20"/>
          <w:rtl/>
        </w:rPr>
        <w:t>(</w:t>
      </w:r>
      <w:r>
        <w:rPr>
          <w:rFonts w:cs="Miriam" w:hint="cs"/>
          <w:szCs w:val="20"/>
          <w:rtl/>
        </w:rPr>
        <w:t>מני מתניתין, דאמר צאן - שהזיקה בשן ורגל הוא, דהיינו מועד בתחילתו - סגי לה בנעילה כראוי, דהיינו שמירה פחותה, כדאוקימנא: שיכולה לעמוד ברוח מצויה, ואי אתי רוח שאין מצויה - לא קאי</w:t>
      </w:r>
      <w:r>
        <w:rPr>
          <w:rFonts w:cs="Miriam"/>
          <w:szCs w:val="20"/>
          <w:rtl/>
        </w:rPr>
        <w:t>)</w:t>
      </w:r>
      <w:r>
        <w:rPr>
          <w:rFonts w:hint="cs"/>
          <w:rtl/>
        </w:rPr>
        <w:t xml:space="preserve">? - רבי יהודה היא, דתנן </w:t>
      </w:r>
      <w:r>
        <w:rPr>
          <w:rFonts w:cs="Miriam" w:hint="cs"/>
          <w:szCs w:val="16"/>
          <w:rtl/>
        </w:rPr>
        <w:t>[פ"ד מ"ט דף מה,ב]</w:t>
      </w:r>
      <w:r>
        <w:rPr>
          <w:rFonts w:hint="cs"/>
          <w:rtl/>
        </w:rPr>
        <w:t>: '</w:t>
      </w:r>
      <w:r>
        <w:rPr>
          <w:rFonts w:hint="cs"/>
          <w:i/>
          <w:iCs/>
          <w:rtl/>
        </w:rPr>
        <w:t xml:space="preserve">קשרוֹ בעליו </w:t>
      </w:r>
      <w:r>
        <w:rPr>
          <w:rFonts w:cs="Miriam"/>
          <w:szCs w:val="20"/>
          <w:rtl/>
        </w:rPr>
        <w:t>(</w:t>
      </w:r>
      <w:r>
        <w:rPr>
          <w:rFonts w:cs="Miriam" w:hint="cs"/>
          <w:szCs w:val="20"/>
          <w:rtl/>
        </w:rPr>
        <w:t>לשור</w:t>
      </w:r>
      <w:r>
        <w:rPr>
          <w:rFonts w:cs="Miriam"/>
          <w:szCs w:val="20"/>
          <w:rtl/>
        </w:rPr>
        <w:t>)</w:t>
      </w:r>
      <w:r>
        <w:rPr>
          <w:i/>
          <w:iCs/>
          <w:rtl/>
        </w:rPr>
        <w:t xml:space="preserve"> </w:t>
      </w:r>
      <w:r>
        <w:rPr>
          <w:rFonts w:hint="cs"/>
          <w:i/>
          <w:iCs/>
          <w:rtl/>
        </w:rPr>
        <w:t xml:space="preserve">במוסירה ונעל לפניו כראוי ויצא והזיק אחד תם ואחד מועד חייב - דברי רבי מאיר; רבי יהודה אומר: תם </w:t>
      </w:r>
      <w:r>
        <w:rPr>
          <w:i/>
          <w:iCs/>
          <w:rtl/>
        </w:rPr>
        <w:t>–</w:t>
      </w:r>
      <w:r>
        <w:rPr>
          <w:rFonts w:hint="cs"/>
          <w:i/>
          <w:iCs/>
          <w:rtl/>
        </w:rPr>
        <w:t xml:space="preserve"> חייב </w:t>
      </w:r>
      <w:r>
        <w:rPr>
          <w:rFonts w:cs="Miriam"/>
          <w:szCs w:val="20"/>
          <w:rtl/>
        </w:rPr>
        <w:t>(</w:t>
      </w:r>
      <w:r>
        <w:rPr>
          <w:rFonts w:cs="Miriam" w:hint="cs"/>
          <w:szCs w:val="20"/>
          <w:rtl/>
        </w:rPr>
        <w:t xml:space="preserve">דלא סגי ליה בפחותה; וטעמא דרבי יהודה בפרק 'שור שנגח ארבעה וחמשה' </w:t>
      </w:r>
      <w:r>
        <w:rPr>
          <w:rFonts w:cs="Miriam" w:hint="cs"/>
          <w:szCs w:val="16"/>
          <w:rtl/>
        </w:rPr>
        <w:t>(לעיל דף מה,ב)</w:t>
      </w:r>
      <w:r>
        <w:rPr>
          <w:rFonts w:cs="Miriam"/>
          <w:szCs w:val="20"/>
          <w:rtl/>
        </w:rPr>
        <w:t>)</w:t>
      </w:r>
      <w:r>
        <w:rPr>
          <w:rFonts w:hint="cs"/>
          <w:i/>
          <w:iCs/>
          <w:rtl/>
        </w:rPr>
        <w:t xml:space="preserve">, מועד </w:t>
      </w:r>
      <w:r>
        <w:rPr>
          <w:i/>
          <w:iCs/>
          <w:rtl/>
        </w:rPr>
        <w:t>–</w:t>
      </w:r>
      <w:r>
        <w:rPr>
          <w:rFonts w:hint="cs"/>
          <w:i/>
          <w:iCs/>
          <w:rtl/>
        </w:rPr>
        <w:t xml:space="preserve"> פטור, שנאמר </w:t>
      </w:r>
      <w:r>
        <w:rPr>
          <w:rFonts w:cs="Miriam" w:hint="cs"/>
          <w:szCs w:val="16"/>
          <w:rtl/>
        </w:rPr>
        <w:t>[</w:t>
      </w:r>
      <w:r>
        <w:rPr>
          <w:rFonts w:cs="Miriam" w:hint="cs"/>
          <w:sz w:val="20"/>
          <w:szCs w:val="16"/>
          <w:rtl/>
        </w:rPr>
        <w:t>שמות כא,לו</w:t>
      </w:r>
      <w:r>
        <w:rPr>
          <w:rFonts w:cs="Miriam" w:hint="cs"/>
          <w:szCs w:val="20"/>
          <w:rtl/>
        </w:rPr>
        <w:t>:</w:t>
      </w:r>
      <w:r>
        <w:rPr>
          <w:rFonts w:cs="Narkisim" w:hint="cs"/>
          <w:szCs w:val="20"/>
          <w:rtl/>
        </w:rPr>
        <w:t xml:space="preserve"> </w:t>
      </w:r>
      <w:r>
        <w:rPr>
          <w:rFonts w:cs="Narkisim" w:hint="cs"/>
          <w:sz w:val="20"/>
          <w:szCs w:val="20"/>
          <w:rtl/>
        </w:rPr>
        <w:t>או נודע כי שור נגח הוא מתמול שלשם</w:t>
      </w:r>
      <w:r>
        <w:rPr>
          <w:rFonts w:cs="Narkisim" w:hint="cs"/>
          <w:szCs w:val="20"/>
          <w:rtl/>
        </w:rPr>
        <w:t>]</w:t>
      </w:r>
      <w:r>
        <w:rPr>
          <w:rFonts w:cs="Narkisim" w:hint="cs"/>
          <w:i/>
          <w:iCs/>
          <w:rtl/>
        </w:rPr>
        <w:t xml:space="preserve"> ולא ישמרנו בעליו </w:t>
      </w:r>
      <w:r>
        <w:rPr>
          <w:rFonts w:cs="Narkisim" w:hint="cs"/>
          <w:szCs w:val="20"/>
          <w:rtl/>
        </w:rPr>
        <w:t>[</w:t>
      </w:r>
      <w:r>
        <w:rPr>
          <w:rFonts w:cs="Narkisim" w:hint="cs"/>
          <w:sz w:val="20"/>
          <w:szCs w:val="20"/>
          <w:rtl/>
        </w:rPr>
        <w:t>שלם ישלם שור תחת השור והמת יהיה לו</w:t>
      </w:r>
      <w:r>
        <w:rPr>
          <w:rFonts w:cs="Narkisim" w:hint="cs"/>
          <w:szCs w:val="20"/>
          <w:rtl/>
        </w:rPr>
        <w:t>]</w:t>
      </w:r>
      <w:r>
        <w:rPr>
          <w:rFonts w:hint="cs"/>
          <w:i/>
          <w:iCs/>
          <w:rtl/>
        </w:rPr>
        <w:t xml:space="preserve">, ושמור הוא זה. </w:t>
      </w:r>
    </w:p>
    <w:p w:rsidR="00153B6B" w:rsidRDefault="00153B6B" w:rsidP="00153B6B">
      <w:pPr>
        <w:rPr>
          <w:rFonts w:hint="cs"/>
          <w:rtl/>
        </w:rPr>
      </w:pPr>
      <w:r>
        <w:rPr>
          <w:rFonts w:hint="cs"/>
          <w:i/>
          <w:iCs/>
          <w:rtl/>
        </w:rPr>
        <w:t xml:space="preserve">רבי אליעזר אומר: אין לו שמירה אלא סכין </w:t>
      </w:r>
      <w:r>
        <w:rPr>
          <w:rFonts w:cs="Miriam"/>
          <w:szCs w:val="20"/>
          <w:rtl/>
        </w:rPr>
        <w:t>(</w:t>
      </w:r>
      <w:r>
        <w:rPr>
          <w:rFonts w:cs="Miriam" w:hint="cs"/>
          <w:szCs w:val="20"/>
          <w:rtl/>
        </w:rPr>
        <w:t>רבי אליעזר פליג אתרוייהו: דאילו רבי מאיר - מיהו בשמירה מעולה סגי ליה, ורבי אליעזר סבר: לית ליה נטירותא למועד</w:t>
      </w:r>
      <w:r>
        <w:rPr>
          <w:rFonts w:cs="Miriam"/>
          <w:szCs w:val="20"/>
          <w:rtl/>
        </w:rPr>
        <w:t>)</w:t>
      </w:r>
      <w:r>
        <w:rPr>
          <w:rFonts w:hint="cs"/>
          <w:rtl/>
        </w:rPr>
        <w:t>.'</w:t>
      </w:r>
    </w:p>
    <w:p w:rsidR="00153B6B" w:rsidRDefault="00153B6B" w:rsidP="00153B6B">
      <w:pPr>
        <w:rPr>
          <w:rFonts w:hint="cs"/>
          <w:i/>
          <w:iCs/>
          <w:rtl/>
        </w:rPr>
      </w:pPr>
      <w:r>
        <w:rPr>
          <w:rFonts w:hint="cs"/>
          <w:rtl/>
        </w:rPr>
        <w:t>אפילו תימא רבי מאיר: שאני שן ורגל, דהתורה מיעטה בשמירתן, דאמר רבי אלעזר - ואמרי לה במתניתא תנא: '</w:t>
      </w:r>
      <w:r>
        <w:rPr>
          <w:rFonts w:hint="cs"/>
          <w:i/>
          <w:iCs/>
          <w:rtl/>
        </w:rPr>
        <w:t>ארבעה דברים התורה מיעטה בשמירתן, ואלו הן: בור, ואש, שן, ורגל</w:t>
      </w:r>
      <w:r>
        <w:rPr>
          <w:rFonts w:hint="cs"/>
          <w:rtl/>
        </w:rPr>
        <w:t>';</w:t>
      </w:r>
      <w:r>
        <w:rPr>
          <w:rFonts w:hint="cs"/>
          <w:i/>
          <w:iCs/>
          <w:rtl/>
        </w:rPr>
        <w:t xml:space="preserve"> </w:t>
      </w:r>
    </w:p>
    <w:p w:rsidR="00153B6B" w:rsidRDefault="00153B6B" w:rsidP="00153B6B">
      <w:pPr>
        <w:ind w:left="720"/>
        <w:rPr>
          <w:rFonts w:hint="cs"/>
          <w:i/>
          <w:iCs/>
          <w:rtl/>
        </w:rPr>
      </w:pPr>
      <w:r>
        <w:rPr>
          <w:rFonts w:hint="cs"/>
          <w:u w:val="single"/>
          <w:rtl/>
        </w:rPr>
        <w:t>בור</w:t>
      </w:r>
      <w:r>
        <w:rPr>
          <w:rFonts w:hint="cs"/>
          <w:rtl/>
        </w:rPr>
        <w:t xml:space="preserve"> - דכתיב </w:t>
      </w:r>
      <w:r>
        <w:rPr>
          <w:rFonts w:cs="Miriam" w:hint="cs"/>
          <w:szCs w:val="16"/>
          <w:rtl/>
        </w:rPr>
        <w:t xml:space="preserve">[שמות כא,לג: </w:t>
      </w:r>
      <w:r>
        <w:rPr>
          <w:rFonts w:cs="Narkisim" w:hint="cs"/>
          <w:sz w:val="20"/>
          <w:szCs w:val="20"/>
          <w:rtl/>
        </w:rPr>
        <w:t>ו</w:t>
      </w:r>
      <w:r>
        <w:rPr>
          <w:rFonts w:cs="Narkisim" w:hint="cs"/>
          <w:szCs w:val="20"/>
          <w:rtl/>
        </w:rPr>
        <w:t>]</w:t>
      </w:r>
      <w:r>
        <w:rPr>
          <w:rFonts w:cs="Narkisim" w:hint="cs"/>
          <w:i/>
          <w:iCs/>
          <w:rtl/>
        </w:rPr>
        <w:t xml:space="preserve">כי יפתח איש בור או כי יכרה איש בור ולא יכסנו </w:t>
      </w:r>
      <w:r>
        <w:rPr>
          <w:rFonts w:cs="Narkisim" w:hint="cs"/>
          <w:szCs w:val="20"/>
          <w:rtl/>
        </w:rPr>
        <w:t>[</w:t>
      </w:r>
      <w:r>
        <w:rPr>
          <w:rFonts w:cs="Narkisim" w:hint="cs"/>
          <w:sz w:val="20"/>
          <w:szCs w:val="20"/>
          <w:rtl/>
        </w:rPr>
        <w:t xml:space="preserve">ונפל שמה שור או חמור </w:t>
      </w:r>
      <w:r>
        <w:rPr>
          <w:rFonts w:cs="Miriam" w:hint="cs"/>
          <w:sz w:val="20"/>
          <w:szCs w:val="16"/>
          <w:rtl/>
        </w:rPr>
        <w:t>(שמות כא,לד)</w:t>
      </w:r>
      <w:r>
        <w:rPr>
          <w:rFonts w:cs="Narkisim" w:hint="cs"/>
          <w:sz w:val="20"/>
          <w:szCs w:val="20"/>
          <w:rtl/>
        </w:rPr>
        <w:t xml:space="preserve"> בעל הבור ישלם כסף ישיב לבעליו והמת יהיה לו</w:t>
      </w:r>
      <w:r>
        <w:rPr>
          <w:rFonts w:cs="Narkisim" w:hint="cs"/>
          <w:szCs w:val="20"/>
          <w:rtl/>
        </w:rPr>
        <w:t>]</w:t>
      </w:r>
      <w:r>
        <w:rPr>
          <w:rFonts w:hint="cs"/>
          <w:rtl/>
        </w:rPr>
        <w:t xml:space="preserve">; הא כסהו </w:t>
      </w:r>
      <w:r>
        <w:rPr>
          <w:rFonts w:cs="Miriam"/>
          <w:szCs w:val="20"/>
          <w:rtl/>
        </w:rPr>
        <w:t>(</w:t>
      </w:r>
      <w:r>
        <w:rPr>
          <w:rFonts w:cs="Miriam" w:hint="cs"/>
          <w:szCs w:val="20"/>
          <w:rtl/>
        </w:rPr>
        <w:t>אפילו פורתא</w:t>
      </w:r>
      <w:r>
        <w:rPr>
          <w:rFonts w:cs="Miriam"/>
          <w:szCs w:val="20"/>
          <w:rtl/>
        </w:rPr>
        <w:t>)</w:t>
      </w:r>
      <w:r>
        <w:rPr>
          <w:rtl/>
        </w:rPr>
        <w:t xml:space="preserve"> –</w:t>
      </w:r>
      <w:r>
        <w:rPr>
          <w:rFonts w:hint="cs"/>
          <w:rtl/>
        </w:rPr>
        <w:t xml:space="preserve"> פטור </w:t>
      </w:r>
      <w:r>
        <w:rPr>
          <w:rFonts w:cs="Miriam"/>
          <w:szCs w:val="20"/>
          <w:rtl/>
        </w:rPr>
        <w:t>(</w:t>
      </w:r>
      <w:r>
        <w:rPr>
          <w:rFonts w:cs="Miriam" w:hint="cs"/>
          <w:szCs w:val="20"/>
          <w:rtl/>
        </w:rPr>
        <w:t>ולא בעי עד דטאים ליה בעפרא</w:t>
      </w:r>
      <w:r>
        <w:rPr>
          <w:rFonts w:cs="Miriam"/>
          <w:szCs w:val="20"/>
          <w:rtl/>
        </w:rPr>
        <w:t>)</w:t>
      </w:r>
      <w:r>
        <w:rPr>
          <w:rFonts w:hint="cs"/>
          <w:rtl/>
        </w:rPr>
        <w:t>;</w:t>
      </w:r>
      <w:r>
        <w:rPr>
          <w:rFonts w:hint="cs"/>
          <w:i/>
          <w:iCs/>
          <w:rtl/>
        </w:rPr>
        <w:t xml:space="preserve"> </w:t>
      </w:r>
    </w:p>
    <w:p w:rsidR="00153B6B" w:rsidRDefault="00153B6B" w:rsidP="00153B6B">
      <w:pPr>
        <w:ind w:left="720"/>
        <w:rPr>
          <w:rFonts w:hint="cs"/>
          <w:rtl/>
        </w:rPr>
      </w:pPr>
      <w:r>
        <w:rPr>
          <w:rFonts w:hint="cs"/>
          <w:u w:val="single"/>
          <w:rtl/>
        </w:rPr>
        <w:t>אש</w:t>
      </w:r>
      <w:r>
        <w:rPr>
          <w:rFonts w:hint="cs"/>
          <w:rtl/>
        </w:rPr>
        <w:t xml:space="preserve"> - דכתיב </w:t>
      </w:r>
      <w:r>
        <w:rPr>
          <w:rFonts w:cs="Miriam" w:hint="cs"/>
          <w:szCs w:val="16"/>
          <w:rtl/>
        </w:rPr>
        <w:t>[שמות כב,ה:</w:t>
      </w:r>
      <w:r>
        <w:rPr>
          <w:rFonts w:cs="Narkisim" w:hint="cs"/>
          <w:szCs w:val="16"/>
          <w:rtl/>
        </w:rPr>
        <w:t xml:space="preserve"> </w:t>
      </w:r>
      <w:r>
        <w:rPr>
          <w:rFonts w:cs="Narkisim" w:hint="cs"/>
          <w:sz w:val="20"/>
          <w:szCs w:val="20"/>
          <w:rtl/>
        </w:rPr>
        <w:t>כי תצא אש ומצאה קצים ונאכל גדיש או הקמה או השדה</w:t>
      </w:r>
      <w:r>
        <w:rPr>
          <w:rFonts w:cs="Narkisim" w:hint="cs"/>
          <w:szCs w:val="20"/>
          <w:rtl/>
        </w:rPr>
        <w:t>]</w:t>
      </w:r>
      <w:r>
        <w:rPr>
          <w:rFonts w:cs="Narkisim" w:hint="cs"/>
          <w:rtl/>
        </w:rPr>
        <w:t xml:space="preserve"> שלם ישלם המבעיר את הבערה</w:t>
      </w:r>
      <w:r>
        <w:rPr>
          <w:rFonts w:hint="cs"/>
          <w:rtl/>
        </w:rPr>
        <w:t xml:space="preserve"> - עד דעביד כעין מבעיר </w:t>
      </w:r>
      <w:r>
        <w:rPr>
          <w:rFonts w:cs="Miriam"/>
          <w:szCs w:val="20"/>
          <w:rtl/>
        </w:rPr>
        <w:t>(</w:t>
      </w:r>
      <w:r>
        <w:rPr>
          <w:rFonts w:cs="Miriam" w:hint="cs"/>
          <w:szCs w:val="20"/>
          <w:rtl/>
        </w:rPr>
        <w:t>בפשיעה</w:t>
      </w:r>
      <w:r>
        <w:rPr>
          <w:rFonts w:cs="Miriam"/>
          <w:szCs w:val="20"/>
          <w:rtl/>
        </w:rPr>
        <w:t>)</w:t>
      </w:r>
      <w:r>
        <w:rPr>
          <w:rFonts w:hint="cs"/>
          <w:rtl/>
        </w:rPr>
        <w:t>;</w:t>
      </w:r>
    </w:p>
    <w:p w:rsidR="00153B6B" w:rsidRDefault="00153B6B" w:rsidP="00153B6B">
      <w:pPr>
        <w:ind w:left="720"/>
        <w:rPr>
          <w:rFonts w:hint="cs"/>
          <w:rtl/>
        </w:rPr>
      </w:pPr>
      <w:r>
        <w:rPr>
          <w:rFonts w:hint="cs"/>
          <w:u w:val="single"/>
          <w:rtl/>
        </w:rPr>
        <w:t>שן</w:t>
      </w:r>
      <w:r>
        <w:rPr>
          <w:rFonts w:hint="cs"/>
          <w:rtl/>
        </w:rPr>
        <w:t xml:space="preserve"> - דכתיב </w:t>
      </w:r>
      <w:r>
        <w:rPr>
          <w:rFonts w:cs="Miriam" w:hint="cs"/>
          <w:szCs w:val="16"/>
          <w:rtl/>
        </w:rPr>
        <w:t>[</w:t>
      </w:r>
      <w:r>
        <w:rPr>
          <w:rFonts w:cs="Miriam" w:hint="cs"/>
          <w:sz w:val="20"/>
          <w:szCs w:val="16"/>
          <w:rtl/>
        </w:rPr>
        <w:t>שמות כב,ד:</w:t>
      </w:r>
      <w:r>
        <w:rPr>
          <w:rFonts w:cs="Narkisim" w:hint="cs"/>
          <w:sz w:val="20"/>
          <w:szCs w:val="16"/>
          <w:rtl/>
        </w:rPr>
        <w:t xml:space="preserve"> </w:t>
      </w:r>
      <w:r>
        <w:rPr>
          <w:rFonts w:cs="Narkisim" w:hint="cs"/>
          <w:sz w:val="20"/>
          <w:szCs w:val="20"/>
          <w:rtl/>
        </w:rPr>
        <w:t>כי יבער איש שדה או כרם ושלח את בעירה</w:t>
      </w:r>
      <w:r>
        <w:rPr>
          <w:rFonts w:cs="Narkisim" w:hint="cs"/>
          <w:szCs w:val="20"/>
          <w:rtl/>
        </w:rPr>
        <w:t>]</w:t>
      </w:r>
      <w:r>
        <w:rPr>
          <w:rFonts w:cs="Narkisim" w:hint="cs"/>
          <w:rtl/>
        </w:rPr>
        <w:t xml:space="preserve"> ובער בשדה אחר </w:t>
      </w:r>
      <w:r>
        <w:rPr>
          <w:rFonts w:cs="Narkisim" w:hint="cs"/>
          <w:szCs w:val="20"/>
          <w:rtl/>
        </w:rPr>
        <w:t>[</w:t>
      </w:r>
      <w:r>
        <w:rPr>
          <w:rFonts w:cs="Narkisim" w:hint="cs"/>
          <w:sz w:val="20"/>
          <w:szCs w:val="20"/>
          <w:rtl/>
        </w:rPr>
        <w:t>מיטב שדהו ומיטב כרמו ישלם</w:t>
      </w:r>
      <w:r>
        <w:rPr>
          <w:rFonts w:cs="Narkisim" w:hint="cs"/>
          <w:szCs w:val="20"/>
          <w:rtl/>
        </w:rPr>
        <w:t>]</w:t>
      </w:r>
      <w:r>
        <w:rPr>
          <w:rFonts w:hint="cs"/>
          <w:rtl/>
        </w:rPr>
        <w:t xml:space="preserve"> - עד דעביד כעין '</w:t>
      </w:r>
      <w:r>
        <w:rPr>
          <w:rFonts w:cs="Narkisim" w:hint="cs"/>
          <w:rtl/>
        </w:rPr>
        <w:t>ובער</w:t>
      </w:r>
      <w:r>
        <w:rPr>
          <w:rFonts w:hint="cs"/>
          <w:rtl/>
        </w:rPr>
        <w:t xml:space="preserve">' </w:t>
      </w:r>
      <w:r>
        <w:rPr>
          <w:rFonts w:cs="Miriam"/>
          <w:szCs w:val="20"/>
          <w:rtl/>
        </w:rPr>
        <w:t>(</w:t>
      </w:r>
      <w:r>
        <w:rPr>
          <w:rFonts w:cs="Miriam" w:hint="cs"/>
          <w:szCs w:val="20"/>
          <w:rtl/>
        </w:rPr>
        <w:t>כעין שיאכילנה לבהמתו בידים, כלומר: בפשיעה</w:t>
      </w:r>
      <w:r>
        <w:rPr>
          <w:rFonts w:cs="Miriam"/>
          <w:szCs w:val="20"/>
          <w:rtl/>
        </w:rPr>
        <w:t>)</w:t>
      </w:r>
      <w:r>
        <w:rPr>
          <w:rFonts w:hint="cs"/>
          <w:rtl/>
        </w:rPr>
        <w:t xml:space="preserve">; </w:t>
      </w:r>
    </w:p>
    <w:p w:rsidR="00153B6B" w:rsidRDefault="00153B6B" w:rsidP="00153B6B">
      <w:pPr>
        <w:ind w:left="720"/>
        <w:rPr>
          <w:rFonts w:hint="cs"/>
          <w:rtl/>
        </w:rPr>
      </w:pPr>
      <w:r>
        <w:rPr>
          <w:rFonts w:hint="cs"/>
          <w:u w:val="single"/>
          <w:rtl/>
        </w:rPr>
        <w:t>רגל</w:t>
      </w:r>
      <w:r>
        <w:rPr>
          <w:rFonts w:hint="cs"/>
          <w:rtl/>
        </w:rPr>
        <w:t xml:space="preserve"> - דכתיב </w:t>
      </w:r>
      <w:r>
        <w:rPr>
          <w:rFonts w:cs="Miriam" w:hint="cs"/>
          <w:szCs w:val="20"/>
          <w:rtl/>
        </w:rPr>
        <w:t>(שם)</w:t>
      </w:r>
      <w:r>
        <w:rPr>
          <w:rFonts w:hint="cs"/>
          <w:rtl/>
        </w:rPr>
        <w:t xml:space="preserve"> '</w:t>
      </w:r>
      <w:r>
        <w:rPr>
          <w:rFonts w:cs="Narkisim" w:hint="cs"/>
          <w:rtl/>
        </w:rPr>
        <w:t>וְשִלַּח</w:t>
      </w:r>
      <w:r>
        <w:rPr>
          <w:rFonts w:hint="cs"/>
          <w:rtl/>
        </w:rPr>
        <w:t>' - עד דעביד כעין 'ושלח';</w:t>
      </w:r>
    </w:p>
    <w:p w:rsidR="00153B6B" w:rsidRDefault="00153B6B" w:rsidP="00153B6B">
      <w:pPr>
        <w:ind w:left="720"/>
        <w:rPr>
          <w:rFonts w:hint="cs"/>
          <w:rtl/>
        </w:rPr>
      </w:pPr>
      <w:r>
        <w:rPr>
          <w:rFonts w:hint="cs"/>
          <w:rtl/>
        </w:rPr>
        <w:t>ותניא: '</w:t>
      </w:r>
      <w:r>
        <w:rPr>
          <w:rFonts w:hint="cs"/>
          <w:i/>
          <w:iCs/>
          <w:rtl/>
        </w:rPr>
        <w:t>'</w:t>
      </w:r>
      <w:r>
        <w:rPr>
          <w:rFonts w:cs="Narkisim" w:hint="cs"/>
          <w:i/>
          <w:iCs/>
          <w:rtl/>
        </w:rPr>
        <w:t>וְשִלַּח</w:t>
      </w:r>
      <w:r>
        <w:rPr>
          <w:rFonts w:hint="cs"/>
          <w:i/>
          <w:iCs/>
          <w:rtl/>
        </w:rPr>
        <w:t xml:space="preserve">' - זה הרגל, וכן הוא אומר </w:t>
      </w:r>
      <w:r>
        <w:rPr>
          <w:rFonts w:cs="Miriam" w:hint="cs"/>
          <w:szCs w:val="16"/>
          <w:rtl/>
        </w:rPr>
        <w:t xml:space="preserve">[ישעיהו לב,כ: </w:t>
      </w:r>
      <w:r>
        <w:rPr>
          <w:rFonts w:cs="Narkisim"/>
          <w:szCs w:val="20"/>
          <w:rtl/>
        </w:rPr>
        <w:t>אַשְׁרֵיכֶם זֹרְעֵי עַל כָּל מָיִם</w:t>
      </w:r>
      <w:r>
        <w:rPr>
          <w:rFonts w:cs="Narkisim" w:hint="cs"/>
          <w:szCs w:val="20"/>
          <w:rtl/>
        </w:rPr>
        <w:t>]</w:t>
      </w:r>
      <w:r>
        <w:rPr>
          <w:rFonts w:cs="Narkisim"/>
          <w:rtl/>
        </w:rPr>
        <w:t xml:space="preserve"> מְשַׁלְּחֵי רֶגֶל הַשּׁוֹר וְהַחֲמוֹר</w:t>
      </w:r>
      <w:r>
        <w:rPr>
          <w:rFonts w:hint="cs"/>
          <w:rtl/>
        </w:rPr>
        <w:t xml:space="preserve">; </w:t>
      </w:r>
    </w:p>
    <w:p w:rsidR="00153B6B" w:rsidRDefault="00153B6B" w:rsidP="00153B6B">
      <w:pPr>
        <w:ind w:left="720"/>
        <w:rPr>
          <w:rFonts w:hint="cs"/>
          <w:rtl/>
        </w:rPr>
      </w:pPr>
      <w:r>
        <w:rPr>
          <w:rFonts w:hint="cs"/>
          <w:rtl/>
        </w:rPr>
        <w:t>'</w:t>
      </w:r>
      <w:r>
        <w:rPr>
          <w:rFonts w:cs="Narkisim" w:hint="cs"/>
          <w:rtl/>
        </w:rPr>
        <w:t>ובער</w:t>
      </w:r>
      <w:r>
        <w:rPr>
          <w:rFonts w:hint="cs"/>
          <w:rtl/>
        </w:rPr>
        <w:t xml:space="preserve">' - זה השן, וכן הוא אומר </w:t>
      </w:r>
      <w:r>
        <w:rPr>
          <w:rFonts w:cs="Miriam" w:hint="cs"/>
          <w:szCs w:val="16"/>
          <w:rtl/>
        </w:rPr>
        <w:t>[מלכים א יד,י:</w:t>
      </w:r>
      <w:r>
        <w:rPr>
          <w:rFonts w:cs="Narkisim" w:hint="cs"/>
          <w:szCs w:val="20"/>
          <w:rtl/>
        </w:rPr>
        <w:t xml:space="preserve"> לכן הנני מביא רעה אל בית ירבעם והכרתי לירבעם משתין בקיר עצור ועזוב בישראל ובערתי אחרי בית ירבעם</w:t>
      </w:r>
      <w:r>
        <w:rPr>
          <w:rFonts w:cs="Narkisim"/>
          <w:szCs w:val="20"/>
          <w:rtl/>
        </w:rPr>
        <w:t>]</w:t>
      </w:r>
      <w:r>
        <w:rPr>
          <w:rFonts w:cs="Narkisim" w:hint="cs"/>
          <w:rtl/>
        </w:rPr>
        <w:t xml:space="preserve"> כאשר יבער הגלל עד תומו</w:t>
      </w:r>
      <w:r>
        <w:rPr>
          <w:rFonts w:hint="cs"/>
          <w:rtl/>
        </w:rPr>
        <w:t>.</w:t>
      </w:r>
    </w:p>
    <w:p w:rsidR="00153B6B" w:rsidRDefault="00153B6B" w:rsidP="00153B6B">
      <w:pPr>
        <w:rPr>
          <w:rFonts w:hint="cs"/>
          <w:rtl/>
        </w:rPr>
      </w:pPr>
      <w:r>
        <w:rPr>
          <w:rFonts w:hint="cs"/>
          <w:rtl/>
        </w:rPr>
        <w:t>טעמא דעביד כעין '</w:t>
      </w:r>
      <w:r>
        <w:rPr>
          <w:rFonts w:cs="Narkisim" w:hint="cs"/>
          <w:rtl/>
        </w:rPr>
        <w:t>ושלח</w:t>
      </w:r>
      <w:r>
        <w:rPr>
          <w:rFonts w:hint="cs"/>
          <w:rtl/>
        </w:rPr>
        <w:t>' '</w:t>
      </w:r>
      <w:r>
        <w:rPr>
          <w:rFonts w:cs="Narkisim" w:hint="cs"/>
          <w:rtl/>
        </w:rPr>
        <w:t>ובער</w:t>
      </w:r>
      <w:r>
        <w:rPr>
          <w:rFonts w:hint="cs"/>
          <w:rtl/>
        </w:rPr>
        <w:t xml:space="preserve">', הא לא עביד </w:t>
      </w:r>
      <w:r>
        <w:rPr>
          <w:rtl/>
        </w:rPr>
        <w:t>–</w:t>
      </w:r>
      <w:r>
        <w:rPr>
          <w:rFonts w:hint="cs"/>
          <w:rtl/>
        </w:rPr>
        <w:t xml:space="preserve"> לא. </w:t>
      </w:r>
    </w:p>
    <w:p w:rsidR="00153B6B" w:rsidRDefault="00153B6B" w:rsidP="00153B6B">
      <w:pPr>
        <w:rPr>
          <w:rFonts w:hint="cs"/>
          <w:rtl/>
        </w:rPr>
      </w:pPr>
      <w:r>
        <w:rPr>
          <w:rFonts w:hint="cs"/>
          <w:rtl/>
        </w:rPr>
        <w:t xml:space="preserve">אמר רבה: מתניתין נמי דיקא </w:t>
      </w:r>
      <w:r>
        <w:rPr>
          <w:rFonts w:cs="Miriam"/>
          <w:szCs w:val="20"/>
          <w:rtl/>
        </w:rPr>
        <w:t>(</w:t>
      </w:r>
      <w:r>
        <w:rPr>
          <w:rFonts w:cs="Miriam" w:hint="cs"/>
          <w:szCs w:val="20"/>
          <w:rtl/>
        </w:rPr>
        <w:t>דטעמא משום דהתורה מיעטה, אבל בקרן מועדת - לאו כרבי יהודה סבירא ליה</w:t>
      </w:r>
      <w:r>
        <w:rPr>
          <w:rFonts w:cs="Miriam"/>
          <w:szCs w:val="20"/>
          <w:rtl/>
        </w:rPr>
        <w:t>)</w:t>
      </w:r>
      <w:r>
        <w:rPr>
          <w:rFonts w:hint="cs"/>
          <w:rtl/>
        </w:rPr>
        <w:t>,</w:t>
      </w:r>
      <w:r>
        <w:rPr>
          <w:rtl/>
        </w:rPr>
        <w:t xml:space="preserve"> </w:t>
      </w:r>
      <w:r>
        <w:rPr>
          <w:rFonts w:hint="cs"/>
          <w:rtl/>
        </w:rPr>
        <w:t xml:space="preserve">דקתני 'צאן' </w:t>
      </w:r>
      <w:r>
        <w:rPr>
          <w:rFonts w:cs="Miriam"/>
          <w:szCs w:val="20"/>
          <w:rtl/>
        </w:rPr>
        <w:t>(</w:t>
      </w:r>
      <w:r>
        <w:rPr>
          <w:rFonts w:cs="Miriam" w:hint="cs"/>
          <w:szCs w:val="20"/>
          <w:rtl/>
        </w:rPr>
        <w:t>דאין הזיקה אלא בשן ורגל</w:t>
      </w:r>
      <w:r>
        <w:rPr>
          <w:rFonts w:cs="Miriam"/>
          <w:szCs w:val="20"/>
          <w:rtl/>
        </w:rPr>
        <w:t>)</w:t>
      </w:r>
      <w:r>
        <w:rPr>
          <w:rFonts w:hint="cs"/>
          <w:rtl/>
        </w:rPr>
        <w:t xml:space="preserve"> - מכדי בשור קא עסקינן ואתי </w:t>
      </w:r>
      <w:r>
        <w:rPr>
          <w:rFonts w:cs="Miriam"/>
          <w:szCs w:val="20"/>
          <w:rtl/>
        </w:rPr>
        <w:t>(</w:t>
      </w:r>
      <w:r>
        <w:rPr>
          <w:rFonts w:cs="Miriam" w:hint="cs"/>
          <w:szCs w:val="20"/>
          <w:rtl/>
        </w:rPr>
        <w:t>כולהו פירקי עד השתא</w:t>
      </w:r>
      <w:r>
        <w:rPr>
          <w:rFonts w:cs="Miriam"/>
          <w:szCs w:val="20"/>
          <w:rtl/>
        </w:rPr>
        <w:t>)</w:t>
      </w:r>
      <w:r>
        <w:rPr>
          <w:rtl/>
        </w:rPr>
        <w:t xml:space="preserve"> </w:t>
      </w:r>
      <w:r>
        <w:rPr>
          <w:rFonts w:hint="cs"/>
          <w:rtl/>
        </w:rPr>
        <w:t xml:space="preserve">- ניתני 'שור'!; מאי שנא דקתני 'צאן' - לאו משום דהתורה מיעטה בשמירתן? לאו משום דכאן </w:t>
      </w:r>
      <w:r>
        <w:rPr>
          <w:rFonts w:cs="Courier New" w:hint="cs"/>
          <w:szCs w:val="20"/>
          <w:rtl/>
        </w:rPr>
        <w:t>[</w:t>
      </w:r>
      <w:r>
        <w:rPr>
          <w:rFonts w:ascii="Courier New" w:hAnsi="Courier New" w:cs="Courier New" w:hint="cs"/>
          <w:sz w:val="16"/>
          <w:szCs w:val="20"/>
          <w:rtl/>
        </w:rPr>
        <w:t>גירסת כתב יד מינכן: 'דצאן'</w:t>
      </w:r>
      <w:r>
        <w:rPr>
          <w:rFonts w:cs="Courier New" w:hint="cs"/>
          <w:szCs w:val="20"/>
          <w:rtl/>
        </w:rPr>
        <w:t>]</w:t>
      </w:r>
      <w:r>
        <w:rPr>
          <w:rFonts w:hint="cs"/>
          <w:rtl/>
        </w:rPr>
        <w:t xml:space="preserve"> - קרן לא כתיבא בה, שן ורגל - הוא דכתיב ביה, וקא משמע לן: דשן ורגל, דמועדין הוא </w:t>
      </w:r>
      <w:r>
        <w:rPr>
          <w:rFonts w:cs="Courier New" w:hint="cs"/>
          <w:szCs w:val="20"/>
          <w:rtl/>
        </w:rPr>
        <w:t>[</w:t>
      </w:r>
      <w:r>
        <w:rPr>
          <w:rFonts w:ascii="Courier New" w:hAnsi="Courier New" w:cs="Courier New" w:hint="cs"/>
          <w:sz w:val="16"/>
          <w:szCs w:val="20"/>
          <w:rtl/>
        </w:rPr>
        <w:t>מעיקרן, די בשמירה פחותה</w:t>
      </w:r>
      <w:r>
        <w:rPr>
          <w:rFonts w:cs="Courier New" w:hint="cs"/>
          <w:szCs w:val="20"/>
          <w:rtl/>
        </w:rPr>
        <w:t>]</w:t>
      </w:r>
      <w:r>
        <w:rPr>
          <w:rFonts w:hint="cs"/>
          <w:rtl/>
        </w:rPr>
        <w:t xml:space="preserve"> - שמע מינה. </w:t>
      </w:r>
    </w:p>
    <w:p w:rsidR="00153B6B" w:rsidRDefault="00153B6B" w:rsidP="00153B6B">
      <w:pPr>
        <w:rPr>
          <w:rFonts w:hint="cs"/>
          <w:rtl/>
        </w:rPr>
      </w:pPr>
    </w:p>
    <w:p w:rsidR="00153B6B" w:rsidRDefault="00153B6B" w:rsidP="00153B6B">
      <w:pPr>
        <w:rPr>
          <w:rFonts w:hint="cs"/>
          <w:i/>
          <w:iCs/>
          <w:rtl/>
        </w:rPr>
      </w:pPr>
      <w:r>
        <w:rPr>
          <w:rFonts w:hint="cs"/>
          <w:rtl/>
        </w:rPr>
        <w:t>תניא: '</w:t>
      </w:r>
      <w:r>
        <w:rPr>
          <w:rFonts w:hint="cs"/>
          <w:i/>
          <w:iCs/>
          <w:rtl/>
        </w:rPr>
        <w:t xml:space="preserve">אמר רבי יהושע: ארבעה דברים - העושה אותן פטור מדיני אדם </w:t>
      </w:r>
      <w:r>
        <w:rPr>
          <w:rFonts w:cs="Miriam"/>
          <w:szCs w:val="20"/>
          <w:rtl/>
        </w:rPr>
        <w:t>(</w:t>
      </w:r>
      <w:r>
        <w:rPr>
          <w:rFonts w:cs="Miriam" w:hint="cs"/>
          <w:szCs w:val="20"/>
          <w:rtl/>
        </w:rPr>
        <w:t>קסבר גרמא בנזקין פטור</w:t>
      </w:r>
      <w:r>
        <w:rPr>
          <w:rFonts w:cs="Miriam"/>
          <w:szCs w:val="20"/>
          <w:rtl/>
        </w:rPr>
        <w:t>)</w:t>
      </w:r>
      <w:r>
        <w:rPr>
          <w:i/>
          <w:iCs/>
          <w:rtl/>
        </w:rPr>
        <w:t xml:space="preserve"> </w:t>
      </w:r>
      <w:r>
        <w:rPr>
          <w:rFonts w:hint="cs"/>
          <w:i/>
          <w:iCs/>
          <w:rtl/>
        </w:rPr>
        <w:t xml:space="preserve">וחייב בדיני שמים, ואלו הן: </w:t>
      </w:r>
    </w:p>
    <w:p w:rsidR="00153B6B" w:rsidRDefault="00153B6B" w:rsidP="00153B6B">
      <w:pPr>
        <w:rPr>
          <w:rFonts w:hint="cs"/>
          <w:i/>
          <w:iCs/>
          <w:rtl/>
        </w:rPr>
      </w:pPr>
      <w:r>
        <w:rPr>
          <w:rFonts w:hint="cs"/>
          <w:i/>
          <w:iCs/>
          <w:rtl/>
        </w:rPr>
        <w:t xml:space="preserve">הפורץ גדר בפני בהמת חבירו </w:t>
      </w:r>
      <w:r>
        <w:rPr>
          <w:rFonts w:cs="Miriam"/>
          <w:szCs w:val="20"/>
          <w:rtl/>
        </w:rPr>
        <w:t>(</w:t>
      </w:r>
      <w:r>
        <w:rPr>
          <w:rFonts w:cs="Miriam" w:hint="cs"/>
          <w:szCs w:val="20"/>
          <w:rtl/>
        </w:rPr>
        <w:t>ויצאתה הבהמה וברחה</w:t>
      </w:r>
      <w:r>
        <w:rPr>
          <w:rFonts w:cs="Miriam"/>
          <w:szCs w:val="20"/>
          <w:rtl/>
        </w:rPr>
        <w:t>)</w:t>
      </w:r>
      <w:r>
        <w:rPr>
          <w:rFonts w:hint="cs"/>
          <w:i/>
          <w:iCs/>
          <w:rtl/>
        </w:rPr>
        <w:t xml:space="preserve">, </w:t>
      </w:r>
    </w:p>
    <w:p w:rsidR="00153B6B" w:rsidRDefault="00153B6B" w:rsidP="00153B6B">
      <w:pPr>
        <w:rPr>
          <w:rFonts w:hint="cs"/>
          <w:rtl/>
        </w:rPr>
      </w:pPr>
      <w:r>
        <w:rPr>
          <w:rFonts w:hint="cs"/>
          <w:i/>
          <w:iCs/>
          <w:rtl/>
        </w:rPr>
        <w:t xml:space="preserve">והכופף קמתו של חבירו </w:t>
      </w:r>
      <w:r>
        <w:rPr>
          <w:rFonts w:cs="Miriam"/>
          <w:szCs w:val="20"/>
          <w:rtl/>
        </w:rPr>
        <w:t>(</w:t>
      </w:r>
      <w:r>
        <w:rPr>
          <w:rFonts w:cs="Miriam" w:hint="cs"/>
          <w:szCs w:val="20"/>
          <w:rtl/>
        </w:rPr>
        <w:t>לצד הדליקה</w:t>
      </w:r>
      <w:r>
        <w:rPr>
          <w:rFonts w:cs="Miriam"/>
          <w:szCs w:val="20"/>
          <w:rtl/>
        </w:rPr>
        <w:t>)</w:t>
      </w:r>
      <w:r>
        <w:rPr>
          <w:i/>
          <w:iCs/>
          <w:rtl/>
        </w:rPr>
        <w:t xml:space="preserve"> </w:t>
      </w:r>
      <w:r>
        <w:rPr>
          <w:rFonts w:hint="cs"/>
          <w:i/>
          <w:iCs/>
          <w:rtl/>
        </w:rPr>
        <w:t xml:space="preserve">בפני הדליקה </w:t>
      </w:r>
      <w:r>
        <w:rPr>
          <w:rFonts w:cs="Miriam"/>
          <w:szCs w:val="20"/>
          <w:rtl/>
        </w:rPr>
        <w:t>(</w:t>
      </w:r>
      <w:r>
        <w:rPr>
          <w:rFonts w:cs="Miriam" w:hint="cs"/>
          <w:szCs w:val="20"/>
          <w:rtl/>
        </w:rPr>
        <w:t>כדי שתבער בה האש</w:t>
      </w:r>
      <w:r>
        <w:rPr>
          <w:rFonts w:cs="Miriam"/>
          <w:szCs w:val="20"/>
          <w:rtl/>
        </w:rPr>
        <w:t>)</w:t>
      </w:r>
      <w:r>
        <w:rPr>
          <w:rFonts w:hint="cs"/>
          <w:i/>
          <w:iCs/>
          <w:rtl/>
        </w:rPr>
        <w:t>, והשוכר עדי שקר להעיד, והיודע עדות לחבירו ואינו מעיד לו</w:t>
      </w:r>
      <w:r>
        <w:rPr>
          <w:rFonts w:hint="cs"/>
          <w:rtl/>
        </w:rPr>
        <w:t xml:space="preserve">'. </w:t>
      </w:r>
    </w:p>
    <w:p w:rsidR="00153B6B" w:rsidRDefault="00153B6B" w:rsidP="00153B6B">
      <w:pPr>
        <w:rPr>
          <w:rFonts w:cs="Miriam" w:hint="cs"/>
          <w:szCs w:val="20"/>
          <w:rtl/>
        </w:rPr>
      </w:pPr>
    </w:p>
    <w:p w:rsidR="00153B6B" w:rsidRDefault="00153B6B" w:rsidP="00153B6B">
      <w:pPr>
        <w:rPr>
          <w:rFonts w:hint="cs"/>
        </w:rPr>
      </w:pPr>
      <w:r>
        <w:rPr>
          <w:rFonts w:hint="cs"/>
          <w:rtl/>
        </w:rPr>
        <w:t>אמר מר: '</w:t>
      </w:r>
      <w:r>
        <w:rPr>
          <w:rFonts w:hint="cs"/>
          <w:i/>
          <w:iCs/>
          <w:rtl/>
        </w:rPr>
        <w:t>הפורץ גדר בפני בהמת חבירו</w:t>
      </w:r>
      <w:r>
        <w:rPr>
          <w:rFonts w:hint="cs"/>
          <w:rtl/>
        </w:rPr>
        <w:t xml:space="preserve">' - היכי דמי?: אילימא בכותל בריא - בדיני אדם נמי ניחייב </w:t>
      </w:r>
      <w:r>
        <w:rPr>
          <w:rFonts w:cs="Miriam"/>
          <w:szCs w:val="20"/>
          <w:rtl/>
        </w:rPr>
        <w:t>(</w:t>
      </w:r>
      <w:r>
        <w:rPr>
          <w:rFonts w:cs="Miriam" w:hint="cs"/>
          <w:szCs w:val="20"/>
          <w:rtl/>
        </w:rPr>
        <w:t>מיהא אכותל, דהא בידים עבד ואבהמה ליכא למימר דמחייב, דהא תנן 'פרצוה לסטים - פטור'</w:t>
      </w:r>
      <w:r>
        <w:rPr>
          <w:rFonts w:cs="Miriam"/>
          <w:szCs w:val="20"/>
          <w:rtl/>
        </w:rPr>
        <w:t>)</w:t>
      </w:r>
      <w:r>
        <w:rPr>
          <w:rFonts w:hint="cs"/>
          <w:rtl/>
        </w:rPr>
        <w:t>! אלא</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נו,א)</w:t>
      </w:r>
      <w:r>
        <w:rPr>
          <w:rFonts w:hint="cs"/>
          <w:rtl/>
        </w:rPr>
        <w:tab/>
      </w:r>
    </w:p>
    <w:p w:rsidR="00153B6B" w:rsidRDefault="00153B6B" w:rsidP="00153B6B">
      <w:pPr>
        <w:rPr>
          <w:rFonts w:hint="cs"/>
          <w:rtl/>
        </w:rPr>
      </w:pPr>
      <w:r>
        <w:rPr>
          <w:rFonts w:hint="cs"/>
          <w:rtl/>
        </w:rPr>
        <w:t xml:space="preserve">בכותל רעוע </w:t>
      </w:r>
      <w:r>
        <w:rPr>
          <w:rFonts w:cs="Miriam"/>
          <w:szCs w:val="20"/>
          <w:rtl/>
        </w:rPr>
        <w:t>(</w:t>
      </w:r>
      <w:r>
        <w:rPr>
          <w:rFonts w:cs="Miriam" w:hint="cs"/>
          <w:szCs w:val="20"/>
          <w:rtl/>
        </w:rPr>
        <w:t>דלא אפסדיה, דלמסתר קאי</w:t>
      </w:r>
      <w:r>
        <w:rPr>
          <w:rFonts w:cs="Miriam"/>
          <w:szCs w:val="20"/>
          <w:rtl/>
        </w:rPr>
        <w:t>)</w:t>
      </w:r>
      <w:r>
        <w:rPr>
          <w:rFonts w:hint="cs"/>
          <w:rtl/>
        </w:rPr>
        <w:t>.</w:t>
      </w:r>
    </w:p>
    <w:p w:rsidR="00153B6B" w:rsidRDefault="00153B6B" w:rsidP="00153B6B">
      <w:pPr>
        <w:rPr>
          <w:rFonts w:hint="cs"/>
          <w:rtl/>
        </w:rPr>
      </w:pPr>
      <w:r>
        <w:rPr>
          <w:rFonts w:hint="cs"/>
          <w:rtl/>
        </w:rPr>
        <w:t>אמר מר: '</w:t>
      </w:r>
      <w:r>
        <w:rPr>
          <w:rFonts w:hint="cs"/>
          <w:i/>
          <w:iCs/>
          <w:rtl/>
        </w:rPr>
        <w:t>הכופף קמתו של חבירו בפני הדליקה</w:t>
      </w:r>
      <w:r>
        <w:rPr>
          <w:rFonts w:hint="cs"/>
          <w:rtl/>
        </w:rPr>
        <w:t xml:space="preserve">' - היכי דמי?: אילימא דמטיא ליה </w:t>
      </w:r>
      <w:r>
        <w:rPr>
          <w:rFonts w:cs="Miriam"/>
          <w:szCs w:val="20"/>
          <w:rtl/>
        </w:rPr>
        <w:t>(</w:t>
      </w:r>
      <w:r>
        <w:rPr>
          <w:rFonts w:cs="Miriam" w:hint="cs"/>
          <w:szCs w:val="20"/>
          <w:rtl/>
        </w:rPr>
        <w:t>כשכפפה הגיע בה הדליקה</w:t>
      </w:r>
      <w:r>
        <w:rPr>
          <w:rFonts w:cs="Miriam"/>
          <w:szCs w:val="20"/>
          <w:rtl/>
        </w:rPr>
        <w:t>)</w:t>
      </w:r>
      <w:r>
        <w:rPr>
          <w:rtl/>
        </w:rPr>
        <w:t xml:space="preserve"> </w:t>
      </w:r>
      <w:r>
        <w:rPr>
          <w:rFonts w:hint="cs"/>
          <w:rtl/>
        </w:rPr>
        <w:t xml:space="preserve">ברוח מצויה - </w:t>
      </w:r>
      <w:r>
        <w:rPr>
          <w:rFonts w:cs="Miriam"/>
          <w:szCs w:val="20"/>
          <w:rtl/>
        </w:rPr>
        <w:t>(</w:t>
      </w:r>
      <w:r>
        <w:rPr>
          <w:rFonts w:cs="Miriam" w:hint="cs"/>
          <w:szCs w:val="20"/>
          <w:rtl/>
        </w:rPr>
        <w:t>הרי בידים הבעיר!</w:t>
      </w:r>
      <w:r>
        <w:rPr>
          <w:rFonts w:cs="Miriam"/>
          <w:szCs w:val="20"/>
          <w:rtl/>
        </w:rPr>
        <w:t>)</w:t>
      </w:r>
      <w:r>
        <w:rPr>
          <w:rtl/>
        </w:rPr>
        <w:t xml:space="preserve"> </w:t>
      </w:r>
      <w:r>
        <w:rPr>
          <w:rFonts w:hint="cs"/>
          <w:rtl/>
        </w:rPr>
        <w:t xml:space="preserve">בדיני אדם נמי נחייב; אלא דמטיא ברוח שאינה מצויה </w:t>
      </w:r>
      <w:r>
        <w:rPr>
          <w:rFonts w:cs="Miriam"/>
          <w:szCs w:val="20"/>
          <w:rtl/>
        </w:rPr>
        <w:t>(</w:t>
      </w:r>
      <w:r>
        <w:rPr>
          <w:rFonts w:cs="Miriam" w:hint="cs"/>
          <w:szCs w:val="20"/>
          <w:rtl/>
        </w:rPr>
        <w:t>דמידי דלא סלקא אדעתיה היא</w:t>
      </w:r>
      <w:r>
        <w:rPr>
          <w:rFonts w:cs="Miriam"/>
          <w:szCs w:val="20"/>
          <w:rtl/>
        </w:rPr>
        <w:t>)</w:t>
      </w:r>
      <w:r>
        <w:rPr>
          <w:rFonts w:hint="cs"/>
          <w:rtl/>
        </w:rPr>
        <w:t>.</w:t>
      </w:r>
    </w:p>
    <w:p w:rsidR="00153B6B" w:rsidRDefault="00153B6B" w:rsidP="00153B6B">
      <w:pPr>
        <w:rPr>
          <w:rFonts w:hint="cs"/>
          <w:rtl/>
        </w:rPr>
      </w:pPr>
      <w:r>
        <w:rPr>
          <w:rFonts w:hint="cs"/>
          <w:rtl/>
        </w:rPr>
        <w:t xml:space="preserve">ורב אשי אמר: 'טמון' אתמר: משום </w:t>
      </w:r>
      <w:r>
        <w:rPr>
          <w:rFonts w:cs="Miriam"/>
          <w:szCs w:val="20"/>
          <w:rtl/>
        </w:rPr>
        <w:t>(</w:t>
      </w:r>
      <w:r>
        <w:rPr>
          <w:rFonts w:cs="Miriam" w:hint="cs"/>
          <w:szCs w:val="20"/>
          <w:rtl/>
        </w:rPr>
        <w:t>שכיסה קמת חבירו בסדינין כשראה דליקה אצלה, והוא לא שלח את הבערה</w:t>
      </w:r>
      <w:r>
        <w:rPr>
          <w:rFonts w:cs="Miriam"/>
          <w:szCs w:val="20"/>
          <w:rtl/>
        </w:rPr>
        <w:t>)</w:t>
      </w:r>
      <w:r>
        <w:rPr>
          <w:rtl/>
        </w:rPr>
        <w:t xml:space="preserve"> </w:t>
      </w:r>
      <w:r>
        <w:rPr>
          <w:rFonts w:hint="cs"/>
          <w:rtl/>
        </w:rPr>
        <w:t xml:space="preserve">דשויה טמון באש </w:t>
      </w:r>
      <w:r>
        <w:rPr>
          <w:rFonts w:cs="Miriam"/>
          <w:szCs w:val="20"/>
          <w:rtl/>
        </w:rPr>
        <w:t>(</w:t>
      </w:r>
      <w:r>
        <w:rPr>
          <w:rFonts w:cs="Miriam" w:hint="cs"/>
          <w:szCs w:val="20"/>
          <w:rtl/>
        </w:rPr>
        <w:t>ושוייה טמון וגרם להפסיד את הניזק ולפטור את המבעיר, דפטור על טמון באש</w:t>
      </w:r>
      <w:r>
        <w:rPr>
          <w:rFonts w:cs="Miriam"/>
          <w:szCs w:val="20"/>
          <w:rtl/>
        </w:rPr>
        <w:t>)</w:t>
      </w:r>
      <w:r>
        <w:rPr>
          <w:rFonts w:hint="cs"/>
          <w:rtl/>
        </w:rPr>
        <w:t xml:space="preserve">. </w:t>
      </w:r>
    </w:p>
    <w:p w:rsidR="00153B6B" w:rsidRDefault="00153B6B" w:rsidP="00153B6B">
      <w:pPr>
        <w:rPr>
          <w:rFonts w:cs="Miriam" w:hint="cs"/>
          <w:szCs w:val="16"/>
          <w:rtl/>
        </w:rPr>
      </w:pPr>
    </w:p>
    <w:p w:rsidR="00153B6B" w:rsidRDefault="00153B6B" w:rsidP="00153B6B">
      <w:pPr>
        <w:rPr>
          <w:rFonts w:hint="cs"/>
          <w:rtl/>
        </w:rPr>
      </w:pPr>
      <w:r>
        <w:rPr>
          <w:rFonts w:hint="cs"/>
          <w:rtl/>
        </w:rPr>
        <w:t>אמר מר '</w:t>
      </w:r>
      <w:r>
        <w:rPr>
          <w:rFonts w:hint="cs"/>
          <w:i/>
          <w:iCs/>
          <w:rtl/>
        </w:rPr>
        <w:t>השוכר עדי שקר</w:t>
      </w:r>
      <w:r>
        <w:rPr>
          <w:rFonts w:hint="cs"/>
          <w:rtl/>
        </w:rPr>
        <w:t xml:space="preserve">' - היכי דמי?: אילימא לנפשיה </w:t>
      </w:r>
      <w:r>
        <w:rPr>
          <w:rFonts w:cs="Miriam"/>
          <w:szCs w:val="20"/>
          <w:rtl/>
        </w:rPr>
        <w:t>(</w:t>
      </w:r>
      <w:r>
        <w:rPr>
          <w:rFonts w:cs="Miriam" w:hint="cs"/>
          <w:szCs w:val="20"/>
          <w:rtl/>
        </w:rPr>
        <w:t>להוציא ממון מחבירו לעצמו</w:t>
      </w:r>
      <w:r>
        <w:rPr>
          <w:rFonts w:cs="Miriam"/>
          <w:szCs w:val="20"/>
          <w:rtl/>
        </w:rPr>
        <w:t>)</w:t>
      </w:r>
      <w:r>
        <w:rPr>
          <w:rtl/>
        </w:rPr>
        <w:t xml:space="preserve"> </w:t>
      </w:r>
      <w:r>
        <w:rPr>
          <w:rFonts w:hint="cs"/>
          <w:rtl/>
        </w:rPr>
        <w:t xml:space="preserve">- ממונא בעי שלומי </w:t>
      </w:r>
      <w:r>
        <w:rPr>
          <w:rFonts w:cs="Miriam"/>
          <w:szCs w:val="20"/>
          <w:rtl/>
        </w:rPr>
        <w:t>(</w:t>
      </w:r>
      <w:r>
        <w:rPr>
          <w:rFonts w:cs="Miriam" w:hint="cs"/>
          <w:szCs w:val="20"/>
          <w:rtl/>
        </w:rPr>
        <w:t>אותו ממון שהוציא - חייב להחזיר</w:t>
      </w:r>
      <w:r>
        <w:rPr>
          <w:rFonts w:cs="Miriam"/>
          <w:szCs w:val="20"/>
          <w:rtl/>
        </w:rPr>
        <w:t>)</w:t>
      </w:r>
      <w:r>
        <w:rPr>
          <w:rFonts w:hint="cs"/>
          <w:rtl/>
        </w:rPr>
        <w:t xml:space="preserve">, ובדיני אדם נמי ניחייב! אלא לחבריה </w:t>
      </w:r>
      <w:r>
        <w:rPr>
          <w:rFonts w:cs="Miriam"/>
          <w:szCs w:val="20"/>
          <w:rtl/>
        </w:rPr>
        <w:t>(</w:t>
      </w:r>
      <w:r>
        <w:rPr>
          <w:rFonts w:cs="Miriam" w:hint="cs"/>
          <w:szCs w:val="20"/>
          <w:rtl/>
        </w:rPr>
        <w:t>שכר עדי שקר להוציא מנה מראובן לשמעון</w:t>
      </w:r>
      <w:r>
        <w:rPr>
          <w:rFonts w:cs="Miriam"/>
          <w:szCs w:val="20"/>
          <w:rtl/>
        </w:rPr>
        <w:t>)</w:t>
      </w:r>
      <w:r>
        <w:rPr>
          <w:rFonts w:hint="cs"/>
          <w:rtl/>
        </w:rPr>
        <w:t>.</w:t>
      </w:r>
    </w:p>
    <w:p w:rsidR="00153B6B" w:rsidRDefault="00153B6B" w:rsidP="00153B6B">
      <w:pPr>
        <w:rPr>
          <w:rFonts w:cs="Miriam" w:hint="cs"/>
          <w:rtl/>
        </w:rPr>
      </w:pPr>
    </w:p>
    <w:p w:rsidR="00153B6B" w:rsidRDefault="00153B6B" w:rsidP="00153B6B">
      <w:pPr>
        <w:rPr>
          <w:rFonts w:hint="cs"/>
          <w:rtl/>
        </w:rPr>
      </w:pPr>
      <w:r>
        <w:rPr>
          <w:rFonts w:hint="cs"/>
          <w:rtl/>
        </w:rPr>
        <w:t>'</w:t>
      </w:r>
      <w:r>
        <w:rPr>
          <w:rFonts w:hint="cs"/>
          <w:i/>
          <w:iCs/>
          <w:rtl/>
        </w:rPr>
        <w:t>והיודע עדות לחבירו ואינו מעיד לו</w:t>
      </w:r>
      <w:r>
        <w:rPr>
          <w:rFonts w:hint="cs"/>
          <w:rtl/>
        </w:rPr>
        <w:t xml:space="preserve">' - במאי עסקינן?: </w:t>
      </w:r>
    </w:p>
    <w:p w:rsidR="00153B6B" w:rsidRDefault="00153B6B" w:rsidP="00153B6B">
      <w:pPr>
        <w:rPr>
          <w:rFonts w:hint="cs"/>
          <w:rtl/>
        </w:rPr>
      </w:pPr>
      <w:r>
        <w:rPr>
          <w:rFonts w:hint="cs"/>
          <w:rtl/>
        </w:rPr>
        <w:t xml:space="preserve">אילימא בבי תרי </w:t>
      </w:r>
      <w:r>
        <w:rPr>
          <w:rtl/>
        </w:rPr>
        <w:t>–</w:t>
      </w:r>
      <w:r>
        <w:rPr>
          <w:rFonts w:hint="cs"/>
          <w:rtl/>
        </w:rPr>
        <w:t xml:space="preserve"> פשיטא, דאורייתא הוא </w:t>
      </w:r>
      <w:r>
        <w:rPr>
          <w:rFonts w:cs="Miriam"/>
          <w:szCs w:val="20"/>
          <w:rtl/>
        </w:rPr>
        <w:t>(</w:t>
      </w:r>
      <w:r>
        <w:rPr>
          <w:rFonts w:cs="Miriam" w:hint="cs"/>
          <w:szCs w:val="20"/>
          <w:rtl/>
        </w:rPr>
        <w:t>דחייב בדיני שמים</w:t>
      </w:r>
      <w:r>
        <w:rPr>
          <w:rFonts w:cs="Miriam"/>
          <w:szCs w:val="20"/>
          <w:rtl/>
        </w:rPr>
        <w:t>)</w:t>
      </w:r>
      <w:r>
        <w:rPr>
          <w:rtl/>
        </w:rPr>
        <w:t xml:space="preserve"> </w:t>
      </w:r>
      <w:r>
        <w:rPr>
          <w:rFonts w:cs="Miriam" w:hint="cs"/>
          <w:szCs w:val="16"/>
          <w:rtl/>
        </w:rPr>
        <w:t>(ויקרא ה,א:</w:t>
      </w:r>
      <w:r>
        <w:rPr>
          <w:rFonts w:cs="Narkisim" w:hint="cs"/>
          <w:szCs w:val="16"/>
          <w:rtl/>
        </w:rPr>
        <w:t xml:space="preserve"> </w:t>
      </w:r>
      <w:r>
        <w:rPr>
          <w:rFonts w:cs="Narkisim" w:hint="cs"/>
          <w:szCs w:val="20"/>
          <w:rtl/>
        </w:rPr>
        <w:t>ונפש כי תחטא ושמעה קול אלה והוא עד או ראה או ידע</w:t>
      </w:r>
      <w:r>
        <w:rPr>
          <w:rFonts w:cs="Narkisim"/>
          <w:szCs w:val="20"/>
          <w:rtl/>
        </w:rPr>
        <w:t>]</w:t>
      </w:r>
      <w:r>
        <w:rPr>
          <w:rFonts w:cs="Narkisim" w:hint="cs"/>
          <w:rtl/>
        </w:rPr>
        <w:t xml:space="preserve"> אם לא יגיד ונשא עונו</w:t>
      </w:r>
      <w:r>
        <w:rPr>
          <w:rFonts w:hint="cs"/>
          <w:rtl/>
        </w:rPr>
        <w:t xml:space="preserve">! </w:t>
      </w:r>
      <w:r>
        <w:rPr>
          <w:rFonts w:cs="Miriam"/>
          <w:szCs w:val="20"/>
          <w:rtl/>
        </w:rPr>
        <w:t>(</w:t>
      </w:r>
      <w:r>
        <w:rPr>
          <w:rFonts w:cs="Miriam" w:hint="cs"/>
          <w:szCs w:val="20"/>
          <w:rtl/>
        </w:rPr>
        <w:t>'</w:t>
      </w:r>
      <w:r>
        <w:rPr>
          <w:rFonts w:cs="Narkisim" w:hint="cs"/>
          <w:szCs w:val="20"/>
          <w:rtl/>
        </w:rPr>
        <w:t>אם לא יגיד</w:t>
      </w:r>
      <w:r>
        <w:rPr>
          <w:rFonts w:cs="Miriam" w:hint="cs"/>
          <w:szCs w:val="20"/>
          <w:rtl/>
        </w:rPr>
        <w:t xml:space="preserve">' </w:t>
      </w:r>
      <w:r>
        <w:rPr>
          <w:rFonts w:cs="Courier New" w:hint="cs"/>
          <w:szCs w:val="16"/>
          <w:rtl/>
        </w:rPr>
        <w:t>[</w:t>
      </w:r>
      <w:r>
        <w:rPr>
          <w:rFonts w:ascii="Courier New" w:hAnsi="Courier New" w:cs="Courier New" w:hint="cs"/>
          <w:sz w:val="18"/>
          <w:szCs w:val="16"/>
          <w:rtl/>
        </w:rPr>
        <w:t>למרות שהכתוב דבר בלשון יחיד</w:t>
      </w:r>
      <w:r>
        <w:rPr>
          <w:rFonts w:cs="Courier New" w:hint="cs"/>
          <w:szCs w:val="16"/>
          <w:rtl/>
        </w:rPr>
        <w:t>]</w:t>
      </w:r>
      <w:r>
        <w:rPr>
          <w:rFonts w:cs="Miriam" w:hint="cs"/>
          <w:szCs w:val="20"/>
          <w:rtl/>
        </w:rPr>
        <w:t xml:space="preserve"> - בתרי קא משתעי: מדקפיד אהגדה - משמע שאילו מגידין - מתחייב זה ממון; ועוד קיימא לן </w:t>
      </w:r>
      <w:r>
        <w:rPr>
          <w:rFonts w:cs="Miriam" w:hint="cs"/>
          <w:szCs w:val="16"/>
          <w:rtl/>
        </w:rPr>
        <w:t>(סוטה דף ב,ב)</w:t>
      </w:r>
      <w:r>
        <w:rPr>
          <w:rFonts w:cs="Miriam" w:hint="cs"/>
          <w:szCs w:val="20"/>
          <w:rtl/>
        </w:rPr>
        <w:t xml:space="preserve"> '</w:t>
      </w:r>
      <w:r>
        <w:rPr>
          <w:rFonts w:cs="Miriam" w:hint="cs"/>
          <w:i/>
          <w:iCs/>
          <w:szCs w:val="20"/>
          <w:rtl/>
        </w:rPr>
        <w:t>כל מקום שנאמר 'עד' - הרי כאן שני עדים, עד שיפרט לך הכתוב 'אחד'</w:t>
      </w:r>
      <w:r>
        <w:rPr>
          <w:rFonts w:cs="Miriam" w:hint="cs"/>
          <w:szCs w:val="20"/>
          <w:rtl/>
        </w:rPr>
        <w:t>, כדכתיב '</w:t>
      </w:r>
      <w:r>
        <w:rPr>
          <w:rFonts w:cs="Narkisim" w:hint="cs"/>
          <w:szCs w:val="20"/>
          <w:rtl/>
        </w:rPr>
        <w:t xml:space="preserve">לא יקום עד </w:t>
      </w:r>
      <w:r>
        <w:rPr>
          <w:rFonts w:cs="Narkisim" w:hint="cs"/>
          <w:szCs w:val="20"/>
          <w:u w:val="single"/>
          <w:rtl/>
        </w:rPr>
        <w:t>אחד</w:t>
      </w:r>
      <w:r>
        <w:rPr>
          <w:rFonts w:cs="Narkisim" w:hint="cs"/>
          <w:szCs w:val="20"/>
          <w:rtl/>
        </w:rPr>
        <w:t xml:space="preserve"> באיש </w:t>
      </w:r>
      <w:r>
        <w:rPr>
          <w:rFonts w:cs="Miriam" w:hint="cs"/>
          <w:szCs w:val="16"/>
          <w:rtl/>
        </w:rPr>
        <w:t>(דברים יט</w:t>
      </w:r>
      <w:r>
        <w:rPr>
          <w:rFonts w:cs="Miriam"/>
          <w:szCs w:val="16"/>
          <w:rtl/>
        </w:rPr>
        <w:t>,</w:t>
      </w:r>
      <w:r>
        <w:rPr>
          <w:rFonts w:cs="Miriam" w:hint="cs"/>
          <w:szCs w:val="16"/>
          <w:rtl/>
        </w:rPr>
        <w:t>טו)</w:t>
      </w:r>
      <w:r>
        <w:rPr>
          <w:rFonts w:cs="Miriam"/>
          <w:szCs w:val="20"/>
          <w:rtl/>
        </w:rPr>
        <w:t>)</w:t>
      </w:r>
      <w:r>
        <w:rPr>
          <w:rtl/>
        </w:rPr>
        <w:t xml:space="preserve"> </w:t>
      </w:r>
      <w:r>
        <w:rPr>
          <w:rFonts w:hint="cs"/>
          <w:rtl/>
        </w:rPr>
        <w:t xml:space="preserve">אלא בחד </w:t>
      </w:r>
      <w:r>
        <w:rPr>
          <w:rFonts w:cs="Miriam"/>
          <w:szCs w:val="20"/>
          <w:rtl/>
        </w:rPr>
        <w:t>(</w:t>
      </w:r>
      <w:r>
        <w:rPr>
          <w:rFonts w:cs="Miriam" w:hint="cs"/>
          <w:szCs w:val="20"/>
          <w:rtl/>
        </w:rPr>
        <w:t>שמחייבו שבועה, ובדיני שמים מיחייב: דאי הוה מסהיד - מחייב ליה שבועה, ודלמא לא הוי משתבע בשיקרא ומשלם</w:t>
      </w:r>
      <w:r>
        <w:rPr>
          <w:rFonts w:cs="Miriam"/>
          <w:szCs w:val="20"/>
          <w:rtl/>
        </w:rPr>
        <w:t>)</w:t>
      </w:r>
      <w:r>
        <w:rPr>
          <w:rFonts w:hint="cs"/>
          <w:rtl/>
        </w:rPr>
        <w:t xml:space="preserve">. </w:t>
      </w:r>
    </w:p>
    <w:p w:rsidR="00153B6B" w:rsidRDefault="00153B6B" w:rsidP="00153B6B">
      <w:pPr>
        <w:rPr>
          <w:rFonts w:cs="Miriam" w:hint="cs"/>
          <w:szCs w:val="16"/>
          <w:rtl/>
        </w:rPr>
      </w:pPr>
    </w:p>
    <w:p w:rsidR="00153B6B" w:rsidRDefault="00153B6B" w:rsidP="00153B6B">
      <w:pPr>
        <w:rPr>
          <w:rFonts w:hint="cs"/>
          <w:rtl/>
        </w:rPr>
      </w:pPr>
      <w:r>
        <w:rPr>
          <w:rFonts w:hint="cs"/>
          <w:rtl/>
        </w:rPr>
        <w:t xml:space="preserve">ותו ליכא </w:t>
      </w:r>
      <w:r>
        <w:rPr>
          <w:rFonts w:cs="Miriam"/>
          <w:szCs w:val="20"/>
          <w:rtl/>
        </w:rPr>
        <w:t>(</w:t>
      </w:r>
      <w:r>
        <w:rPr>
          <w:rFonts w:cs="Miriam" w:hint="cs"/>
          <w:szCs w:val="20"/>
          <w:rtl/>
        </w:rPr>
        <w:t>דחייבינן בדיני שמים</w:t>
      </w:r>
      <w:r>
        <w:rPr>
          <w:rFonts w:cs="Miriam"/>
          <w:szCs w:val="20"/>
          <w:rtl/>
        </w:rPr>
        <w:t>)</w:t>
      </w:r>
      <w:r>
        <w:rPr>
          <w:rFonts w:hint="cs"/>
          <w:rtl/>
        </w:rPr>
        <w:t xml:space="preserve">? </w:t>
      </w:r>
    </w:p>
    <w:p w:rsidR="00153B6B" w:rsidRDefault="00153B6B" w:rsidP="00153B6B">
      <w:pPr>
        <w:rPr>
          <w:rFonts w:hint="cs"/>
          <w:rtl/>
        </w:rPr>
      </w:pPr>
      <w:r>
        <w:rPr>
          <w:rFonts w:hint="cs"/>
          <w:rtl/>
        </w:rPr>
        <w:t xml:space="preserve">והאיכא </w:t>
      </w:r>
      <w:r>
        <w:rPr>
          <w:rFonts w:cs="Miriam" w:hint="cs"/>
          <w:szCs w:val="16"/>
          <w:rtl/>
        </w:rPr>
        <w:t>[</w:t>
      </w:r>
      <w:r>
        <w:rPr>
          <w:rFonts w:cs="Miriam"/>
          <w:szCs w:val="16"/>
          <w:rtl/>
        </w:rPr>
        <w:t>תוספתא מסכת בבא קמא (ליברמן) פרק ו הלכה יז</w:t>
      </w:r>
      <w:r>
        <w:rPr>
          <w:rFonts w:cs="Miriam" w:hint="cs"/>
          <w:szCs w:val="16"/>
          <w:rtl/>
        </w:rPr>
        <w:t>]</w:t>
      </w:r>
      <w:r>
        <w:rPr>
          <w:rFonts w:hint="cs"/>
          <w:i/>
          <w:iCs/>
          <w:rtl/>
        </w:rPr>
        <w:t xml:space="preserve"> '</w:t>
      </w:r>
      <w:r>
        <w:rPr>
          <w:rFonts w:hint="cs"/>
          <w:i/>
          <w:iCs/>
          <w:highlight w:val="lightGray"/>
          <w:rtl/>
        </w:rPr>
        <w:t>העושה</w:t>
      </w:r>
      <w:r>
        <w:rPr>
          <w:rFonts w:hint="cs"/>
          <w:i/>
          <w:iCs/>
          <w:rtl/>
        </w:rPr>
        <w:t xml:space="preserve"> מלאכה במי חטאת </w:t>
      </w:r>
      <w:r>
        <w:rPr>
          <w:rFonts w:cs="Miriam"/>
          <w:szCs w:val="20"/>
          <w:rtl/>
        </w:rPr>
        <w:t>(</w:t>
      </w:r>
      <w:r>
        <w:rPr>
          <w:rFonts w:cs="Miriam" w:hint="cs"/>
          <w:szCs w:val="20"/>
          <w:rtl/>
        </w:rPr>
        <w:t xml:space="preserve">ששקל כנגדן משקלות; במסכת גיטין </w:t>
      </w:r>
      <w:r>
        <w:rPr>
          <w:rFonts w:cs="Miriam" w:hint="cs"/>
          <w:szCs w:val="16"/>
          <w:rtl/>
        </w:rPr>
        <w:t>(דף נג,א)</w:t>
      </w:r>
      <w:r>
        <w:rPr>
          <w:rFonts w:cs="Miriam" w:hint="cs"/>
          <w:szCs w:val="20"/>
          <w:rtl/>
        </w:rPr>
        <w:t>, והן נפסלין במלאכה</w:t>
      </w:r>
      <w:r>
        <w:rPr>
          <w:rFonts w:cs="Miriam"/>
          <w:szCs w:val="20"/>
          <w:rtl/>
        </w:rPr>
        <w:t>)</w:t>
      </w:r>
      <w:r>
        <w:rPr>
          <w:rtl/>
        </w:rPr>
        <w:t xml:space="preserve"> </w:t>
      </w:r>
      <w:r>
        <w:rPr>
          <w:rFonts w:hint="cs"/>
          <w:i/>
          <w:iCs/>
          <w:rtl/>
        </w:rPr>
        <w:t xml:space="preserve">ובפרת חטאת - פטור מדיני אדם </w:t>
      </w:r>
      <w:r>
        <w:rPr>
          <w:rFonts w:cs="Miriam"/>
          <w:szCs w:val="20"/>
          <w:rtl/>
        </w:rPr>
        <w:t>(</w:t>
      </w:r>
      <w:r>
        <w:rPr>
          <w:rFonts w:cs="Miriam" w:hint="cs"/>
          <w:szCs w:val="20"/>
          <w:rtl/>
        </w:rPr>
        <w:t>דהיזק שאינו ניכר לא שמיה היזק)</w:t>
      </w:r>
      <w:r>
        <w:rPr>
          <w:i/>
          <w:iCs/>
          <w:rtl/>
        </w:rPr>
        <w:t xml:space="preserve"> </w:t>
      </w:r>
      <w:r>
        <w:rPr>
          <w:rFonts w:hint="cs"/>
          <w:i/>
          <w:iCs/>
          <w:rtl/>
        </w:rPr>
        <w:t>וחייב בדיני שמים</w:t>
      </w:r>
      <w:r>
        <w:rPr>
          <w:rFonts w:hint="cs"/>
          <w:rtl/>
        </w:rPr>
        <w:t xml:space="preserve">'! </w:t>
      </w:r>
    </w:p>
    <w:p w:rsidR="00153B6B" w:rsidRDefault="00153B6B" w:rsidP="00153B6B">
      <w:pPr>
        <w:rPr>
          <w:rFonts w:hint="cs"/>
          <w:rtl/>
        </w:rPr>
      </w:pPr>
      <w:r>
        <w:rPr>
          <w:rFonts w:hint="cs"/>
          <w:rtl/>
        </w:rPr>
        <w:t>והאיכא '</w:t>
      </w:r>
      <w:r>
        <w:rPr>
          <w:rFonts w:hint="cs"/>
          <w:i/>
          <w:iCs/>
          <w:rtl/>
        </w:rPr>
        <w:t xml:space="preserve">הנותן </w:t>
      </w:r>
      <w:r>
        <w:rPr>
          <w:rFonts w:hint="cs"/>
          <w:i/>
          <w:iCs/>
          <w:highlight w:val="lightGray"/>
          <w:rtl/>
        </w:rPr>
        <w:t>סם</w:t>
      </w:r>
      <w:r>
        <w:rPr>
          <w:rFonts w:hint="cs"/>
          <w:i/>
          <w:iCs/>
          <w:rtl/>
        </w:rPr>
        <w:t xml:space="preserve"> המות בפני בהמת חבירו - פטור מדיני אדם וחייב בדיני שמים</w:t>
      </w:r>
      <w:r>
        <w:rPr>
          <w:rFonts w:hint="cs"/>
          <w:rtl/>
        </w:rPr>
        <w:t>'!</w:t>
      </w:r>
    </w:p>
    <w:p w:rsidR="00153B6B" w:rsidRDefault="00153B6B" w:rsidP="00153B6B">
      <w:pPr>
        <w:rPr>
          <w:rFonts w:hint="cs"/>
          <w:rtl/>
        </w:rPr>
      </w:pPr>
      <w:r>
        <w:rPr>
          <w:rFonts w:hint="cs"/>
          <w:rtl/>
        </w:rPr>
        <w:t xml:space="preserve">והאיכא </w:t>
      </w:r>
      <w:r>
        <w:rPr>
          <w:rFonts w:cs="Miriam" w:hint="cs"/>
          <w:szCs w:val="16"/>
          <w:rtl/>
        </w:rPr>
        <w:t>[בבא קמא פ"ו מ"ד]</w:t>
      </w:r>
      <w:r>
        <w:rPr>
          <w:rFonts w:hint="cs"/>
          <w:rtl/>
        </w:rPr>
        <w:t xml:space="preserve"> '</w:t>
      </w:r>
      <w:r>
        <w:rPr>
          <w:rFonts w:hint="cs"/>
          <w:i/>
          <w:iCs/>
          <w:highlight w:val="lightGray"/>
          <w:rtl/>
        </w:rPr>
        <w:t>השולח</w:t>
      </w:r>
      <w:r>
        <w:rPr>
          <w:rFonts w:hint="cs"/>
          <w:i/>
          <w:iCs/>
          <w:rtl/>
        </w:rPr>
        <w:t xml:space="preserve"> את הבערה ביד חרש שוטה וקטן - פטור מדיני אדם וחייב בדיני שמים</w:t>
      </w:r>
      <w:r>
        <w:rPr>
          <w:rFonts w:hint="cs"/>
          <w:rtl/>
        </w:rPr>
        <w:t>'!</w:t>
      </w:r>
    </w:p>
    <w:p w:rsidR="00153B6B" w:rsidRDefault="00153B6B" w:rsidP="00153B6B">
      <w:pPr>
        <w:rPr>
          <w:rFonts w:hint="cs"/>
          <w:rtl/>
        </w:rPr>
      </w:pPr>
      <w:r>
        <w:rPr>
          <w:rFonts w:hint="cs"/>
          <w:rtl/>
        </w:rPr>
        <w:t xml:space="preserve">והאיכא </w:t>
      </w:r>
      <w:r>
        <w:rPr>
          <w:rFonts w:cs="Miriam" w:hint="cs"/>
          <w:szCs w:val="16"/>
          <w:rtl/>
        </w:rPr>
        <w:t>[</w:t>
      </w:r>
      <w:r>
        <w:rPr>
          <w:rFonts w:cs="Miriam"/>
          <w:szCs w:val="16"/>
          <w:rtl/>
        </w:rPr>
        <w:t>תוספתא מסכת בבא קמא (ליברמן) פרק ו הלכה טז</w:t>
      </w:r>
      <w:r>
        <w:rPr>
          <w:rFonts w:cs="Miriam" w:hint="cs"/>
          <w:szCs w:val="16"/>
          <w:rtl/>
        </w:rPr>
        <w:t>]</w:t>
      </w:r>
      <w:r>
        <w:rPr>
          <w:rFonts w:hint="cs"/>
          <w:rtl/>
        </w:rPr>
        <w:t xml:space="preserve"> '</w:t>
      </w:r>
      <w:r>
        <w:rPr>
          <w:rFonts w:hint="cs"/>
          <w:i/>
          <w:iCs/>
          <w:rtl/>
        </w:rPr>
        <w:t xml:space="preserve">המבעית את </w:t>
      </w:r>
      <w:r>
        <w:rPr>
          <w:rFonts w:hint="cs"/>
          <w:i/>
          <w:iCs/>
          <w:highlight w:val="lightGray"/>
          <w:rtl/>
        </w:rPr>
        <w:t>חבירו</w:t>
      </w:r>
      <w:r>
        <w:rPr>
          <w:rFonts w:hint="cs"/>
          <w:i/>
          <w:iCs/>
          <w:rtl/>
        </w:rPr>
        <w:t xml:space="preserve"> </w:t>
      </w:r>
      <w:r>
        <w:rPr>
          <w:rFonts w:cs="Miriam"/>
          <w:szCs w:val="20"/>
          <w:rtl/>
        </w:rPr>
        <w:t>(</w:t>
      </w:r>
      <w:r>
        <w:rPr>
          <w:rFonts w:cs="Miriam" w:hint="cs"/>
          <w:szCs w:val="20"/>
          <w:rtl/>
        </w:rPr>
        <w:t>תקע לו באזנו פתאום ובעתו דלא עבד ביה מעשה בגופו</w:t>
      </w:r>
      <w:r>
        <w:rPr>
          <w:rFonts w:cs="Miriam"/>
          <w:szCs w:val="20"/>
          <w:rtl/>
        </w:rPr>
        <w:t>)</w:t>
      </w:r>
      <w:r>
        <w:rPr>
          <w:i/>
          <w:iCs/>
          <w:rtl/>
        </w:rPr>
        <w:t xml:space="preserve"> </w:t>
      </w:r>
      <w:r>
        <w:rPr>
          <w:rFonts w:hint="cs"/>
          <w:i/>
          <w:iCs/>
          <w:rtl/>
        </w:rPr>
        <w:t>- פטור מדיני אדם וחייב בדיני שמים!</w:t>
      </w:r>
      <w:r>
        <w:rPr>
          <w:rFonts w:hint="cs"/>
          <w:rtl/>
        </w:rPr>
        <w:t>'</w:t>
      </w:r>
    </w:p>
    <w:p w:rsidR="00153B6B" w:rsidRDefault="00153B6B" w:rsidP="00153B6B">
      <w:pPr>
        <w:rPr>
          <w:rFonts w:hint="cs"/>
          <w:rtl/>
        </w:rPr>
      </w:pPr>
      <w:r>
        <w:rPr>
          <w:rFonts w:hint="cs"/>
          <w:rtl/>
        </w:rPr>
        <w:t xml:space="preserve">והאיכא </w:t>
      </w:r>
      <w:r>
        <w:rPr>
          <w:rFonts w:cs="Miriam" w:hint="cs"/>
          <w:szCs w:val="16"/>
          <w:rtl/>
        </w:rPr>
        <w:t>[</w:t>
      </w:r>
      <w:r>
        <w:rPr>
          <w:rFonts w:cs="Miriam"/>
          <w:szCs w:val="16"/>
          <w:rtl/>
        </w:rPr>
        <w:t>תוספתא מסכת בבא קמא (ליברמן) פרק ב הלכה ד</w:t>
      </w:r>
      <w:r>
        <w:rPr>
          <w:rFonts w:cs="Miriam" w:hint="cs"/>
          <w:szCs w:val="16"/>
          <w:rtl/>
        </w:rPr>
        <w:t>]</w:t>
      </w:r>
      <w:r>
        <w:rPr>
          <w:rFonts w:hint="cs"/>
          <w:rtl/>
        </w:rPr>
        <w:t xml:space="preserve"> '</w:t>
      </w:r>
      <w:r>
        <w:rPr>
          <w:rFonts w:hint="cs"/>
          <w:i/>
          <w:iCs/>
          <w:highlight w:val="lightGray"/>
          <w:rtl/>
        </w:rPr>
        <w:t>נשברה</w:t>
      </w:r>
      <w:r>
        <w:rPr>
          <w:rFonts w:hint="cs"/>
          <w:i/>
          <w:iCs/>
          <w:rtl/>
        </w:rPr>
        <w:t xml:space="preserve"> כדו ברשות הרבים ולא סלקה, נפלה גמלו ולא העמידה: רבי מאיר מחייב בהזיקן </w:t>
      </w:r>
      <w:r>
        <w:rPr>
          <w:rFonts w:cs="Miriam"/>
          <w:szCs w:val="20"/>
          <w:rtl/>
        </w:rPr>
        <w:t>(</w:t>
      </w:r>
      <w:r>
        <w:rPr>
          <w:rFonts w:cs="Miriam" w:hint="cs"/>
          <w:szCs w:val="20"/>
          <w:rtl/>
        </w:rPr>
        <w:t xml:space="preserve">פלוגתייהו מיפרשא ב'המניח את הכד' </w:t>
      </w:r>
      <w:r>
        <w:rPr>
          <w:rFonts w:cs="Miriam" w:hint="cs"/>
          <w:szCs w:val="16"/>
          <w:rtl/>
        </w:rPr>
        <w:t>(דף כט,א)</w:t>
      </w:r>
      <w:r>
        <w:rPr>
          <w:rFonts w:cs="Miriam" w:hint="cs"/>
          <w:szCs w:val="20"/>
          <w:rtl/>
        </w:rPr>
        <w:t>: בנתקל פושע ובמפקיר נזקיו</w:t>
      </w:r>
      <w:r>
        <w:rPr>
          <w:rFonts w:cs="Miriam"/>
          <w:szCs w:val="20"/>
          <w:rtl/>
        </w:rPr>
        <w:t>)</w:t>
      </w:r>
      <w:r>
        <w:rPr>
          <w:rFonts w:hint="cs"/>
          <w:i/>
          <w:iCs/>
          <w:rtl/>
        </w:rPr>
        <w:t>, וחכמים אומרים: פטור בדיני אדם וחייב בדיני שמים</w:t>
      </w:r>
      <w:r>
        <w:rPr>
          <w:rFonts w:hint="cs"/>
          <w:rtl/>
        </w:rPr>
        <w:t>!?</w:t>
      </w:r>
    </w:p>
    <w:p w:rsidR="00153B6B" w:rsidRDefault="00153B6B" w:rsidP="00153B6B">
      <w:pPr>
        <w:rPr>
          <w:rFonts w:hint="cs"/>
          <w:rtl/>
        </w:rPr>
      </w:pPr>
      <w:r>
        <w:rPr>
          <w:rFonts w:cs="Courier New" w:hint="cs"/>
          <w:szCs w:val="20"/>
          <w:rtl/>
        </w:rPr>
        <w:t>[</w:t>
      </w:r>
      <w:r>
        <w:rPr>
          <w:rFonts w:hint="cs"/>
          <w:rtl/>
        </w:rPr>
        <w:t xml:space="preserve">סימן: </w:t>
      </w:r>
      <w:r>
        <w:rPr>
          <w:rFonts w:hint="cs"/>
          <w:highlight w:val="lightGray"/>
          <w:rtl/>
        </w:rPr>
        <w:t>העושה</w:t>
      </w:r>
      <w:r>
        <w:rPr>
          <w:rFonts w:hint="cs"/>
          <w:rtl/>
        </w:rPr>
        <w:t xml:space="preserve"> </w:t>
      </w:r>
      <w:r>
        <w:rPr>
          <w:rFonts w:hint="cs"/>
          <w:highlight w:val="lightGray"/>
          <w:rtl/>
        </w:rPr>
        <w:t>בסם</w:t>
      </w:r>
      <w:r>
        <w:rPr>
          <w:rFonts w:hint="cs"/>
          <w:rtl/>
        </w:rPr>
        <w:t xml:space="preserve"> </w:t>
      </w:r>
      <w:r>
        <w:rPr>
          <w:rFonts w:hint="cs"/>
          <w:highlight w:val="lightGray"/>
          <w:rtl/>
        </w:rPr>
        <w:t>ושליח</w:t>
      </w:r>
      <w:r>
        <w:rPr>
          <w:rFonts w:hint="cs"/>
          <w:rtl/>
        </w:rPr>
        <w:t xml:space="preserve"> </w:t>
      </w:r>
      <w:r>
        <w:rPr>
          <w:rFonts w:hint="cs"/>
          <w:highlight w:val="lightGray"/>
          <w:rtl/>
        </w:rPr>
        <w:t>חבירו</w:t>
      </w:r>
      <w:r>
        <w:rPr>
          <w:rFonts w:hint="cs"/>
          <w:rtl/>
        </w:rPr>
        <w:t xml:space="preserve"> </w:t>
      </w:r>
      <w:r>
        <w:rPr>
          <w:rFonts w:hint="cs"/>
          <w:highlight w:val="lightGray"/>
          <w:rtl/>
        </w:rPr>
        <w:t>נשבר</w:t>
      </w:r>
      <w:r>
        <w:rPr>
          <w:rFonts w:hint="cs"/>
          <w:rtl/>
        </w:rPr>
        <w:t xml:space="preserve"> </w:t>
      </w:r>
      <w:r>
        <w:rPr>
          <w:rFonts w:cs="Miriam" w:hint="cs"/>
          <w:szCs w:val="20"/>
          <w:rtl/>
        </w:rPr>
        <w:t>(וכולהו הני תיובתי - מתנייתא נינהו</w:t>
      </w:r>
      <w:r>
        <w:rPr>
          <w:rFonts w:cs="Miriam"/>
          <w:szCs w:val="20"/>
          <w:rtl/>
        </w:rPr>
        <w:t>)</w:t>
      </w:r>
      <w:r>
        <w:rPr>
          <w:rFonts w:cs="Courier New" w:hint="cs"/>
          <w:szCs w:val="20"/>
          <w:rtl/>
        </w:rPr>
        <w:t>]</w:t>
      </w:r>
    </w:p>
    <w:p w:rsidR="00153B6B" w:rsidRDefault="00153B6B" w:rsidP="00153B6B">
      <w:pPr>
        <w:rPr>
          <w:rFonts w:hint="cs"/>
          <w:rtl/>
        </w:rPr>
      </w:pPr>
      <w:r>
        <w:rPr>
          <w:rFonts w:hint="cs"/>
          <w:rtl/>
        </w:rPr>
        <w:t>אִין! מיהא איכא טובא, והני אצטריכא ליה: מהו דתימא בדיני שמים נמי לא ליחייב - קא משמע לן;</w:t>
      </w:r>
    </w:p>
    <w:p w:rsidR="00153B6B" w:rsidRDefault="00153B6B" w:rsidP="00153B6B">
      <w:pPr>
        <w:rPr>
          <w:rFonts w:hint="cs"/>
          <w:rtl/>
        </w:rPr>
      </w:pPr>
      <w:r>
        <w:rPr>
          <w:rFonts w:hint="cs"/>
          <w:rtl/>
        </w:rPr>
        <w:t>'</w:t>
      </w:r>
      <w:r>
        <w:rPr>
          <w:rFonts w:hint="cs"/>
          <w:i/>
          <w:iCs/>
          <w:rtl/>
        </w:rPr>
        <w:t>הפורץ גדר בפני בהמת חבירו</w:t>
      </w:r>
      <w:r>
        <w:rPr>
          <w:rFonts w:hint="cs"/>
          <w:rtl/>
        </w:rPr>
        <w:t xml:space="preserve">': מהו דתימא 'כיון דלמסתריה קאי </w:t>
      </w:r>
      <w:r>
        <w:rPr>
          <w:rFonts w:cs="Courier New" w:hint="cs"/>
          <w:szCs w:val="20"/>
          <w:rtl/>
        </w:rPr>
        <w:t>[</w:t>
      </w:r>
      <w:r>
        <w:rPr>
          <w:rFonts w:ascii="Courier New" w:hAnsi="Courier New" w:cs="Courier New" w:hint="cs"/>
          <w:sz w:val="16"/>
          <w:szCs w:val="20"/>
          <w:rtl/>
        </w:rPr>
        <w:t>בכותל רעוע</w:t>
      </w:r>
      <w:r>
        <w:rPr>
          <w:rFonts w:cs="Courier New" w:hint="cs"/>
          <w:szCs w:val="20"/>
          <w:rtl/>
        </w:rPr>
        <w:t>]</w:t>
      </w:r>
      <w:r>
        <w:rPr>
          <w:rFonts w:hint="cs"/>
          <w:rtl/>
        </w:rPr>
        <w:t xml:space="preserve"> - מה עביד? בדיני שמים נמי לא ליחייב' - קא משמע לן;</w:t>
      </w:r>
    </w:p>
    <w:p w:rsidR="00153B6B" w:rsidRDefault="00153B6B" w:rsidP="00153B6B">
      <w:pPr>
        <w:rPr>
          <w:rFonts w:hint="cs"/>
          <w:rtl/>
        </w:rPr>
      </w:pPr>
      <w:r>
        <w:rPr>
          <w:rFonts w:hint="cs"/>
          <w:rtl/>
        </w:rPr>
        <w:t>'</w:t>
      </w:r>
      <w:r>
        <w:rPr>
          <w:rFonts w:hint="cs"/>
          <w:i/>
          <w:iCs/>
          <w:rtl/>
        </w:rPr>
        <w:t>הכופף קמתו של חבירו</w:t>
      </w:r>
      <w:r>
        <w:rPr>
          <w:rFonts w:hint="cs"/>
          <w:rtl/>
        </w:rPr>
        <w:t xml:space="preserve">' </w:t>
      </w:r>
      <w:r>
        <w:rPr>
          <w:rtl/>
        </w:rPr>
        <w:t>–</w:t>
      </w:r>
      <w:r>
        <w:rPr>
          <w:rFonts w:hint="cs"/>
          <w:rtl/>
        </w:rPr>
        <w:t xml:space="preserve"> נמי: מהו דתימא 'לימא מי הוה ידענא דאתיא רוח שאינה מצויה, ובדיני שמים נמי לא ליחייב' - קא משמע לן;</w:t>
      </w:r>
    </w:p>
    <w:p w:rsidR="00153B6B" w:rsidRDefault="00153B6B" w:rsidP="00153B6B">
      <w:pPr>
        <w:rPr>
          <w:rFonts w:hint="cs"/>
          <w:rtl/>
        </w:rPr>
      </w:pPr>
      <w:r>
        <w:rPr>
          <w:rFonts w:hint="cs"/>
          <w:rtl/>
        </w:rPr>
        <w:t xml:space="preserve">ולרב אשי דאמר נמי 'טמון איתמר': מהו דתימא 'אנא כסויי כסיתיה ניהלך </w:t>
      </w:r>
      <w:r>
        <w:rPr>
          <w:rFonts w:cs="Miriam"/>
          <w:szCs w:val="20"/>
          <w:rtl/>
        </w:rPr>
        <w:t>(</w:t>
      </w:r>
      <w:r>
        <w:rPr>
          <w:rFonts w:cs="Miriam" w:hint="cs"/>
          <w:szCs w:val="20"/>
          <w:rtl/>
        </w:rPr>
        <w:t>שלא תבעיר בה האש מהר</w:t>
      </w:r>
      <w:r>
        <w:rPr>
          <w:rFonts w:cs="Miriam"/>
          <w:szCs w:val="20"/>
          <w:rtl/>
        </w:rPr>
        <w:t>)</w:t>
      </w:r>
      <w:r>
        <w:rPr>
          <w:rFonts w:hint="cs"/>
          <w:rtl/>
        </w:rPr>
        <w:t>,</w:t>
      </w:r>
      <w:r>
        <w:rPr>
          <w:rtl/>
        </w:rPr>
        <w:t xml:space="preserve"> </w:t>
      </w:r>
      <w:r>
        <w:rPr>
          <w:rFonts w:hint="cs"/>
          <w:rtl/>
        </w:rPr>
        <w:t>ובדיני שמים נמי לא ליחייב' - קא משמע לן.</w:t>
      </w:r>
    </w:p>
    <w:p w:rsidR="00153B6B" w:rsidRDefault="00153B6B" w:rsidP="00153B6B">
      <w:pPr>
        <w:rPr>
          <w:rFonts w:hint="cs"/>
          <w:rtl/>
        </w:rPr>
      </w:pPr>
      <w:r>
        <w:rPr>
          <w:rFonts w:hint="cs"/>
          <w:rtl/>
        </w:rPr>
        <w:t>'</w:t>
      </w:r>
      <w:r>
        <w:rPr>
          <w:rFonts w:hint="cs"/>
          <w:i/>
          <w:iCs/>
          <w:rtl/>
        </w:rPr>
        <w:t>והשוכר עדי שקר</w:t>
      </w:r>
      <w:r>
        <w:rPr>
          <w:rFonts w:hint="cs"/>
          <w:rtl/>
        </w:rPr>
        <w:t xml:space="preserve">' - נמי: מהו דתימא לימא 'דברי הרב ודברי התלמיד - דברי מי שומעין? </w:t>
      </w:r>
      <w:r>
        <w:rPr>
          <w:rFonts w:cs="Miriam"/>
          <w:szCs w:val="20"/>
          <w:rtl/>
        </w:rPr>
        <w:t>(</w:t>
      </w:r>
      <w:r>
        <w:rPr>
          <w:rFonts w:cs="Miriam" w:hint="cs"/>
          <w:szCs w:val="20"/>
          <w:rtl/>
        </w:rPr>
        <w:t>דברי הרב שומעין, והיה להם שלא יעידו</w:t>
      </w:r>
      <w:r>
        <w:rPr>
          <w:rFonts w:cs="Miriam"/>
          <w:szCs w:val="20"/>
          <w:rtl/>
        </w:rPr>
        <w:t>)</w:t>
      </w:r>
      <w:r>
        <w:rPr>
          <w:rFonts w:hint="cs"/>
          <w:rtl/>
        </w:rPr>
        <w:t>' ובדיני שמים נמי לא ליחייב' - קא משמע לן.</w:t>
      </w:r>
    </w:p>
    <w:p w:rsidR="00153B6B" w:rsidRDefault="00153B6B" w:rsidP="00153B6B">
      <w:pPr>
        <w:rPr>
          <w:rFonts w:hint="cs"/>
          <w:rtl/>
        </w:rPr>
      </w:pPr>
      <w:r>
        <w:rPr>
          <w:rFonts w:hint="cs"/>
          <w:rtl/>
        </w:rPr>
        <w:t>ו'</w:t>
      </w:r>
      <w:r>
        <w:rPr>
          <w:rFonts w:hint="cs"/>
          <w:i/>
          <w:iCs/>
          <w:rtl/>
        </w:rPr>
        <w:t>היודע עדות לחבירו ואינו מעיד לו</w:t>
      </w:r>
      <w:r>
        <w:rPr>
          <w:rFonts w:hint="cs"/>
          <w:rtl/>
        </w:rPr>
        <w:t xml:space="preserve">' </w:t>
      </w:r>
      <w:r>
        <w:rPr>
          <w:rtl/>
        </w:rPr>
        <w:t>–</w:t>
      </w:r>
      <w:r>
        <w:rPr>
          <w:rFonts w:hint="cs"/>
          <w:rtl/>
        </w:rPr>
        <w:t xml:space="preserve"> נמי: מהו דתימא 'מי יימר דכי הוה &lt;אתינא&gt; מסהדינא ליה הוה מודה, דלמא הוה משתבע לשקרא, ובדיני שמים נמי לא ליחייב' - קא משמע לן. </w:t>
      </w:r>
    </w:p>
    <w:p w:rsidR="00153B6B" w:rsidRDefault="00153B6B" w:rsidP="00153B6B">
      <w:pPr>
        <w:rPr>
          <w:rFonts w:cs="Miriam" w:hint="cs"/>
          <w:szCs w:val="20"/>
        </w:rPr>
      </w:pPr>
    </w:p>
    <w:p w:rsidR="00153B6B" w:rsidRDefault="00153B6B" w:rsidP="00153B6B">
      <w:pPr>
        <w:rPr>
          <w:rFonts w:hint="cs"/>
          <w:rtl/>
        </w:rPr>
      </w:pPr>
      <w:r>
        <w:rPr>
          <w:rFonts w:hint="cs"/>
          <w:rtl/>
        </w:rPr>
        <w:t xml:space="preserve">נפרצה בלילה או שפרצוה לסטים </w:t>
      </w:r>
      <w:r>
        <w:rPr>
          <w:rFonts w:hint="cs"/>
          <w:szCs w:val="20"/>
          <w:rtl/>
        </w:rPr>
        <w:t>[</w:t>
      </w:r>
      <w:r>
        <w:rPr>
          <w:rFonts w:hint="cs"/>
          <w:sz w:val="20"/>
          <w:szCs w:val="20"/>
          <w:rtl/>
        </w:rPr>
        <w:t xml:space="preserve">ויצאה והזיקה </w:t>
      </w:r>
      <w:r>
        <w:rPr>
          <w:sz w:val="20"/>
          <w:szCs w:val="20"/>
          <w:rtl/>
        </w:rPr>
        <w:t>–</w:t>
      </w:r>
      <w:r>
        <w:rPr>
          <w:rFonts w:hint="cs"/>
          <w:sz w:val="20"/>
          <w:szCs w:val="20"/>
          <w:rtl/>
        </w:rPr>
        <w:t xml:space="preserve"> פטור</w:t>
      </w:r>
      <w:r>
        <w:rPr>
          <w:rFonts w:hint="cs"/>
          <w:szCs w:val="20"/>
          <w:rtl/>
        </w:rPr>
        <w:t>]</w:t>
      </w:r>
      <w:r>
        <w:rPr>
          <w:rFonts w:hint="cs"/>
          <w:rtl/>
        </w:rPr>
        <w:t xml:space="preserve">: </w:t>
      </w:r>
    </w:p>
    <w:p w:rsidR="00153B6B" w:rsidRDefault="00153B6B" w:rsidP="00153B6B">
      <w:pPr>
        <w:rPr>
          <w:rFonts w:hint="cs"/>
          <w:rtl/>
        </w:rPr>
      </w:pPr>
      <w:r>
        <w:rPr>
          <w:rFonts w:hint="cs"/>
          <w:rtl/>
        </w:rPr>
        <w:t xml:space="preserve">אמר רבה: </w:t>
      </w:r>
      <w:r>
        <w:rPr>
          <w:rFonts w:cs="Miriam"/>
          <w:szCs w:val="20"/>
          <w:rtl/>
        </w:rPr>
        <w:t>(</w:t>
      </w:r>
      <w:r>
        <w:rPr>
          <w:rFonts w:cs="Miriam" w:hint="cs"/>
          <w:szCs w:val="20"/>
          <w:rtl/>
        </w:rPr>
        <w:t>הא דתנן '</w:t>
      </w:r>
      <w:r>
        <w:rPr>
          <w:rFonts w:cs="Miriam" w:hint="cs"/>
          <w:i/>
          <w:iCs/>
          <w:szCs w:val="20"/>
          <w:rtl/>
        </w:rPr>
        <w:t>נפרצה בלילה - פטור</w:t>
      </w:r>
      <w:r>
        <w:rPr>
          <w:rFonts w:cs="Miriam" w:hint="cs"/>
          <w:szCs w:val="20"/>
          <w:rtl/>
        </w:rPr>
        <w:t>'</w:t>
      </w:r>
      <w:r>
        <w:rPr>
          <w:rFonts w:cs="Miriam"/>
          <w:szCs w:val="20"/>
          <w:rtl/>
        </w:rPr>
        <w:t>)</w:t>
      </w:r>
      <w:r>
        <w:rPr>
          <w:rtl/>
        </w:rPr>
        <w:t xml:space="preserve"> </w:t>
      </w:r>
      <w:r>
        <w:rPr>
          <w:rFonts w:hint="cs"/>
          <w:rtl/>
        </w:rPr>
        <w:t xml:space="preserve">והוא שחתרה </w:t>
      </w:r>
      <w:r>
        <w:rPr>
          <w:rFonts w:cs="Miriam"/>
          <w:szCs w:val="20"/>
          <w:rtl/>
        </w:rPr>
        <w:t>(</w:t>
      </w:r>
      <w:r>
        <w:rPr>
          <w:rFonts w:cs="Miriam" w:hint="cs"/>
          <w:szCs w:val="20"/>
          <w:rtl/>
        </w:rPr>
        <w:t>כגון שחתרה הבהמה והפילה הכותל, דאנוס הוא</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אבל לא חתרה </w:t>
      </w:r>
      <w:r>
        <w:rPr>
          <w:rFonts w:cs="Miriam"/>
          <w:szCs w:val="20"/>
          <w:rtl/>
        </w:rPr>
        <w:t>(</w:t>
      </w:r>
      <w:r>
        <w:rPr>
          <w:rFonts w:cs="Miriam" w:hint="cs"/>
          <w:szCs w:val="20"/>
          <w:rtl/>
        </w:rPr>
        <w:t>אלא מעצמה נפלה</w:t>
      </w:r>
      <w:r>
        <w:rPr>
          <w:rFonts w:cs="Miriam"/>
          <w:szCs w:val="20"/>
          <w:rtl/>
        </w:rPr>
        <w:t>)</w:t>
      </w:r>
      <w:r>
        <w:rPr>
          <w:rtl/>
        </w:rPr>
        <w:t xml:space="preserve"> –</w:t>
      </w:r>
      <w:r>
        <w:rPr>
          <w:rFonts w:hint="cs"/>
          <w:rtl/>
        </w:rPr>
        <w:t xml:space="preserve"> מאי? חייב? היכי דמי?: אילימא בכותל בריא, כי לא חתרה אמאי חייב? מאי הוה ליה למעבד? אלא בכותל רעוע - כי חתרה אמאי פטור? 'תחלתו בפשיעה </w:t>
      </w:r>
      <w:r>
        <w:rPr>
          <w:rFonts w:cs="Miriam"/>
          <w:szCs w:val="20"/>
          <w:rtl/>
        </w:rPr>
        <w:t>(</w:t>
      </w:r>
      <w:r>
        <w:rPr>
          <w:rFonts w:cs="Miriam" w:hint="cs"/>
          <w:szCs w:val="20"/>
          <w:rtl/>
        </w:rPr>
        <w:t>אצל נפילה דעביד למיפל</w:t>
      </w:r>
      <w:r>
        <w:rPr>
          <w:rFonts w:cs="Miriam"/>
          <w:szCs w:val="20"/>
          <w:rtl/>
        </w:rPr>
        <w:t>)</w:t>
      </w:r>
      <w:r>
        <w:rPr>
          <w:rtl/>
        </w:rPr>
        <w:t xml:space="preserve"> </w:t>
      </w:r>
      <w:r>
        <w:rPr>
          <w:rFonts w:hint="cs"/>
          <w:rtl/>
        </w:rPr>
        <w:t xml:space="preserve">וסופו באונס </w:t>
      </w:r>
      <w:r>
        <w:rPr>
          <w:rFonts w:cs="Miriam"/>
          <w:szCs w:val="20"/>
          <w:rtl/>
        </w:rPr>
        <w:t>(</w:t>
      </w:r>
      <w:r>
        <w:rPr>
          <w:rFonts w:cs="Miriam" w:hint="cs"/>
          <w:szCs w:val="20"/>
          <w:rtl/>
        </w:rPr>
        <w:t>דהא לא נפלה, אלא חתרה</w:t>
      </w:r>
      <w:r>
        <w:rPr>
          <w:rFonts w:cs="Miriam"/>
          <w:szCs w:val="20"/>
          <w:rtl/>
        </w:rPr>
        <w:t>)</w:t>
      </w:r>
      <w:r>
        <w:rPr>
          <w:rtl/>
        </w:rPr>
        <w:t xml:space="preserve"> </w:t>
      </w:r>
      <w:r>
        <w:rPr>
          <w:rFonts w:hint="cs"/>
          <w:rtl/>
        </w:rPr>
        <w:t>הוא'!?</w:t>
      </w:r>
    </w:p>
    <w:p w:rsidR="00153B6B" w:rsidRDefault="00153B6B" w:rsidP="00153B6B">
      <w:pPr>
        <w:rPr>
          <w:rFonts w:hint="cs"/>
          <w:rtl/>
        </w:rPr>
      </w:pPr>
      <w:r>
        <w:rPr>
          <w:rFonts w:hint="cs"/>
          <w:rtl/>
        </w:rPr>
        <w:t xml:space="preserve">הניחא למאן דאמר 'תחילתו בפשיעה וסופו באונס </w:t>
      </w:r>
      <w:r>
        <w:rPr>
          <w:rtl/>
        </w:rPr>
        <w:t>–</w:t>
      </w:r>
      <w:r>
        <w:rPr>
          <w:rFonts w:hint="cs"/>
          <w:rtl/>
        </w:rPr>
        <w:t xml:space="preserve"> פטור'; אלא למאן דאמר 'תחילתו בפשיעה וסופו באונס </w:t>
      </w:r>
      <w:r>
        <w:rPr>
          <w:rtl/>
        </w:rPr>
        <w:t>–</w:t>
      </w:r>
      <w:r>
        <w:rPr>
          <w:rFonts w:hint="cs"/>
          <w:rtl/>
        </w:rPr>
        <w:t xml:space="preserve"> חייב' </w:t>
      </w:r>
      <w:r>
        <w:rPr>
          <w:rFonts w:cs="Miriam"/>
          <w:szCs w:val="20"/>
          <w:rtl/>
        </w:rPr>
        <w:t>(</w:t>
      </w:r>
      <w:r>
        <w:rPr>
          <w:rFonts w:cs="Miriam" w:hint="cs"/>
          <w:szCs w:val="20"/>
          <w:rtl/>
        </w:rPr>
        <w:t xml:space="preserve">פלוגתא היא בסוף 'המפקיד' </w:t>
      </w:r>
      <w:r>
        <w:rPr>
          <w:rFonts w:cs="Miriam" w:hint="cs"/>
          <w:szCs w:val="16"/>
          <w:rtl/>
        </w:rPr>
        <w:t>(בבא מציעא דף מב,א)</w:t>
      </w:r>
      <w:r>
        <w:rPr>
          <w:rFonts w:cs="Miriam" w:hint="cs"/>
          <w:szCs w:val="20"/>
          <w:rtl/>
        </w:rPr>
        <w:t>: תרי לישני דש"ס אליבא דרב יוסף</w:t>
      </w:r>
      <w:r>
        <w:rPr>
          <w:rFonts w:cs="Miriam"/>
          <w:szCs w:val="20"/>
          <w:rtl/>
        </w:rPr>
        <w:t>)</w:t>
      </w:r>
      <w:r>
        <w:rPr>
          <w:rFonts w:hint="cs"/>
          <w:rtl/>
        </w:rPr>
        <w:t xml:space="preserve"> -</w:t>
      </w:r>
      <w:r>
        <w:rPr>
          <w:rtl/>
        </w:rPr>
        <w:t xml:space="preserve"> </w:t>
      </w:r>
      <w:r>
        <w:rPr>
          <w:rFonts w:hint="cs"/>
          <w:rtl/>
        </w:rPr>
        <w:t>מאי איכא למימר?</w:t>
      </w:r>
    </w:p>
    <w:p w:rsidR="00153B6B" w:rsidRDefault="00153B6B" w:rsidP="00153B6B">
      <w:pPr>
        <w:rPr>
          <w:rFonts w:hint="cs"/>
          <w:rtl/>
        </w:rPr>
      </w:pPr>
      <w:r>
        <w:rPr>
          <w:rFonts w:hint="cs"/>
          <w:rtl/>
        </w:rPr>
        <w:t xml:space="preserve">אלא: מתניתין בכותל בריא, ואפילו לא חתרה; וכי איתמר דרבה - אסיפא איתמר: הניחה בחמה או שמסרה לחרש שוטה וקטן ויצתה והזיקה </w:t>
      </w:r>
      <w:r>
        <w:rPr>
          <w:rtl/>
        </w:rPr>
        <w:t>–</w:t>
      </w:r>
      <w:r>
        <w:rPr>
          <w:rFonts w:hint="cs"/>
          <w:rtl/>
        </w:rPr>
        <w:t xml:space="preserve"> חייב; אמר רבה: </w:t>
      </w:r>
      <w:r>
        <w:rPr>
          <w:rFonts w:hint="cs"/>
          <w:u w:val="single"/>
          <w:rtl/>
        </w:rPr>
        <w:t>ואפילו</w:t>
      </w:r>
      <w:r>
        <w:rPr>
          <w:rFonts w:hint="cs"/>
          <w:rtl/>
        </w:rPr>
        <w:t xml:space="preserve"> חתרה </w:t>
      </w:r>
      <w:r>
        <w:rPr>
          <w:rFonts w:cs="Miriam"/>
          <w:szCs w:val="20"/>
          <w:rtl/>
        </w:rPr>
        <w:t>(</w:t>
      </w:r>
      <w:r>
        <w:rPr>
          <w:rFonts w:cs="Miriam" w:hint="cs"/>
          <w:szCs w:val="20"/>
          <w:rtl/>
        </w:rPr>
        <w:t>ובכותל בריא</w:t>
      </w:r>
      <w:r>
        <w:rPr>
          <w:rFonts w:cs="Miriam"/>
          <w:szCs w:val="20"/>
          <w:rtl/>
        </w:rPr>
        <w:t>)</w:t>
      </w:r>
      <w:r>
        <w:rPr>
          <w:rFonts w:hint="cs"/>
          <w:rtl/>
        </w:rPr>
        <w:t xml:space="preserve">: לא מבעיא היכא דלא חתרה, דכולה בפשיעה הוא, אלא אפילו חתרה נמי: מהו דתימא הויא לה 'תחילתו בפשיעה </w:t>
      </w:r>
      <w:r>
        <w:rPr>
          <w:rFonts w:cs="Miriam"/>
          <w:szCs w:val="20"/>
          <w:rtl/>
        </w:rPr>
        <w:t>(</w:t>
      </w:r>
      <w:r>
        <w:rPr>
          <w:rFonts w:cs="Miriam" w:hint="cs"/>
          <w:szCs w:val="20"/>
          <w:rtl/>
        </w:rPr>
        <w:t>שהניחה בחמה, ופשיעה היא אצל פתיחת הדלת, דאמרינן לקמיה: כל תחבולות שיכולה לעשות - עושה אגב צערה</w:t>
      </w:r>
      <w:r>
        <w:rPr>
          <w:rFonts w:cs="Miriam"/>
          <w:szCs w:val="20"/>
          <w:rtl/>
        </w:rPr>
        <w:t>)</w:t>
      </w:r>
      <w:r>
        <w:rPr>
          <w:rtl/>
        </w:rPr>
        <w:t xml:space="preserve"> </w:t>
      </w:r>
      <w:r>
        <w:rPr>
          <w:rFonts w:hint="cs"/>
          <w:rtl/>
        </w:rPr>
        <w:t xml:space="preserve">וסופו באונס </w:t>
      </w:r>
      <w:r>
        <w:rPr>
          <w:rFonts w:cs="Miriam"/>
          <w:szCs w:val="20"/>
          <w:rtl/>
        </w:rPr>
        <w:t>(</w:t>
      </w:r>
      <w:r>
        <w:rPr>
          <w:rFonts w:cs="Miriam" w:hint="cs"/>
          <w:szCs w:val="20"/>
          <w:rtl/>
        </w:rPr>
        <w:t>שחתרה</w:t>
      </w:r>
      <w:r>
        <w:rPr>
          <w:rFonts w:cs="Miriam"/>
          <w:szCs w:val="20"/>
          <w:rtl/>
        </w:rPr>
        <w:t>)</w:t>
      </w:r>
      <w:r>
        <w:rPr>
          <w:rFonts w:hint="cs"/>
          <w:rtl/>
        </w:rPr>
        <w:t xml:space="preserve">' - קא משמע לן דכולה פשיעה היא. מאי טעמא? דאמר ליה "מידע ידעת דכיון דשבקתה בחמה כל טצדקא </w:t>
      </w:r>
      <w:r>
        <w:rPr>
          <w:rFonts w:cs="Miriam"/>
          <w:szCs w:val="20"/>
          <w:rtl/>
        </w:rPr>
        <w:t>(</w:t>
      </w:r>
      <w:r>
        <w:rPr>
          <w:rFonts w:cs="Miriam" w:hint="cs"/>
          <w:szCs w:val="20"/>
          <w:rtl/>
        </w:rPr>
        <w:t>תחבולות</w:t>
      </w:r>
      <w:r>
        <w:rPr>
          <w:rFonts w:cs="Miriam"/>
          <w:szCs w:val="20"/>
          <w:rtl/>
        </w:rPr>
        <w:t>)</w:t>
      </w:r>
      <w:r>
        <w:rPr>
          <w:rtl/>
        </w:rPr>
        <w:t xml:space="preserve"> </w:t>
      </w:r>
      <w:r>
        <w:rPr>
          <w:rFonts w:hint="cs"/>
          <w:rtl/>
        </w:rPr>
        <w:t xml:space="preserve">דאית לה למיעבד עבדא ונפקא". </w:t>
      </w:r>
    </w:p>
    <w:p w:rsidR="00153B6B" w:rsidRDefault="00153B6B" w:rsidP="00153B6B">
      <w:pPr>
        <w:rPr>
          <w:rFonts w:hint="cs"/>
          <w:rtl/>
        </w:rPr>
      </w:pPr>
    </w:p>
    <w:p w:rsidR="00153B6B" w:rsidRDefault="00153B6B" w:rsidP="00153B6B">
      <w:pPr>
        <w:rPr>
          <w:rFonts w:hint="cs"/>
        </w:rPr>
      </w:pPr>
      <w:r>
        <w:rPr>
          <w:rFonts w:hint="cs"/>
          <w:rtl/>
        </w:rPr>
        <w:t>הוציאוה לסטים - לסטים חייבין:</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נו,ב)</w:t>
      </w:r>
      <w:r>
        <w:rPr>
          <w:rFonts w:hint="cs"/>
          <w:rtl/>
        </w:rPr>
        <w:tab/>
      </w:r>
    </w:p>
    <w:p w:rsidR="00153B6B" w:rsidRDefault="00153B6B" w:rsidP="00153B6B">
      <w:pPr>
        <w:rPr>
          <w:rFonts w:hint="cs"/>
          <w:rtl/>
        </w:rPr>
      </w:pPr>
      <w:r>
        <w:rPr>
          <w:rFonts w:hint="cs"/>
          <w:rtl/>
        </w:rPr>
        <w:t xml:space="preserve">פשיטא: כיון דאפקוה קיימא לה ברשותייהו לכל מילי </w:t>
      </w:r>
      <w:r>
        <w:rPr>
          <w:rFonts w:cs="Miriam"/>
          <w:szCs w:val="20"/>
          <w:rtl/>
        </w:rPr>
        <w:t>(</w:t>
      </w:r>
      <w:r>
        <w:rPr>
          <w:rFonts w:cs="Miriam" w:hint="cs"/>
          <w:szCs w:val="20"/>
          <w:rtl/>
        </w:rPr>
        <w:t>כיון דאפקוה איכא משיכה ושינוי רשות, דהוי קנויה לכל מילי</w:t>
      </w:r>
      <w:r>
        <w:rPr>
          <w:rFonts w:cs="Miriam"/>
          <w:szCs w:val="20"/>
          <w:rtl/>
        </w:rPr>
        <w:t>)</w:t>
      </w:r>
      <w:r>
        <w:rPr>
          <w:rFonts w:hint="cs"/>
          <w:rtl/>
        </w:rPr>
        <w:t>?!</w:t>
      </w:r>
    </w:p>
    <w:p w:rsidR="00153B6B" w:rsidRDefault="00153B6B" w:rsidP="00153B6B">
      <w:pPr>
        <w:rPr>
          <w:rFonts w:hint="cs"/>
          <w:rtl/>
        </w:rPr>
      </w:pPr>
      <w:r>
        <w:rPr>
          <w:rFonts w:hint="cs"/>
          <w:rtl/>
        </w:rPr>
        <w:t xml:space="preserve">לא, צריכא דקמו לה באפה </w:t>
      </w:r>
      <w:r>
        <w:rPr>
          <w:rFonts w:cs="Miriam"/>
          <w:szCs w:val="20"/>
          <w:rtl/>
        </w:rPr>
        <w:t>(</w:t>
      </w:r>
      <w:r>
        <w:rPr>
          <w:rFonts w:cs="Miriam" w:hint="cs"/>
          <w:szCs w:val="20"/>
          <w:rtl/>
        </w:rPr>
        <w:t>שלא משכוה אלא עמדו בפניה לכל צד שלא תלך אנה ואנה אלא לקמה לאכול</w:t>
      </w:r>
      <w:r>
        <w:rPr>
          <w:rFonts w:cs="Miriam"/>
          <w:szCs w:val="20"/>
          <w:rtl/>
        </w:rPr>
        <w:t>)</w:t>
      </w:r>
      <w:r>
        <w:rPr>
          <w:rFonts w:hint="cs"/>
          <w:rtl/>
        </w:rPr>
        <w:t>,</w:t>
      </w:r>
      <w:r>
        <w:rPr>
          <w:rtl/>
        </w:rPr>
        <w:t xml:space="preserve"> </w:t>
      </w:r>
      <w:r>
        <w:rPr>
          <w:rFonts w:hint="cs"/>
          <w:rtl/>
        </w:rPr>
        <w:t xml:space="preserve">כי הא דאמר רבה אמר רב מתנה אמר רב: המעמיד בהמת חברו על קמת חבירו </w:t>
      </w:r>
      <w:r>
        <w:rPr>
          <w:rtl/>
        </w:rPr>
        <w:t>–</w:t>
      </w:r>
      <w:r>
        <w:rPr>
          <w:rFonts w:hint="cs"/>
          <w:rtl/>
        </w:rPr>
        <w:t xml:space="preserve"> חייב; 'מעמיד' </w:t>
      </w:r>
      <w:r>
        <w:rPr>
          <w:rFonts w:cs="Miriam"/>
          <w:szCs w:val="20"/>
          <w:rtl/>
        </w:rPr>
        <w:t>(</w:t>
      </w:r>
      <w:r>
        <w:rPr>
          <w:rFonts w:cs="Miriam" w:hint="cs"/>
          <w:szCs w:val="20"/>
          <w:rtl/>
        </w:rPr>
        <w:t>משמע שאוחזה בידו ומוליכה לקמה</w:t>
      </w:r>
      <w:r>
        <w:rPr>
          <w:rFonts w:cs="Miriam"/>
          <w:szCs w:val="20"/>
          <w:rtl/>
        </w:rPr>
        <w:t>)</w:t>
      </w:r>
      <w:r>
        <w:rPr>
          <w:rtl/>
        </w:rPr>
        <w:t xml:space="preserve"> –</w:t>
      </w:r>
      <w:r>
        <w:rPr>
          <w:rFonts w:hint="cs"/>
          <w:rtl/>
        </w:rPr>
        <w:t xml:space="preserve"> פשיטא!? - לא, צריכא דקם לה באפה.</w:t>
      </w:r>
    </w:p>
    <w:p w:rsidR="00153B6B" w:rsidRDefault="00153B6B" w:rsidP="00153B6B">
      <w:pPr>
        <w:rPr>
          <w:rFonts w:hint="cs"/>
          <w:rtl/>
        </w:rPr>
      </w:pPr>
      <w:r>
        <w:rPr>
          <w:rFonts w:hint="cs"/>
          <w:rtl/>
        </w:rPr>
        <w:t xml:space="preserve">אמר ליה אביי לרב יוסף: הכישה </w:t>
      </w:r>
      <w:r>
        <w:rPr>
          <w:rFonts w:cs="Miriam"/>
          <w:szCs w:val="20"/>
          <w:rtl/>
        </w:rPr>
        <w:t>(</w:t>
      </w:r>
      <w:r>
        <w:rPr>
          <w:rFonts w:cs="Miriam" w:hint="cs"/>
          <w:szCs w:val="20"/>
          <w:rtl/>
        </w:rPr>
        <w:t>במקל</w:t>
      </w:r>
      <w:r>
        <w:rPr>
          <w:rFonts w:cs="Miriam"/>
          <w:szCs w:val="20"/>
          <w:rtl/>
        </w:rPr>
        <w:t>)</w:t>
      </w:r>
      <w:r>
        <w:rPr>
          <w:rtl/>
        </w:rPr>
        <w:t xml:space="preserve"> </w:t>
      </w:r>
      <w:r>
        <w:rPr>
          <w:rFonts w:hint="cs"/>
          <w:rtl/>
        </w:rPr>
        <w:t xml:space="preserve">אמרת לן </w:t>
      </w:r>
      <w:r>
        <w:rPr>
          <w:rFonts w:cs="Miriam"/>
          <w:szCs w:val="20"/>
          <w:rtl/>
        </w:rPr>
        <w:t>(</w:t>
      </w:r>
      <w:r>
        <w:rPr>
          <w:rFonts w:cs="Miriam" w:hint="cs"/>
          <w:szCs w:val="20"/>
          <w:rtl/>
        </w:rPr>
        <w:t>בההיא ד'המעמיד', ומשום הכי מיחייב</w:t>
      </w:r>
      <w:r>
        <w:rPr>
          <w:rFonts w:cs="Miriam"/>
          <w:szCs w:val="20"/>
          <w:rtl/>
        </w:rPr>
        <w:t>)</w:t>
      </w:r>
      <w:r>
        <w:rPr>
          <w:rFonts w:hint="cs"/>
          <w:rtl/>
        </w:rPr>
        <w:t>;</w:t>
      </w:r>
      <w:r>
        <w:rPr>
          <w:rtl/>
        </w:rPr>
        <w:t xml:space="preserve"> </w:t>
      </w:r>
      <w:r>
        <w:rPr>
          <w:rFonts w:hint="cs"/>
          <w:rtl/>
        </w:rPr>
        <w:t xml:space="preserve">ולסטים נמי: דהכישוה </w:t>
      </w:r>
      <w:r>
        <w:rPr>
          <w:rFonts w:cs="Miriam"/>
          <w:szCs w:val="20"/>
          <w:rtl/>
        </w:rPr>
        <w:t>(</w:t>
      </w:r>
      <w:r>
        <w:rPr>
          <w:rFonts w:cs="Miriam" w:hint="cs"/>
          <w:szCs w:val="20"/>
          <w:rtl/>
        </w:rPr>
        <w:t>ואשמועינן מתניתין דהכישה במקל - זו היא 'משיכה'</w:t>
      </w:r>
      <w:r>
        <w:rPr>
          <w:rFonts w:cs="Miriam"/>
          <w:szCs w:val="20"/>
          <w:rtl/>
        </w:rPr>
        <w:t>)</w:t>
      </w:r>
      <w:r>
        <w:rPr>
          <w:rFonts w:hint="cs"/>
          <w:rtl/>
        </w:rPr>
        <w:t xml:space="preserve">. </w:t>
      </w:r>
    </w:p>
    <w:p w:rsidR="00153B6B" w:rsidRDefault="00153B6B" w:rsidP="00153B6B">
      <w:pPr>
        <w:rPr>
          <w:rFonts w:hint="cs"/>
          <w:rtl/>
        </w:rPr>
      </w:pPr>
    </w:p>
    <w:p w:rsidR="00153B6B" w:rsidRDefault="00153B6B" w:rsidP="00153B6B">
      <w:pPr>
        <w:rPr>
          <w:rFonts w:hint="cs"/>
          <w:rtl/>
        </w:rPr>
      </w:pPr>
      <w:r>
        <w:rPr>
          <w:rFonts w:hint="cs"/>
          <w:rtl/>
        </w:rPr>
        <w:t xml:space="preserve">מסרה לרועה נכנס הרועה </w:t>
      </w:r>
      <w:r>
        <w:rPr>
          <w:rFonts w:hint="cs"/>
          <w:szCs w:val="20"/>
          <w:rtl/>
        </w:rPr>
        <w:t>[</w:t>
      </w:r>
      <w:r>
        <w:rPr>
          <w:rFonts w:hint="cs"/>
          <w:sz w:val="20"/>
          <w:szCs w:val="20"/>
          <w:rtl/>
        </w:rPr>
        <w:t>תחתיו</w:t>
      </w:r>
      <w:r>
        <w:rPr>
          <w:rFonts w:hint="cs"/>
          <w:szCs w:val="20"/>
          <w:rtl/>
        </w:rPr>
        <w:t>]</w:t>
      </w:r>
      <w:r>
        <w:rPr>
          <w:rFonts w:hint="cs"/>
          <w:rtl/>
        </w:rPr>
        <w:t xml:space="preserve">: </w:t>
      </w:r>
    </w:p>
    <w:p w:rsidR="00153B6B" w:rsidRDefault="00153B6B" w:rsidP="00153B6B">
      <w:pPr>
        <w:rPr>
          <w:rFonts w:hint="cs"/>
          <w:rtl/>
        </w:rPr>
      </w:pPr>
      <w:r>
        <w:rPr>
          <w:rFonts w:hint="cs"/>
          <w:rtl/>
        </w:rPr>
        <w:t xml:space="preserve">אמרי: תחתיו דמאן? אילימא תחתיו דבעל בהמה - תנינא חדא זמנא </w:t>
      </w:r>
      <w:r>
        <w:rPr>
          <w:rFonts w:cs="Miriam" w:hint="cs"/>
          <w:szCs w:val="16"/>
          <w:rtl/>
        </w:rPr>
        <w:t>[</w:t>
      </w:r>
      <w:r>
        <w:rPr>
          <w:rFonts w:ascii="Courier New" w:hAnsi="Courier New" w:cs="Miriam" w:hint="cs"/>
          <w:sz w:val="16"/>
          <w:szCs w:val="16"/>
          <w:rtl/>
        </w:rPr>
        <w:t>פ"ד מ"ט, דף מד,ב</w:t>
      </w:r>
      <w:r>
        <w:rPr>
          <w:rFonts w:cs="Miriam" w:hint="cs"/>
          <w:szCs w:val="16"/>
          <w:rtl/>
        </w:rPr>
        <w:t>]</w:t>
      </w:r>
      <w:r>
        <w:rPr>
          <w:rFonts w:hint="cs"/>
          <w:rtl/>
        </w:rPr>
        <w:t xml:space="preserve"> : '</w:t>
      </w:r>
      <w:r>
        <w:rPr>
          <w:rFonts w:hint="cs"/>
          <w:i/>
          <w:iCs/>
          <w:rtl/>
        </w:rPr>
        <w:t>מסרו לשומר חנם ולשואל לנושא שכר ולשוכר - כולן נכנסו תחת הבעלים</w:t>
      </w:r>
      <w:r>
        <w:rPr>
          <w:rFonts w:hint="cs"/>
          <w:rtl/>
        </w:rPr>
        <w:t xml:space="preserve">'! אלא תחתיו דשומר </w:t>
      </w:r>
      <w:r>
        <w:rPr>
          <w:rFonts w:cs="Miriam"/>
          <w:szCs w:val="20"/>
          <w:rtl/>
        </w:rPr>
        <w:t>(</w:t>
      </w:r>
      <w:r>
        <w:rPr>
          <w:rFonts w:cs="Miriam" w:hint="cs"/>
          <w:szCs w:val="20"/>
          <w:rtl/>
        </w:rPr>
        <w:t>והכי משמע: מסרה שומר לרועה - נכנס הרועה תחתיו, ואזלי בעלים ומשתעו דינא בהדי שני</w:t>
      </w:r>
      <w:r>
        <w:rPr>
          <w:rFonts w:cs="Miriam"/>
          <w:szCs w:val="20"/>
          <w:rtl/>
        </w:rPr>
        <w:t>)</w:t>
      </w:r>
      <w:r>
        <w:rPr>
          <w:rFonts w:hint="cs"/>
          <w:rtl/>
        </w:rPr>
        <w:t xml:space="preserve">, ושומר קמא אפטר ליה לגמרי </w:t>
      </w:r>
      <w:r>
        <w:rPr>
          <w:rFonts w:cs="Miriam"/>
          <w:szCs w:val="20"/>
          <w:rtl/>
        </w:rPr>
        <w:t>(</w:t>
      </w:r>
      <w:r>
        <w:rPr>
          <w:rFonts w:cs="Miriam" w:hint="cs"/>
          <w:szCs w:val="20"/>
          <w:rtl/>
        </w:rPr>
        <w:t>והראשון מסתלק</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לימא תיהוי תיובתא דרבא, דאמר רבא: שומר שמסר לשומר </w:t>
      </w:r>
      <w:r>
        <w:rPr>
          <w:rtl/>
        </w:rPr>
        <w:t>–</w:t>
      </w:r>
      <w:r>
        <w:rPr>
          <w:rFonts w:hint="cs"/>
          <w:rtl/>
        </w:rPr>
        <w:t xml:space="preserve"> חייב </w:t>
      </w:r>
      <w:r>
        <w:rPr>
          <w:rFonts w:cs="Miriam"/>
          <w:szCs w:val="20"/>
          <w:rtl/>
        </w:rPr>
        <w:t>(</w:t>
      </w:r>
      <w:r>
        <w:rPr>
          <w:rFonts w:cs="Miriam" w:hint="cs"/>
          <w:szCs w:val="20"/>
          <w:rtl/>
        </w:rPr>
        <w:t xml:space="preserve">אפילו באונסין, דאמר ליה מפקיד: "את מהימנת לי בשבועה, איהו לא מהימן לי בשבועה שנאנסה, </w:t>
      </w:r>
      <w:r>
        <w:rPr>
          <w:rFonts w:cs="Miriam" w:hint="cs"/>
          <w:szCs w:val="16"/>
          <w:rtl/>
        </w:rPr>
        <w:t>[בפרק 'המפקיד' (בבא מציעא לו,ב)]</w:t>
      </w:r>
      <w:r>
        <w:rPr>
          <w:rFonts w:cs="Miriam"/>
          <w:szCs w:val="20"/>
          <w:rtl/>
        </w:rPr>
        <w:t>)</w:t>
      </w:r>
      <w:r>
        <w:rPr>
          <w:rFonts w:hint="cs"/>
          <w:rtl/>
        </w:rPr>
        <w:t>?</w:t>
      </w:r>
    </w:p>
    <w:p w:rsidR="00153B6B" w:rsidRDefault="00153B6B" w:rsidP="00153B6B">
      <w:pPr>
        <w:rPr>
          <w:rFonts w:hint="cs"/>
          <w:rtl/>
        </w:rPr>
      </w:pPr>
      <w:r>
        <w:rPr>
          <w:rFonts w:hint="cs"/>
          <w:rtl/>
        </w:rPr>
        <w:t>אמר לך רבא: מאי '</w:t>
      </w:r>
      <w:r>
        <w:rPr>
          <w:rFonts w:hint="cs"/>
          <w:i/>
          <w:iCs/>
          <w:rtl/>
        </w:rPr>
        <w:t>מסרה לרועה</w:t>
      </w:r>
      <w:r>
        <w:rPr>
          <w:rFonts w:hint="cs"/>
          <w:rtl/>
        </w:rPr>
        <w:t xml:space="preserve">'? - לברזיליה </w:t>
      </w:r>
      <w:r>
        <w:rPr>
          <w:rFonts w:cs="Miriam"/>
          <w:szCs w:val="20"/>
          <w:rtl/>
        </w:rPr>
        <w:t>(</w:t>
      </w:r>
      <w:r>
        <w:rPr>
          <w:rFonts w:cs="Miriam" w:hint="cs"/>
          <w:szCs w:val="20"/>
          <w:rtl/>
        </w:rPr>
        <w:t>לתלמידו</w:t>
      </w:r>
      <w:r>
        <w:rPr>
          <w:rFonts w:cs="Miriam"/>
          <w:szCs w:val="20"/>
          <w:rtl/>
        </w:rPr>
        <w:t>)</w:t>
      </w:r>
      <w:r>
        <w:rPr>
          <w:rFonts w:hint="cs"/>
          <w:rtl/>
        </w:rPr>
        <w:t xml:space="preserve">, דאורחיה דרועה למימסר לברזיליה. </w:t>
      </w:r>
    </w:p>
    <w:p w:rsidR="00153B6B" w:rsidRDefault="00153B6B" w:rsidP="00153B6B">
      <w:pPr>
        <w:rPr>
          <w:rFonts w:hint="cs"/>
          <w:rtl/>
        </w:rPr>
      </w:pPr>
      <w:r>
        <w:rPr>
          <w:rFonts w:hint="cs"/>
          <w:rtl/>
        </w:rPr>
        <w:t>איכא דאמרי: מדקתני '</w:t>
      </w:r>
      <w:r>
        <w:rPr>
          <w:rFonts w:hint="cs"/>
          <w:i/>
          <w:iCs/>
          <w:rtl/>
        </w:rPr>
        <w:t xml:space="preserve">מסרה </w:t>
      </w:r>
      <w:r>
        <w:rPr>
          <w:rFonts w:hint="cs"/>
          <w:i/>
          <w:iCs/>
          <w:u w:val="single"/>
          <w:rtl/>
        </w:rPr>
        <w:t>לרועה</w:t>
      </w:r>
      <w:r>
        <w:rPr>
          <w:rFonts w:hint="cs"/>
          <w:rtl/>
        </w:rPr>
        <w:t xml:space="preserve">' ולא קתני 'מסרה </w:t>
      </w:r>
      <w:r>
        <w:rPr>
          <w:rFonts w:hint="cs"/>
          <w:u w:val="single"/>
          <w:rtl/>
        </w:rPr>
        <w:t>לאחר</w:t>
      </w:r>
      <w:r>
        <w:rPr>
          <w:rFonts w:hint="cs"/>
          <w:rtl/>
        </w:rPr>
        <w:t>' - שמע מינה: מאי '</w:t>
      </w:r>
      <w:r>
        <w:rPr>
          <w:rFonts w:hint="cs"/>
          <w:i/>
          <w:iCs/>
          <w:rtl/>
        </w:rPr>
        <w:t>מסרה לרועה</w:t>
      </w:r>
      <w:r>
        <w:rPr>
          <w:rFonts w:hint="cs"/>
          <w:rtl/>
        </w:rPr>
        <w:t xml:space="preserve">'? - מסר רועה לברזיליה, דאורחיה דרועה למימסר לברזיליה, אבל לאחר </w:t>
      </w:r>
      <w:r>
        <w:rPr>
          <w:rtl/>
        </w:rPr>
        <w:t>–</w:t>
      </w:r>
      <w:r>
        <w:rPr>
          <w:rFonts w:hint="cs"/>
          <w:rtl/>
        </w:rPr>
        <w:t xml:space="preserve"> לא; לימא מסייע ליה לרבא, דאמר רבא: שומר שמסר לשומר </w:t>
      </w:r>
      <w:r>
        <w:rPr>
          <w:rtl/>
        </w:rPr>
        <w:t>–</w:t>
      </w:r>
      <w:r>
        <w:rPr>
          <w:rFonts w:hint="cs"/>
          <w:rtl/>
        </w:rPr>
        <w:t xml:space="preserve"> חייב? אמרי: לא! דלמא אורחא דמילתא קתני, והוא הדין לאחר.</w:t>
      </w:r>
    </w:p>
    <w:p w:rsidR="00153B6B" w:rsidRDefault="00153B6B" w:rsidP="00153B6B">
      <w:pPr>
        <w:rPr>
          <w:rFonts w:hint="cs"/>
          <w:rtl/>
        </w:rPr>
      </w:pPr>
    </w:p>
    <w:p w:rsidR="00153B6B" w:rsidRDefault="00153B6B" w:rsidP="00153B6B">
      <w:pPr>
        <w:rPr>
          <w:rFonts w:hint="cs"/>
          <w:rtl/>
        </w:rPr>
      </w:pPr>
      <w:r>
        <w:rPr>
          <w:rFonts w:hint="cs"/>
          <w:rtl/>
        </w:rPr>
        <w:t xml:space="preserve">איתמר: שומר אבידה </w:t>
      </w:r>
      <w:r>
        <w:rPr>
          <w:rFonts w:cs="Miriam"/>
          <w:szCs w:val="20"/>
          <w:rtl/>
        </w:rPr>
        <w:t>(</w:t>
      </w:r>
      <w:r>
        <w:rPr>
          <w:rFonts w:cs="Miriam" w:hint="cs"/>
          <w:szCs w:val="20"/>
          <w:rtl/>
        </w:rPr>
        <w:t>הכניס אבידת חבירו לביתו, כדכתיב '</w:t>
      </w:r>
      <w:r>
        <w:rPr>
          <w:rFonts w:cs="Narkisim" w:hint="cs"/>
          <w:szCs w:val="20"/>
          <w:rtl/>
        </w:rPr>
        <w:t xml:space="preserve">ואספתו אל תוך ביתך </w:t>
      </w:r>
      <w:r>
        <w:rPr>
          <w:rFonts w:cs="Miriam" w:hint="cs"/>
          <w:szCs w:val="20"/>
          <w:rtl/>
        </w:rPr>
        <w:t xml:space="preserve">וגו' </w:t>
      </w:r>
      <w:r>
        <w:rPr>
          <w:rFonts w:cs="Miriam" w:hint="cs"/>
          <w:szCs w:val="16"/>
          <w:rtl/>
        </w:rPr>
        <w:t>(דברים כב</w:t>
      </w:r>
      <w:r>
        <w:rPr>
          <w:rFonts w:cs="Miriam"/>
          <w:szCs w:val="16"/>
          <w:rtl/>
        </w:rPr>
        <w:t>,</w:t>
      </w:r>
      <w:r>
        <w:rPr>
          <w:rFonts w:cs="Miriam" w:hint="cs"/>
          <w:szCs w:val="16"/>
          <w:rtl/>
        </w:rPr>
        <w:t>ב)</w:t>
      </w:r>
      <w:r>
        <w:rPr>
          <w:rFonts w:cs="Miriam"/>
          <w:szCs w:val="20"/>
          <w:rtl/>
        </w:rPr>
        <w:t>)</w:t>
      </w:r>
      <w:r>
        <w:rPr>
          <w:rFonts w:hint="cs"/>
          <w:rtl/>
        </w:rPr>
        <w:t>:</w:t>
      </w:r>
      <w:r>
        <w:rPr>
          <w:rtl/>
        </w:rPr>
        <w:t xml:space="preserve"> </w:t>
      </w:r>
      <w:r>
        <w:rPr>
          <w:rFonts w:hint="cs"/>
          <w:rtl/>
        </w:rPr>
        <w:t>רבה אמר: כשומר חנם דמי; רב יוסף אמר: כשומר שכר דמי. רבה אמר: כשומר חנם דמי: מאי הנאה קא מטי ליה?</w:t>
      </w:r>
    </w:p>
    <w:p w:rsidR="00153B6B" w:rsidRDefault="00153B6B" w:rsidP="00153B6B">
      <w:pPr>
        <w:rPr>
          <w:rFonts w:hint="cs"/>
          <w:rtl/>
        </w:rPr>
      </w:pPr>
      <w:r>
        <w:rPr>
          <w:rFonts w:hint="cs"/>
          <w:rtl/>
        </w:rPr>
        <w:t xml:space="preserve">רב יוסף אמר: כשומר שכר דמי: בההיא הנאה דלא בעיא למיתבי ליה ריפתא לעניא </w:t>
      </w:r>
      <w:r>
        <w:rPr>
          <w:rFonts w:cs="Miriam"/>
          <w:szCs w:val="20"/>
          <w:rtl/>
        </w:rPr>
        <w:t>(</w:t>
      </w:r>
      <w:r>
        <w:rPr>
          <w:rFonts w:cs="Miriam" w:hint="cs"/>
          <w:szCs w:val="20"/>
          <w:rtl/>
        </w:rPr>
        <w:t>ד'העוסק במצוה פטור מן המצוה'; מ'</w:t>
      </w:r>
      <w:r>
        <w:rPr>
          <w:rFonts w:cs="Narkisim" w:hint="cs"/>
          <w:szCs w:val="20"/>
          <w:rtl/>
        </w:rPr>
        <w:t>ובלכתך בדרך</w:t>
      </w:r>
      <w:r>
        <w:rPr>
          <w:rFonts w:cs="Miriam" w:hint="cs"/>
          <w:szCs w:val="20"/>
          <w:rtl/>
        </w:rPr>
        <w:t xml:space="preserve">' </w:t>
      </w:r>
      <w:r>
        <w:rPr>
          <w:rFonts w:cs="Miriam" w:hint="cs"/>
          <w:szCs w:val="16"/>
          <w:rtl/>
        </w:rPr>
        <w:t>[דברים ו,ז; יא,יט]</w:t>
      </w:r>
      <w:r>
        <w:rPr>
          <w:rFonts w:cs="Miriam" w:hint="cs"/>
          <w:szCs w:val="20"/>
          <w:rtl/>
        </w:rPr>
        <w:t xml:space="preserve"> נפקא לן במסכת סוכה </w:t>
      </w:r>
      <w:r>
        <w:rPr>
          <w:rFonts w:cs="Miriam" w:hint="cs"/>
          <w:szCs w:val="16"/>
          <w:rtl/>
        </w:rPr>
        <w:t>(דף כה,א)</w:t>
      </w:r>
      <w:r>
        <w:rPr>
          <w:rFonts w:cs="Miriam"/>
          <w:szCs w:val="20"/>
          <w:rtl/>
        </w:rPr>
        <w:t>)</w:t>
      </w:r>
      <w:r>
        <w:rPr>
          <w:rtl/>
        </w:rPr>
        <w:t xml:space="preserve"> </w:t>
      </w:r>
      <w:r>
        <w:rPr>
          <w:rFonts w:hint="cs"/>
          <w:rtl/>
        </w:rPr>
        <w:t>- הוי כשומר שכר.</w:t>
      </w:r>
    </w:p>
    <w:p w:rsidR="00153B6B" w:rsidRDefault="00153B6B" w:rsidP="00153B6B">
      <w:pPr>
        <w:rPr>
          <w:rFonts w:hint="cs"/>
          <w:rtl/>
        </w:rPr>
      </w:pPr>
      <w:r>
        <w:rPr>
          <w:rFonts w:hint="cs"/>
          <w:rtl/>
        </w:rPr>
        <w:t xml:space="preserve">איכא דמפרשי הכי: רב יוסף אמר: כשומר שכר דמי: כיון דרחמנא שעבדיה בעל כורחיה - הלכך כשומר שכר דמי. </w:t>
      </w:r>
    </w:p>
    <w:p w:rsidR="00153B6B" w:rsidRDefault="00153B6B" w:rsidP="00153B6B">
      <w:pPr>
        <w:rPr>
          <w:rFonts w:hint="cs"/>
          <w:rtl/>
        </w:rPr>
      </w:pPr>
      <w:r>
        <w:rPr>
          <w:rFonts w:hint="cs"/>
          <w:rtl/>
        </w:rPr>
        <w:t xml:space="preserve">&lt;סימן </w:t>
      </w:r>
      <w:r>
        <w:rPr>
          <w:rFonts w:hint="cs"/>
          <w:highlight w:val="lightGray"/>
          <w:rtl/>
        </w:rPr>
        <w:t>החזירה</w:t>
      </w:r>
      <w:r>
        <w:rPr>
          <w:rFonts w:hint="cs"/>
          <w:rtl/>
        </w:rPr>
        <w:t xml:space="preserve"> </w:t>
      </w:r>
      <w:r>
        <w:rPr>
          <w:rFonts w:hint="cs"/>
          <w:highlight w:val="lightGray"/>
          <w:rtl/>
        </w:rPr>
        <w:t>לעולם</w:t>
      </w:r>
      <w:r>
        <w:rPr>
          <w:rFonts w:hint="cs"/>
          <w:rtl/>
        </w:rPr>
        <w:t xml:space="preserve"> </w:t>
      </w:r>
      <w:r>
        <w:rPr>
          <w:rFonts w:hint="cs"/>
          <w:highlight w:val="lightGray"/>
          <w:rtl/>
        </w:rPr>
        <w:t>השב</w:t>
      </w:r>
      <w:r>
        <w:rPr>
          <w:rFonts w:hint="cs"/>
          <w:rtl/>
        </w:rPr>
        <w:t xml:space="preserve"> </w:t>
      </w:r>
      <w:r>
        <w:rPr>
          <w:rFonts w:hint="cs"/>
          <w:highlight w:val="lightGray"/>
          <w:rtl/>
        </w:rPr>
        <w:t>חייא</w:t>
      </w:r>
      <w:r>
        <w:rPr>
          <w:rFonts w:hint="cs"/>
          <w:rtl/>
        </w:rPr>
        <w:t xml:space="preserve"> </w:t>
      </w:r>
      <w:r>
        <w:rPr>
          <w:rFonts w:hint="cs"/>
          <w:highlight w:val="lightGray"/>
          <w:rtl/>
        </w:rPr>
        <w:t>אמרת</w:t>
      </w:r>
      <w:r>
        <w:rPr>
          <w:rFonts w:hint="cs"/>
          <w:rtl/>
        </w:rPr>
        <w:t xml:space="preserve"> </w:t>
      </w:r>
      <w:r>
        <w:rPr>
          <w:rFonts w:hint="cs"/>
          <w:highlight w:val="lightGray"/>
          <w:rtl/>
        </w:rPr>
        <w:t>נשבר</w:t>
      </w:r>
      <w:r>
        <w:rPr>
          <w:rFonts w:hint="cs"/>
          <w:rtl/>
        </w:rPr>
        <w:t xml:space="preserve"> </w:t>
      </w:r>
      <w:r>
        <w:rPr>
          <w:rFonts w:hint="cs"/>
          <w:highlight w:val="lightGray"/>
          <w:rtl/>
        </w:rPr>
        <w:t>שכר</w:t>
      </w:r>
      <w:r>
        <w:rPr>
          <w:rFonts w:hint="cs"/>
          <w:rtl/>
        </w:rPr>
        <w:t xml:space="preserve">&gt; </w:t>
      </w:r>
    </w:p>
    <w:p w:rsidR="00153B6B" w:rsidRDefault="00153B6B" w:rsidP="00153B6B">
      <w:pPr>
        <w:rPr>
          <w:rFonts w:cs="Miriam" w:hint="cs"/>
          <w:szCs w:val="20"/>
          <w:rtl/>
        </w:rPr>
      </w:pPr>
    </w:p>
    <w:p w:rsidR="00153B6B" w:rsidRDefault="00153B6B" w:rsidP="00153B6B">
      <w:pPr>
        <w:rPr>
          <w:rFonts w:hint="cs"/>
        </w:rPr>
      </w:pPr>
      <w:r>
        <w:rPr>
          <w:rFonts w:hint="cs"/>
          <w:rtl/>
        </w:rPr>
        <w:t>איתיביה רב יוסף לרבה:</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נז,א)</w:t>
      </w:r>
      <w:r>
        <w:rPr>
          <w:rFonts w:hint="cs"/>
          <w:rtl/>
        </w:rPr>
        <w:tab/>
      </w:r>
    </w:p>
    <w:p w:rsidR="00153B6B" w:rsidRDefault="00153B6B" w:rsidP="00153B6B">
      <w:pPr>
        <w:rPr>
          <w:rFonts w:hint="cs"/>
          <w:rtl/>
        </w:rPr>
      </w:pPr>
      <w:r>
        <w:rPr>
          <w:szCs w:val="16"/>
          <w:rtl/>
        </w:rPr>
        <w:t xml:space="preserve"> </w:t>
      </w:r>
      <w:r>
        <w:rPr>
          <w:rFonts w:cs="Miriam"/>
          <w:szCs w:val="16"/>
          <w:rtl/>
        </w:rPr>
        <w:t>[ספרי דברים פיסקא רכב]</w:t>
      </w:r>
      <w:r>
        <w:rPr>
          <w:rFonts w:hint="cs"/>
          <w:rtl/>
        </w:rPr>
        <w:t xml:space="preserve"> '</w:t>
      </w:r>
      <w:r>
        <w:rPr>
          <w:rFonts w:hint="cs"/>
          <w:i/>
          <w:iCs/>
          <w:u w:val="single"/>
          <w:rtl/>
        </w:rPr>
        <w:t>החזירה</w:t>
      </w:r>
      <w:r>
        <w:rPr>
          <w:rFonts w:hint="cs"/>
          <w:rtl/>
        </w:rPr>
        <w:t xml:space="preserve"> </w:t>
      </w:r>
      <w:r>
        <w:rPr>
          <w:rFonts w:cs="Miriam"/>
          <w:szCs w:val="20"/>
          <w:rtl/>
        </w:rPr>
        <w:t>(</w:t>
      </w:r>
      <w:r>
        <w:rPr>
          <w:rFonts w:cs="Miriam" w:hint="cs"/>
          <w:szCs w:val="20"/>
          <w:rtl/>
        </w:rPr>
        <w:t>לאבידה</w:t>
      </w:r>
      <w:r>
        <w:rPr>
          <w:rFonts w:cs="Miriam"/>
          <w:szCs w:val="20"/>
          <w:rtl/>
        </w:rPr>
        <w:t>)</w:t>
      </w:r>
      <w:r>
        <w:rPr>
          <w:i/>
          <w:iCs/>
          <w:rtl/>
        </w:rPr>
        <w:t xml:space="preserve"> </w:t>
      </w:r>
      <w:r>
        <w:rPr>
          <w:rFonts w:hint="cs"/>
          <w:i/>
          <w:iCs/>
          <w:rtl/>
        </w:rPr>
        <w:t xml:space="preserve">למקום שיראנה </w:t>
      </w:r>
      <w:r>
        <w:rPr>
          <w:rFonts w:cs="Miriam"/>
          <w:szCs w:val="20"/>
          <w:rtl/>
        </w:rPr>
        <w:t>(</w:t>
      </w:r>
      <w:r>
        <w:rPr>
          <w:rFonts w:cs="Miriam" w:hint="cs"/>
          <w:szCs w:val="20"/>
          <w:rtl/>
        </w:rPr>
        <w:t>בעליה</w:t>
      </w:r>
      <w:r>
        <w:rPr>
          <w:rFonts w:cs="Miriam"/>
          <w:szCs w:val="20"/>
          <w:rtl/>
        </w:rPr>
        <w:t>)</w:t>
      </w:r>
      <w:r>
        <w:rPr>
          <w:i/>
          <w:iCs/>
          <w:rtl/>
        </w:rPr>
        <w:t xml:space="preserve"> </w:t>
      </w:r>
      <w:r>
        <w:rPr>
          <w:rFonts w:hint="cs"/>
          <w:i/>
          <w:iCs/>
          <w:rtl/>
        </w:rPr>
        <w:t>- אינו חייב לטפל בה; נגנבה או אבדה - חייב באחריותה</w:t>
      </w:r>
      <w:r>
        <w:rPr>
          <w:rFonts w:hint="cs"/>
          <w:rtl/>
        </w:rPr>
        <w:t xml:space="preserve">' </w:t>
      </w:r>
      <w:r>
        <w:rPr>
          <w:rFonts w:cs="Miriam"/>
          <w:szCs w:val="20"/>
          <w:rtl/>
        </w:rPr>
        <w:t>(</w:t>
      </w:r>
      <w:r>
        <w:rPr>
          <w:rFonts w:cs="Miriam" w:hint="cs"/>
          <w:szCs w:val="20"/>
          <w:rtl/>
        </w:rPr>
        <w:t xml:space="preserve">שומר חנם פטור מגניבה ואבידה, ושומר שכר חייב [בפרק 'השואל' </w:t>
      </w:r>
      <w:r>
        <w:rPr>
          <w:rFonts w:cs="Miriam" w:hint="cs"/>
          <w:szCs w:val="16"/>
          <w:rtl/>
        </w:rPr>
        <w:t>(בבא מציעא דף צד,ב)</w:t>
      </w:r>
      <w:r>
        <w:rPr>
          <w:rFonts w:cs="Miriam" w:hint="cs"/>
          <w:szCs w:val="20"/>
          <w:rtl/>
        </w:rPr>
        <w:t>]</w:t>
      </w:r>
      <w:r>
        <w:rPr>
          <w:rFonts w:cs="Miriam"/>
          <w:szCs w:val="20"/>
          <w:rtl/>
        </w:rPr>
        <w:t>)</w:t>
      </w:r>
      <w:r>
        <w:rPr>
          <w:rtl/>
        </w:rPr>
        <w:t xml:space="preserve"> </w:t>
      </w:r>
      <w:r>
        <w:rPr>
          <w:rFonts w:hint="cs"/>
          <w:rtl/>
        </w:rPr>
        <w:t>מאי '</w:t>
      </w:r>
      <w:r>
        <w:rPr>
          <w:rFonts w:hint="cs"/>
          <w:i/>
          <w:iCs/>
          <w:rtl/>
        </w:rPr>
        <w:t>נגנבה או אבדה</w:t>
      </w:r>
      <w:r>
        <w:rPr>
          <w:rFonts w:hint="cs"/>
          <w:rtl/>
        </w:rPr>
        <w:t xml:space="preserve">'? לאו נגנבה מביתו ואבדה מביתו? </w:t>
      </w:r>
    </w:p>
    <w:p w:rsidR="00153B6B" w:rsidRDefault="00153B6B" w:rsidP="00153B6B">
      <w:pPr>
        <w:rPr>
          <w:rFonts w:hint="cs"/>
          <w:rtl/>
        </w:rPr>
      </w:pPr>
      <w:r>
        <w:rPr>
          <w:rFonts w:hint="cs"/>
          <w:rtl/>
        </w:rPr>
        <w:t>לא, ממקום שהחזירה.</w:t>
      </w:r>
    </w:p>
    <w:p w:rsidR="00153B6B" w:rsidRDefault="00153B6B" w:rsidP="00153B6B">
      <w:pPr>
        <w:rPr>
          <w:rFonts w:hint="cs"/>
          <w:rtl/>
        </w:rPr>
      </w:pPr>
      <w:r>
        <w:rPr>
          <w:rFonts w:hint="cs"/>
          <w:rtl/>
        </w:rPr>
        <w:t>והא קתני '</w:t>
      </w:r>
      <w:r>
        <w:rPr>
          <w:rFonts w:hint="cs"/>
          <w:i/>
          <w:iCs/>
          <w:rtl/>
        </w:rPr>
        <w:t>אינו חייב ליטפל בה</w:t>
      </w:r>
      <w:r>
        <w:rPr>
          <w:rFonts w:hint="cs"/>
          <w:rtl/>
        </w:rPr>
        <w:t>'?</w:t>
      </w:r>
    </w:p>
    <w:p w:rsidR="00153B6B" w:rsidRDefault="00153B6B" w:rsidP="00153B6B">
      <w:pPr>
        <w:rPr>
          <w:rFonts w:hint="cs"/>
          <w:rtl/>
        </w:rPr>
      </w:pPr>
      <w:r>
        <w:rPr>
          <w:rFonts w:hint="cs"/>
          <w:rtl/>
        </w:rPr>
        <w:t xml:space="preserve">אמר ליה: הכא במאי עסקינן - כגון שהחזירה בצהרים, ותרתי קתני, והכי קתני: החזירה שחרית </w:t>
      </w:r>
      <w:r>
        <w:rPr>
          <w:rFonts w:cs="Miriam"/>
          <w:szCs w:val="20"/>
          <w:rtl/>
        </w:rPr>
        <w:t>(</w:t>
      </w:r>
      <w:r>
        <w:rPr>
          <w:rFonts w:cs="Miriam" w:hint="cs"/>
          <w:szCs w:val="20"/>
          <w:rtl/>
        </w:rPr>
        <w:t>שכיח איניש בביתיה)</w:t>
      </w:r>
      <w:r>
        <w:rPr>
          <w:rtl/>
        </w:rPr>
        <w:t xml:space="preserve"> </w:t>
      </w:r>
      <w:r>
        <w:rPr>
          <w:rFonts w:hint="cs"/>
          <w:rtl/>
        </w:rPr>
        <w:t xml:space="preserve">למקום שיראנה, ושכיח דעייל ונפיק וחזי לה - אינו חייב ליטפל בה; </w:t>
      </w:r>
      <w:r>
        <w:rPr>
          <w:rFonts w:cs="Miriam"/>
          <w:szCs w:val="20"/>
          <w:rtl/>
        </w:rPr>
        <w:t>(</w:t>
      </w:r>
      <w:r>
        <w:rPr>
          <w:rFonts w:cs="Miriam" w:hint="cs"/>
          <w:szCs w:val="20"/>
          <w:rtl/>
        </w:rPr>
        <w:t>אבל</w:t>
      </w:r>
      <w:r>
        <w:rPr>
          <w:rFonts w:cs="Miriam"/>
          <w:szCs w:val="20"/>
          <w:rtl/>
        </w:rPr>
        <w:t>)</w:t>
      </w:r>
      <w:r>
        <w:rPr>
          <w:rtl/>
        </w:rPr>
        <w:t xml:space="preserve"> </w:t>
      </w:r>
      <w:r>
        <w:rPr>
          <w:rFonts w:hint="cs"/>
          <w:rtl/>
        </w:rPr>
        <w:t xml:space="preserve">החזירה בצהרים למקום שיראנה - דלא שכיח דעייל ונפיק </w:t>
      </w:r>
      <w:r>
        <w:rPr>
          <w:rFonts w:cs="Miriam"/>
          <w:szCs w:val="20"/>
          <w:rtl/>
        </w:rPr>
        <w:t>(</w:t>
      </w:r>
      <w:r>
        <w:rPr>
          <w:rFonts w:cs="Miriam" w:hint="cs"/>
          <w:szCs w:val="20"/>
          <w:rtl/>
        </w:rPr>
        <w:t>בצהרים מצוי במלאכתו בשדה</w:t>
      </w:r>
      <w:r>
        <w:rPr>
          <w:rFonts w:cs="Miriam"/>
          <w:szCs w:val="20"/>
          <w:rtl/>
        </w:rPr>
        <w:t>)</w:t>
      </w:r>
      <w:r>
        <w:rPr>
          <w:rFonts w:hint="cs"/>
          <w:rtl/>
        </w:rPr>
        <w:t>, דלא חזי לה, ו'</w:t>
      </w:r>
      <w:r>
        <w:rPr>
          <w:rFonts w:hint="cs"/>
          <w:i/>
          <w:iCs/>
          <w:rtl/>
        </w:rPr>
        <w:t>נגנבה או אבדה - חייב באחריותה</w:t>
      </w:r>
      <w:r>
        <w:rPr>
          <w:rFonts w:hint="cs"/>
          <w:rtl/>
        </w:rPr>
        <w:t xml:space="preserve">'. </w:t>
      </w:r>
    </w:p>
    <w:p w:rsidR="00153B6B" w:rsidRDefault="00153B6B" w:rsidP="00153B6B">
      <w:pPr>
        <w:pStyle w:val="aa"/>
        <w:rPr>
          <w:rFonts w:cs="Miriam"/>
          <w:sz w:val="24"/>
          <w:rtl/>
        </w:rPr>
      </w:pPr>
    </w:p>
    <w:p w:rsidR="00153B6B" w:rsidRDefault="00153B6B" w:rsidP="00153B6B">
      <w:pPr>
        <w:rPr>
          <w:rFonts w:hint="cs"/>
          <w:rtl/>
        </w:rPr>
      </w:pPr>
      <w:r>
        <w:rPr>
          <w:rFonts w:hint="cs"/>
          <w:rtl/>
        </w:rPr>
        <w:t xml:space="preserve">איתיביה </w:t>
      </w:r>
      <w:r>
        <w:rPr>
          <w:szCs w:val="16"/>
          <w:rtl/>
        </w:rPr>
        <w:t xml:space="preserve"> </w:t>
      </w:r>
      <w:r>
        <w:rPr>
          <w:rFonts w:cs="Miriam"/>
          <w:szCs w:val="16"/>
          <w:rtl/>
        </w:rPr>
        <w:t>[</w:t>
      </w:r>
      <w:r>
        <w:rPr>
          <w:rFonts w:cs="Miriam" w:hint="cs"/>
          <w:szCs w:val="16"/>
          <w:rtl/>
        </w:rPr>
        <w:t xml:space="preserve">הסיא של </w:t>
      </w:r>
      <w:r>
        <w:rPr>
          <w:rFonts w:cs="Miriam"/>
          <w:szCs w:val="16"/>
          <w:rtl/>
        </w:rPr>
        <w:t>ספרי דברים פיסקא רכב]</w:t>
      </w:r>
      <w:r>
        <w:rPr>
          <w:rFonts w:hint="cs"/>
          <w:rtl/>
        </w:rPr>
        <w:t>: '</w:t>
      </w:r>
      <w:r>
        <w:rPr>
          <w:rFonts w:hint="cs"/>
          <w:i/>
          <w:iCs/>
          <w:u w:val="single"/>
          <w:rtl/>
        </w:rPr>
        <w:t>לעולם</w:t>
      </w:r>
      <w:r>
        <w:rPr>
          <w:rFonts w:hint="cs"/>
          <w:i/>
          <w:iCs/>
          <w:rtl/>
        </w:rPr>
        <w:t xml:space="preserve"> הוא חייב עד שיחזירנה לרשותו </w:t>
      </w:r>
      <w:r>
        <w:rPr>
          <w:rFonts w:cs="Miriam"/>
          <w:szCs w:val="20"/>
          <w:rtl/>
        </w:rPr>
        <w:t>(</w:t>
      </w:r>
      <w:r>
        <w:rPr>
          <w:rFonts w:cs="Miriam" w:hint="cs"/>
          <w:szCs w:val="20"/>
          <w:rtl/>
        </w:rPr>
        <w:t>של בעלים</w:t>
      </w:r>
      <w:r>
        <w:rPr>
          <w:rFonts w:cs="Miriam"/>
          <w:szCs w:val="20"/>
          <w:rtl/>
        </w:rPr>
        <w:t>)</w:t>
      </w:r>
      <w:r>
        <w:rPr>
          <w:rFonts w:hint="cs"/>
          <w:rtl/>
        </w:rPr>
        <w:t>;</w:t>
      </w:r>
      <w:r>
        <w:rPr>
          <w:rtl/>
        </w:rPr>
        <w:t xml:space="preserve"> </w:t>
      </w:r>
      <w:r>
        <w:rPr>
          <w:rFonts w:hint="cs"/>
          <w:rtl/>
        </w:rPr>
        <w:t>מאי '</w:t>
      </w:r>
      <w:r>
        <w:rPr>
          <w:rFonts w:hint="cs"/>
          <w:i/>
          <w:iCs/>
          <w:rtl/>
        </w:rPr>
        <w:t>לעולם</w:t>
      </w:r>
      <w:r>
        <w:rPr>
          <w:rFonts w:hint="cs"/>
          <w:rtl/>
        </w:rPr>
        <w:t xml:space="preserve">'? לאו 'אפילו מביתו' </w:t>
      </w:r>
      <w:r>
        <w:rPr>
          <w:rFonts w:cs="Miriam"/>
          <w:szCs w:val="20"/>
          <w:rtl/>
        </w:rPr>
        <w:t>(</w:t>
      </w:r>
      <w:r>
        <w:rPr>
          <w:rFonts w:cs="Miriam" w:hint="cs"/>
          <w:szCs w:val="20"/>
          <w:rtl/>
        </w:rPr>
        <w:t>אפילו הניחה מוצֵא בביתו וקתני 'חייב'</w:t>
      </w:r>
      <w:r>
        <w:rPr>
          <w:rFonts w:cs="Miriam"/>
          <w:szCs w:val="20"/>
          <w:rtl/>
        </w:rPr>
        <w:t>)</w:t>
      </w:r>
      <w:r>
        <w:rPr>
          <w:rFonts w:hint="cs"/>
          <w:rtl/>
        </w:rPr>
        <w:t>, שמע מינה כשומר שכר דמי?</w:t>
      </w:r>
    </w:p>
    <w:p w:rsidR="00153B6B" w:rsidRDefault="00153B6B" w:rsidP="00153B6B">
      <w:pPr>
        <w:rPr>
          <w:rFonts w:cs="Miriam" w:hint="cs"/>
          <w:szCs w:val="20"/>
        </w:rPr>
      </w:pPr>
      <w:r>
        <w:rPr>
          <w:rFonts w:hint="cs"/>
          <w:rtl/>
        </w:rPr>
        <w:t xml:space="preserve">אמר ליה: מודינא לך בבעלי חיים </w:t>
      </w:r>
      <w:r>
        <w:rPr>
          <w:rFonts w:cs="Miriam"/>
          <w:szCs w:val="20"/>
          <w:rtl/>
        </w:rPr>
        <w:t>(</w:t>
      </w:r>
      <w:r>
        <w:rPr>
          <w:rFonts w:cs="Miriam" w:hint="cs"/>
          <w:szCs w:val="20"/>
          <w:rtl/>
        </w:rPr>
        <w:t>באבידת בעלי חיים, דחייב המוצא בגניבה ואבידה</w:t>
      </w:r>
      <w:r>
        <w:rPr>
          <w:rFonts w:cs="Miriam"/>
          <w:szCs w:val="20"/>
          <w:rtl/>
        </w:rPr>
        <w:t>)</w:t>
      </w:r>
      <w:r>
        <w:rPr>
          <w:rFonts w:hint="cs"/>
          <w:rtl/>
        </w:rPr>
        <w:t xml:space="preserve">, </w:t>
      </w:r>
      <w:r>
        <w:rPr>
          <w:rFonts w:cs="Miriam"/>
          <w:szCs w:val="20"/>
          <w:rtl/>
        </w:rPr>
        <w:t>(</w:t>
      </w:r>
      <w:r>
        <w:rPr>
          <w:rFonts w:cs="Miriam" w:hint="cs"/>
          <w:szCs w:val="20"/>
          <w:rtl/>
        </w:rPr>
        <w:t>ולאו משום שכר מצוה אלא משום דגניבה ואבידה דידהו פשיעותא היא:</w:t>
      </w:r>
      <w:r>
        <w:rPr>
          <w:rFonts w:cs="Miriam"/>
          <w:szCs w:val="20"/>
          <w:rtl/>
        </w:rPr>
        <w:t>)</w:t>
      </w:r>
      <w:r>
        <w:rPr>
          <w:rtl/>
        </w:rPr>
        <w:t xml:space="preserve"> </w:t>
      </w:r>
      <w:r>
        <w:rPr>
          <w:rFonts w:hint="cs"/>
          <w:rtl/>
        </w:rPr>
        <w:t xml:space="preserve">דכיון דנקטי להו ניגרא </w:t>
      </w:r>
      <w:r>
        <w:rPr>
          <w:rFonts w:cs="Miriam"/>
          <w:szCs w:val="20"/>
          <w:rtl/>
        </w:rPr>
        <w:t>(</w:t>
      </w:r>
      <w:r>
        <w:rPr>
          <w:rFonts w:cs="Miriam" w:hint="cs"/>
          <w:szCs w:val="20"/>
          <w:rtl/>
        </w:rPr>
        <w:t>'נגרי' - פסיעות</w:t>
      </w:r>
      <w:r>
        <w:rPr>
          <w:rFonts w:cs="Miriam"/>
          <w:szCs w:val="20"/>
          <w:rtl/>
        </w:rPr>
        <w:t>)</w:t>
      </w:r>
      <w:r>
        <w:rPr>
          <w:rtl/>
        </w:rPr>
        <w:t xml:space="preserve"> </w:t>
      </w:r>
      <w:r>
        <w:rPr>
          <w:rFonts w:hint="cs"/>
          <w:rtl/>
        </w:rPr>
        <w:t xml:space="preserve">ברייתא </w:t>
      </w:r>
      <w:r>
        <w:rPr>
          <w:rFonts w:cs="Miriam"/>
          <w:szCs w:val="20"/>
          <w:rtl/>
        </w:rPr>
        <w:t>(</w:t>
      </w:r>
      <w:r>
        <w:rPr>
          <w:rFonts w:cs="Miriam" w:hint="cs"/>
          <w:szCs w:val="20"/>
          <w:rtl/>
        </w:rPr>
        <w:t>כיון שראה שמלומדות הן לצאת</w:t>
      </w:r>
      <w:r>
        <w:rPr>
          <w:rFonts w:cs="Miriam"/>
          <w:szCs w:val="20"/>
          <w:rtl/>
        </w:rPr>
        <w:t>)</w:t>
      </w:r>
      <w:r>
        <w:rPr>
          <w:rtl/>
        </w:rPr>
        <w:t xml:space="preserve"> </w:t>
      </w:r>
      <w:r>
        <w:rPr>
          <w:rFonts w:hint="cs"/>
          <w:rtl/>
        </w:rPr>
        <w:t xml:space="preserve">- בעי נטירותא יתירתא </w:t>
      </w:r>
      <w:r>
        <w:rPr>
          <w:rFonts w:cs="Miriam"/>
          <w:szCs w:val="20"/>
          <w:rtl/>
        </w:rPr>
        <w:t>(</w:t>
      </w:r>
      <w:r>
        <w:rPr>
          <w:rFonts w:cs="Miriam" w:hint="cs"/>
          <w:szCs w:val="20"/>
          <w:rtl/>
        </w:rPr>
        <w:t>ואפילו הוי שומר חנם חייב; אבל שומר אבידה דמטלטלי - פטור מגניבה ואבידה</w:t>
      </w:r>
      <w:r>
        <w:rPr>
          <w:rFonts w:cs="Miriam"/>
          <w:szCs w:val="20"/>
          <w:rtl/>
        </w:rPr>
        <w:t>)</w:t>
      </w:r>
      <w:r>
        <w:rPr>
          <w:rFonts w:hint="cs"/>
          <w:rtl/>
        </w:rPr>
        <w:t xml:space="preserve">. </w:t>
      </w:r>
    </w:p>
    <w:p w:rsidR="00153B6B" w:rsidRDefault="00153B6B" w:rsidP="00153B6B">
      <w:pPr>
        <w:rPr>
          <w:rFonts w:cs="Miriam"/>
          <w:szCs w:val="20"/>
          <w:rtl/>
        </w:rPr>
      </w:pPr>
    </w:p>
    <w:p w:rsidR="00153B6B" w:rsidRDefault="00153B6B" w:rsidP="00153B6B">
      <w:pPr>
        <w:rPr>
          <w:rFonts w:hint="cs"/>
          <w:rtl/>
        </w:rPr>
      </w:pPr>
      <w:r>
        <w:rPr>
          <w:rFonts w:hint="cs"/>
          <w:rtl/>
        </w:rPr>
        <w:t>איתיביה רבה לרב יוסף: '</w:t>
      </w:r>
      <w:r>
        <w:rPr>
          <w:rFonts w:cs="Miriam" w:hint="cs"/>
          <w:szCs w:val="16"/>
          <w:rtl/>
        </w:rPr>
        <w:t>[דברים כב,א:</w:t>
      </w:r>
      <w:r>
        <w:rPr>
          <w:rFonts w:cs="Narkisim" w:hint="cs"/>
          <w:szCs w:val="20"/>
          <w:rtl/>
        </w:rPr>
        <w:t xml:space="preserve"> לא תראה את שור אחיך או את שיו נדחים והתעלמת מהם</w:t>
      </w:r>
      <w:r>
        <w:rPr>
          <w:rFonts w:cs="Narkisim"/>
          <w:szCs w:val="20"/>
          <w:rtl/>
        </w:rPr>
        <w:t>]</w:t>
      </w:r>
      <w:r>
        <w:rPr>
          <w:rFonts w:cs="Narkisim" w:hint="cs"/>
          <w:i/>
          <w:iCs/>
          <w:rtl/>
        </w:rPr>
        <w:t xml:space="preserve"> </w:t>
      </w:r>
      <w:r>
        <w:rPr>
          <w:rFonts w:cs="Narkisim" w:hint="cs"/>
          <w:i/>
          <w:iCs/>
          <w:u w:val="single"/>
          <w:rtl/>
        </w:rPr>
        <w:t>השב</w:t>
      </w:r>
      <w:r>
        <w:rPr>
          <w:rFonts w:cs="Narkisim" w:hint="cs"/>
          <w:i/>
          <w:iCs/>
          <w:rtl/>
        </w:rPr>
        <w:t xml:space="preserve"> </w:t>
      </w:r>
      <w:r>
        <w:rPr>
          <w:rFonts w:cs="Narkisim" w:hint="cs"/>
          <w:szCs w:val="20"/>
          <w:rtl/>
        </w:rPr>
        <w:t>[תשיבם לאחיך]</w:t>
      </w:r>
      <w:r>
        <w:rPr>
          <w:rFonts w:hint="cs"/>
          <w:rtl/>
        </w:rPr>
        <w:t xml:space="preserve"> </w:t>
      </w:r>
      <w:r>
        <w:rPr>
          <w:rFonts w:cs="Miriam"/>
          <w:szCs w:val="20"/>
          <w:rtl/>
        </w:rPr>
        <w:t>(</w:t>
      </w:r>
      <w:r>
        <w:rPr>
          <w:rFonts w:cs="Miriam" w:hint="cs"/>
          <w:szCs w:val="20"/>
          <w:rtl/>
        </w:rPr>
        <w:t>'</w:t>
      </w:r>
      <w:r>
        <w:rPr>
          <w:rFonts w:cs="Narkisim" w:hint="cs"/>
          <w:szCs w:val="20"/>
          <w:rtl/>
        </w:rPr>
        <w:t>השב</w:t>
      </w:r>
      <w:r>
        <w:rPr>
          <w:rFonts w:cs="Miriam" w:hint="cs"/>
          <w:szCs w:val="20"/>
          <w:rtl/>
        </w:rPr>
        <w:t>' - השבה מעלייתא משמע</w:t>
      </w:r>
      <w:r>
        <w:rPr>
          <w:rFonts w:cs="Miriam"/>
          <w:szCs w:val="20"/>
          <w:rtl/>
        </w:rPr>
        <w:t>)</w:t>
      </w:r>
      <w:r>
        <w:rPr>
          <w:i/>
          <w:iCs/>
          <w:rtl/>
        </w:rPr>
        <w:t xml:space="preserve"> </w:t>
      </w:r>
      <w:r>
        <w:rPr>
          <w:rFonts w:hint="cs"/>
          <w:i/>
          <w:iCs/>
          <w:rtl/>
        </w:rPr>
        <w:t xml:space="preserve">- אין לי אלא בביתו; לגינתו ולחורבתו מנין </w:t>
      </w:r>
      <w:r>
        <w:rPr>
          <w:rFonts w:cs="Miriam"/>
          <w:szCs w:val="20"/>
          <w:rtl/>
        </w:rPr>
        <w:t>(</w:t>
      </w:r>
      <w:r>
        <w:rPr>
          <w:rFonts w:cs="Miriam" w:hint="cs"/>
          <w:szCs w:val="20"/>
          <w:rtl/>
        </w:rPr>
        <w:t>דסגי ליה למוצא בהשבתו לגינתן דבעלים</w:t>
      </w:r>
      <w:r>
        <w:rPr>
          <w:rFonts w:cs="Miriam"/>
          <w:szCs w:val="20"/>
          <w:rtl/>
        </w:rPr>
        <w:t>)</w:t>
      </w:r>
      <w:r>
        <w:rPr>
          <w:rFonts w:hint="cs"/>
          <w:i/>
          <w:iCs/>
          <w:rtl/>
        </w:rPr>
        <w:t>? - תלמוד לומר: '</w:t>
      </w:r>
      <w:r>
        <w:rPr>
          <w:rFonts w:cs="Narkisim" w:hint="cs"/>
          <w:i/>
          <w:iCs/>
          <w:rtl/>
        </w:rPr>
        <w:t>תשיבם</w:t>
      </w:r>
      <w:r>
        <w:rPr>
          <w:rFonts w:hint="cs"/>
          <w:i/>
          <w:iCs/>
          <w:rtl/>
        </w:rPr>
        <w:t>' - מכל מקום</w:t>
      </w:r>
      <w:r>
        <w:rPr>
          <w:rFonts w:hint="cs"/>
          <w:rtl/>
        </w:rPr>
        <w:t>'; מאי '</w:t>
      </w:r>
      <w:r>
        <w:rPr>
          <w:rFonts w:hint="cs"/>
          <w:i/>
          <w:iCs/>
          <w:rtl/>
        </w:rPr>
        <w:t>לגינתו ולחורבתו</w:t>
      </w:r>
      <w:r>
        <w:rPr>
          <w:rFonts w:hint="cs"/>
          <w:rtl/>
        </w:rPr>
        <w:t xml:space="preserve">'? אילימא לגינתו המשתמרת ולחורבתו המשתמרת - היינו ביתו! אלא פשיטא: לגינתו שאינה משתמרת ולחורבתו שאינה משתמרת; שמע מינה: כשומר חנם דמי! </w:t>
      </w:r>
    </w:p>
    <w:p w:rsidR="00153B6B" w:rsidRDefault="00153B6B" w:rsidP="00153B6B">
      <w:pPr>
        <w:rPr>
          <w:rFonts w:hint="cs"/>
          <w:rtl/>
        </w:rPr>
      </w:pPr>
      <w:r>
        <w:rPr>
          <w:rFonts w:hint="cs"/>
          <w:rtl/>
        </w:rPr>
        <w:t>אמר ליה: לעולם לגינתו המשתמרת ולחורבתו המשתמרת, ודקא קשיא לך '</w:t>
      </w:r>
      <w:r>
        <w:rPr>
          <w:rFonts w:hint="cs"/>
          <w:i/>
          <w:iCs/>
          <w:rtl/>
        </w:rPr>
        <w:t>היינו ביתו</w:t>
      </w:r>
      <w:r>
        <w:rPr>
          <w:rFonts w:hint="cs"/>
          <w:rtl/>
        </w:rPr>
        <w:t xml:space="preserve">' - </w:t>
      </w:r>
      <w:r>
        <w:rPr>
          <w:rFonts w:hint="cs"/>
          <w:u w:val="single"/>
          <w:rtl/>
        </w:rPr>
        <w:t>הא</w:t>
      </w:r>
      <w:r>
        <w:rPr>
          <w:rFonts w:hint="cs"/>
          <w:rtl/>
        </w:rPr>
        <w:t xml:space="preserve"> קא משמע לן: דלא בעינן דעת בעלים, כדרבי אלעזר, דאמר רבי אלעזר: הכל </w:t>
      </w:r>
      <w:r>
        <w:rPr>
          <w:rFonts w:cs="Miriam"/>
          <w:szCs w:val="20"/>
          <w:rtl/>
        </w:rPr>
        <w:t>(</w:t>
      </w:r>
      <w:r>
        <w:rPr>
          <w:rFonts w:cs="Miriam" w:hint="cs"/>
          <w:szCs w:val="20"/>
          <w:rtl/>
        </w:rPr>
        <w:t>גונב וגוזל או אחד מארבעה שומרין שהחזירו</w:t>
      </w:r>
      <w:r>
        <w:rPr>
          <w:rFonts w:cs="Miriam"/>
          <w:szCs w:val="20"/>
          <w:rtl/>
        </w:rPr>
        <w:t>)</w:t>
      </w:r>
      <w:r>
        <w:rPr>
          <w:rtl/>
        </w:rPr>
        <w:t xml:space="preserve"> </w:t>
      </w:r>
      <w:r>
        <w:rPr>
          <w:rFonts w:hint="cs"/>
          <w:rtl/>
        </w:rPr>
        <w:t xml:space="preserve">צריכין דעת בעלים </w:t>
      </w:r>
      <w:r>
        <w:rPr>
          <w:rFonts w:cs="Miriam"/>
          <w:szCs w:val="20"/>
          <w:rtl/>
        </w:rPr>
        <w:t>(</w:t>
      </w:r>
      <w:r>
        <w:rPr>
          <w:rFonts w:cs="Miriam" w:hint="cs"/>
          <w:szCs w:val="20"/>
          <w:rtl/>
        </w:rPr>
        <w:t>צריך להודיעו לבעלים, ואם לא הודיעו - חייב המחזיר באחריותן</w:t>
      </w:r>
      <w:r>
        <w:rPr>
          <w:rFonts w:cs="Miriam"/>
          <w:szCs w:val="20"/>
          <w:rtl/>
        </w:rPr>
        <w:t>)</w:t>
      </w:r>
      <w:r>
        <w:rPr>
          <w:rtl/>
        </w:rPr>
        <w:t xml:space="preserve"> </w:t>
      </w:r>
      <w:r>
        <w:rPr>
          <w:rFonts w:hint="cs"/>
          <w:rtl/>
        </w:rPr>
        <w:t xml:space="preserve">חוץ מהשבת אבידה, שהרי ריבתה בו תורה השבות הרבה. </w:t>
      </w:r>
    </w:p>
    <w:p w:rsidR="00153B6B" w:rsidRDefault="00153B6B" w:rsidP="00153B6B">
      <w:pPr>
        <w:rPr>
          <w:rFonts w:cs="Miriam" w:hint="cs"/>
          <w:szCs w:val="20"/>
          <w:rtl/>
        </w:rPr>
      </w:pPr>
    </w:p>
    <w:p w:rsidR="00153B6B" w:rsidRDefault="00153B6B" w:rsidP="00153B6B">
      <w:pPr>
        <w:rPr>
          <w:rFonts w:hint="cs"/>
          <w:rtl/>
        </w:rPr>
      </w:pPr>
      <w:r>
        <w:rPr>
          <w:rFonts w:hint="cs"/>
          <w:rtl/>
        </w:rPr>
        <w:t xml:space="preserve">אמר ליה אביי לרב יוסף: ואת לא תסברא דשומר אבידה כשומר חנם דמי? והא אמר רבי </w:t>
      </w:r>
      <w:r>
        <w:rPr>
          <w:rFonts w:hint="cs"/>
          <w:u w:val="single"/>
          <w:rtl/>
        </w:rPr>
        <w:t>חייא</w:t>
      </w:r>
      <w:r>
        <w:rPr>
          <w:rFonts w:hint="cs"/>
          <w:rtl/>
        </w:rPr>
        <w:t xml:space="preserve"> בר אבא אמר רבי יוחנן: הטוען טענת גנב באבידה </w:t>
      </w:r>
      <w:r>
        <w:rPr>
          <w:rFonts w:cs="Miriam"/>
          <w:szCs w:val="20"/>
          <w:rtl/>
        </w:rPr>
        <w:t>(</w:t>
      </w:r>
      <w:r>
        <w:rPr>
          <w:rFonts w:cs="Miriam" w:hint="cs"/>
          <w:szCs w:val="20"/>
          <w:rtl/>
        </w:rPr>
        <w:t>לפטור עצמו על ידי גנב: שטוען נגנבה הימנו האבידה שמצאתי</w:t>
      </w:r>
      <w:r>
        <w:rPr>
          <w:rFonts w:cs="Miriam"/>
          <w:szCs w:val="20"/>
          <w:rtl/>
        </w:rPr>
        <w:t>)</w:t>
      </w:r>
      <w:r>
        <w:rPr>
          <w:rtl/>
        </w:rPr>
        <w:t xml:space="preserve"> </w:t>
      </w:r>
      <w:r>
        <w:rPr>
          <w:rFonts w:hint="cs"/>
          <w:rtl/>
        </w:rPr>
        <w:t xml:space="preserve">- </w:t>
      </w:r>
      <w:r>
        <w:rPr>
          <w:rFonts w:cs="Miriam"/>
          <w:szCs w:val="20"/>
          <w:rtl/>
        </w:rPr>
        <w:t>(</w:t>
      </w:r>
      <w:r>
        <w:rPr>
          <w:rFonts w:cs="Miriam" w:hint="cs"/>
          <w:szCs w:val="20"/>
          <w:rtl/>
        </w:rPr>
        <w:t>ונמצא שבידו הוא</w:t>
      </w:r>
      <w:r>
        <w:rPr>
          <w:rFonts w:cs="Miriam"/>
          <w:szCs w:val="20"/>
          <w:rtl/>
        </w:rPr>
        <w:t>)</w:t>
      </w:r>
      <w:r>
        <w:rPr>
          <w:rtl/>
        </w:rPr>
        <w:t xml:space="preserve"> </w:t>
      </w:r>
      <w:r>
        <w:rPr>
          <w:rFonts w:hint="cs"/>
          <w:rtl/>
        </w:rPr>
        <w:t xml:space="preserve">משלם תשלומי כפל </w:t>
      </w:r>
      <w:r>
        <w:rPr>
          <w:rFonts w:cs="Miriam"/>
          <w:szCs w:val="20"/>
          <w:rtl/>
        </w:rPr>
        <w:t>(</w:t>
      </w:r>
      <w:r>
        <w:rPr>
          <w:rFonts w:cs="Miriam" w:hint="cs"/>
          <w:szCs w:val="20"/>
          <w:rtl/>
        </w:rPr>
        <w:t xml:space="preserve">כגנב עצמו, דדרשינן בפרק 'מרובה' </w:t>
      </w:r>
      <w:r>
        <w:rPr>
          <w:rFonts w:cs="Miriam" w:hint="cs"/>
          <w:szCs w:val="16"/>
          <w:rtl/>
        </w:rPr>
        <w:t>(לקמן דף סג,ב)</w:t>
      </w:r>
      <w:r>
        <w:rPr>
          <w:rFonts w:cs="Miriam" w:hint="cs"/>
          <w:szCs w:val="20"/>
          <w:rtl/>
        </w:rPr>
        <w:t xml:space="preserve"> '</w:t>
      </w:r>
      <w:r>
        <w:rPr>
          <w:rFonts w:cs="Narkisim" w:hint="cs"/>
          <w:szCs w:val="20"/>
          <w:rtl/>
        </w:rPr>
        <w:t>אם לא ימצא הגנב</w:t>
      </w:r>
      <w:r>
        <w:rPr>
          <w:rFonts w:cs="Miriam" w:hint="cs"/>
          <w:szCs w:val="20"/>
          <w:rtl/>
        </w:rPr>
        <w:t>'</w:t>
      </w:r>
      <w:r>
        <w:rPr>
          <w:rFonts w:cs="Miriam" w:hint="cs"/>
          <w:szCs w:val="16"/>
          <w:rtl/>
        </w:rPr>
        <w:t xml:space="preserve"> [שמות כב,ז]</w:t>
      </w:r>
      <w:r>
        <w:rPr>
          <w:rFonts w:cs="Miriam" w:hint="cs"/>
          <w:szCs w:val="20"/>
          <w:rtl/>
        </w:rPr>
        <w:t>: אם לא ימצא כמו שאמר, אלא הוא עצמו גנבו - וכתיב בתריה '</w:t>
      </w:r>
      <w:r>
        <w:rPr>
          <w:rFonts w:cs="Narkisim" w:hint="cs"/>
          <w:szCs w:val="20"/>
          <w:rtl/>
        </w:rPr>
        <w:t>ישלם שנים</w:t>
      </w:r>
      <w:r>
        <w:rPr>
          <w:rFonts w:cs="Miriam" w:hint="cs"/>
          <w:szCs w:val="20"/>
          <w:rtl/>
        </w:rPr>
        <w:t xml:space="preserve">' </w:t>
      </w:r>
      <w:r>
        <w:rPr>
          <w:rFonts w:cs="Miriam" w:hint="cs"/>
          <w:szCs w:val="16"/>
          <w:rtl/>
        </w:rPr>
        <w:t>[שמות כב,ח]</w:t>
      </w:r>
      <w:r>
        <w:rPr>
          <w:rFonts w:cs="Miriam"/>
          <w:szCs w:val="20"/>
          <w:rtl/>
        </w:rPr>
        <w:t>)</w:t>
      </w:r>
      <w:r>
        <w:rPr>
          <w:rFonts w:hint="cs"/>
          <w:rtl/>
        </w:rPr>
        <w:t xml:space="preserve">' </w:t>
      </w:r>
      <w:r>
        <w:rPr>
          <w:rFonts w:cs="Miriam"/>
          <w:szCs w:val="20"/>
          <w:rtl/>
        </w:rPr>
        <w:t>(</w:t>
      </w:r>
      <w:r>
        <w:rPr>
          <w:rFonts w:cs="Miriam" w:hint="cs"/>
          <w:szCs w:val="20"/>
          <w:rtl/>
        </w:rPr>
        <w:t>אי אמרת בשלמא שומר אבידה כשומר חנם דמי - משום הכי משלם כפל, דהוי בעי למפטר נפשיה בטענת גנב</w:t>
      </w:r>
      <w:r>
        <w:rPr>
          <w:rFonts w:cs="Miriam"/>
          <w:szCs w:val="20"/>
          <w:rtl/>
        </w:rPr>
        <w:t>)</w:t>
      </w:r>
      <w:r>
        <w:rPr>
          <w:rFonts w:hint="cs"/>
          <w:rtl/>
        </w:rPr>
        <w:t xml:space="preserve">, ואי סלקא דעתא שומר שכר הוי - אמאי משלם תשלומי כפל? קרנא בעי שלומי </w:t>
      </w:r>
      <w:r>
        <w:rPr>
          <w:rFonts w:cs="Miriam"/>
          <w:szCs w:val="20"/>
          <w:rtl/>
        </w:rPr>
        <w:t>(</w:t>
      </w:r>
      <w:r>
        <w:rPr>
          <w:rFonts w:cs="Miriam" w:hint="cs"/>
          <w:szCs w:val="20"/>
          <w:rtl/>
        </w:rPr>
        <w:t>מעיקרא כי טעין נגנבה הוה מחייב נפשיה לשלומי קרנא</w:t>
      </w:r>
      <w:r>
        <w:rPr>
          <w:rFonts w:cs="Miriam"/>
          <w:szCs w:val="20"/>
          <w:rtl/>
        </w:rPr>
        <w:t>)</w:t>
      </w:r>
      <w:r>
        <w:rPr>
          <w:rFonts w:hint="cs"/>
          <w:rtl/>
        </w:rPr>
        <w:t>!?</w:t>
      </w:r>
    </w:p>
    <w:p w:rsidR="00153B6B" w:rsidRDefault="00153B6B" w:rsidP="00153B6B">
      <w:pPr>
        <w:rPr>
          <w:rFonts w:hint="cs"/>
          <w:rtl/>
        </w:rPr>
      </w:pPr>
      <w:r>
        <w:rPr>
          <w:rFonts w:hint="cs"/>
          <w:rtl/>
        </w:rPr>
        <w:t xml:space="preserve">אמר ליה: הכא במאי עסקינן - כגון שטוען טענת לסטים מזויין </w:t>
      </w:r>
      <w:r>
        <w:rPr>
          <w:rFonts w:cs="Miriam"/>
          <w:szCs w:val="20"/>
          <w:rtl/>
        </w:rPr>
        <w:t>(</w:t>
      </w:r>
      <w:r>
        <w:rPr>
          <w:rFonts w:cs="Miriam" w:hint="cs"/>
          <w:szCs w:val="20"/>
          <w:rtl/>
        </w:rPr>
        <w:t>'גנב מזויין נטל הימנו בחזקה' דקא פטר נפשיה בטענת אונס</w:t>
      </w:r>
      <w:r>
        <w:rPr>
          <w:rFonts w:cs="Miriam"/>
          <w:szCs w:val="20"/>
          <w:rtl/>
        </w:rPr>
        <w:t>)</w:t>
      </w:r>
      <w:r>
        <w:rPr>
          <w:rFonts w:hint="cs"/>
          <w:rtl/>
        </w:rPr>
        <w:t xml:space="preserve">. </w:t>
      </w:r>
    </w:p>
    <w:p w:rsidR="00153B6B" w:rsidRDefault="00153B6B" w:rsidP="00153B6B">
      <w:pPr>
        <w:rPr>
          <w:rFonts w:hint="cs"/>
          <w:rtl/>
        </w:rPr>
      </w:pPr>
      <w:r>
        <w:rPr>
          <w:rFonts w:hint="cs"/>
          <w:rtl/>
        </w:rPr>
        <w:t xml:space="preserve">אמר ליה: ליסטים מזויין גזלן הוא </w:t>
      </w:r>
      <w:r>
        <w:rPr>
          <w:rFonts w:cs="Miriam"/>
          <w:szCs w:val="20"/>
          <w:rtl/>
        </w:rPr>
        <w:t>(</w:t>
      </w:r>
      <w:r>
        <w:rPr>
          <w:rFonts w:cs="Miriam" w:hint="cs"/>
          <w:szCs w:val="20"/>
          <w:rtl/>
        </w:rPr>
        <w:t xml:space="preserve">ובטענת אונס פטר נפשיה; וכפל - בטוען טענת גנב הוא, דכתב </w:t>
      </w:r>
      <w:r>
        <w:rPr>
          <w:rFonts w:cs="Miriam" w:hint="cs"/>
          <w:szCs w:val="20"/>
          <w:u w:val="single"/>
          <w:rtl/>
        </w:rPr>
        <w:t>ביה</w:t>
      </w:r>
      <w:r>
        <w:rPr>
          <w:rFonts w:cs="Miriam" w:hint="cs"/>
          <w:szCs w:val="20"/>
          <w:rtl/>
        </w:rPr>
        <w:t xml:space="preserve"> רחמנא '</w:t>
      </w:r>
      <w:r>
        <w:rPr>
          <w:rFonts w:cs="Narkisim" w:hint="cs"/>
          <w:szCs w:val="20"/>
          <w:rtl/>
        </w:rPr>
        <w:t>וגונב מבית האיש</w:t>
      </w:r>
      <w:r>
        <w:rPr>
          <w:rFonts w:cs="Miriam" w:hint="cs"/>
          <w:szCs w:val="20"/>
          <w:rtl/>
        </w:rPr>
        <w:t xml:space="preserve">' </w:t>
      </w:r>
      <w:r>
        <w:rPr>
          <w:rFonts w:cs="Miriam" w:hint="cs"/>
          <w:szCs w:val="16"/>
          <w:rtl/>
        </w:rPr>
        <w:t>[שמות כב,ו]</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אמר ליה: שאני אומר: לסטים מזויין - כיון דמיטמר מאינשי - גנב הוא </w:t>
      </w:r>
      <w:r>
        <w:rPr>
          <w:rFonts w:cs="Miriam"/>
          <w:szCs w:val="20"/>
          <w:rtl/>
        </w:rPr>
        <w:t>(</w:t>
      </w:r>
      <w:r>
        <w:rPr>
          <w:rFonts w:cs="Miriam" w:hint="cs"/>
          <w:szCs w:val="20"/>
          <w:rtl/>
        </w:rPr>
        <w:t>ומשלם כפל)</w:t>
      </w:r>
      <w:r>
        <w:rPr>
          <w:rFonts w:hint="cs"/>
          <w:rtl/>
        </w:rPr>
        <w:t xml:space="preserve">. </w:t>
      </w:r>
      <w:r>
        <w:rPr>
          <w:rFonts w:cs="Miriam" w:hint="cs"/>
          <w:szCs w:val="20"/>
          <w:rtl/>
        </w:rPr>
        <w:t>(וכן הפוטר עצמו בטענת לסטים מזויין; ולענין חיוב: לא מיחייב שומר שכר עליה אם אמת אתו דהא אניס.</w:t>
      </w:r>
      <w:r>
        <w:rPr>
          <w:rFonts w:cs="Miriam"/>
          <w:szCs w:val="20"/>
          <w:rtl/>
        </w:rPr>
        <w:t>)</w:t>
      </w:r>
    </w:p>
    <w:p w:rsidR="00153B6B" w:rsidRDefault="00153B6B" w:rsidP="00153B6B">
      <w:pPr>
        <w:rPr>
          <w:rFonts w:cs="Miriam" w:hint="cs"/>
          <w:szCs w:val="20"/>
          <w:rtl/>
        </w:rPr>
      </w:pPr>
    </w:p>
    <w:p w:rsidR="00153B6B" w:rsidRDefault="00153B6B" w:rsidP="00153B6B">
      <w:pPr>
        <w:rPr>
          <w:rFonts w:hint="cs"/>
        </w:rPr>
      </w:pPr>
      <w:r>
        <w:rPr>
          <w:rFonts w:hint="cs"/>
          <w:rtl/>
        </w:rPr>
        <w:t>איתיביה:</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נז,ב)</w:t>
      </w:r>
      <w:r>
        <w:rPr>
          <w:rFonts w:hint="cs"/>
          <w:rtl/>
        </w:rPr>
        <w:tab/>
      </w:r>
    </w:p>
    <w:p w:rsidR="00153B6B" w:rsidRDefault="00153B6B" w:rsidP="00153B6B">
      <w:pPr>
        <w:rPr>
          <w:rFonts w:hint="cs"/>
          <w:rtl/>
        </w:rPr>
      </w:pPr>
      <w:r>
        <w:rPr>
          <w:rFonts w:cs="Miriam"/>
          <w:szCs w:val="20"/>
          <w:rtl/>
        </w:rPr>
        <w:t>(</w:t>
      </w:r>
      <w:r>
        <w:rPr>
          <w:rFonts w:cs="Miriam" w:hint="cs"/>
          <w:szCs w:val="20"/>
          <w:rtl/>
        </w:rPr>
        <w:t>מתניתא היא [ולא ידענא היכא תניא]:</w:t>
      </w:r>
      <w:r>
        <w:rPr>
          <w:rFonts w:cs="Miriam"/>
          <w:szCs w:val="20"/>
          <w:rtl/>
        </w:rPr>
        <w:t>)</w:t>
      </w:r>
      <w:r>
        <w:rPr>
          <w:rtl/>
        </w:rPr>
        <w:t xml:space="preserve"> </w:t>
      </w:r>
      <w:r>
        <w:rPr>
          <w:rFonts w:hint="cs"/>
          <w:rtl/>
        </w:rPr>
        <w:t>'</w:t>
      </w:r>
      <w:r>
        <w:rPr>
          <w:rFonts w:hint="cs"/>
          <w:i/>
          <w:iCs/>
          <w:rtl/>
        </w:rPr>
        <w:t xml:space="preserve">לא! אם </w:t>
      </w:r>
      <w:r>
        <w:rPr>
          <w:rFonts w:hint="cs"/>
          <w:i/>
          <w:iCs/>
          <w:u w:val="single"/>
          <w:rtl/>
        </w:rPr>
        <w:t>אמרת</w:t>
      </w:r>
      <w:r>
        <w:rPr>
          <w:rFonts w:hint="cs"/>
          <w:i/>
          <w:iCs/>
          <w:rtl/>
        </w:rPr>
        <w:t xml:space="preserve"> בשומר חנם שכן משלם תשלומי כפל - תאמר בשומר שכר שאינו משלם תשלומי כפל</w:t>
      </w:r>
      <w:r>
        <w:rPr>
          <w:rFonts w:hint="cs"/>
          <w:rtl/>
        </w:rPr>
        <w:t>'? ואי סלקא דעתא 'לסטים מזויין - גנב הוא' נמצא בשומר שכר משלם תשלומי כפל בטוען טענת לסטים מזויין!</w:t>
      </w:r>
    </w:p>
    <w:p w:rsidR="00153B6B" w:rsidRDefault="00153B6B" w:rsidP="00153B6B">
      <w:pPr>
        <w:rPr>
          <w:rFonts w:hint="cs"/>
          <w:rtl/>
        </w:rPr>
      </w:pPr>
      <w:r>
        <w:rPr>
          <w:rFonts w:hint="cs"/>
          <w:rtl/>
        </w:rPr>
        <w:t xml:space="preserve">אמר ליה: הכי קאמר: 'לא! אם אמרת בשומר חנם שכן משלם תשלומי כפל </w:t>
      </w:r>
      <w:r>
        <w:rPr>
          <w:rFonts w:hint="cs"/>
          <w:u w:val="single"/>
          <w:rtl/>
        </w:rPr>
        <w:t>בכל טענותיו</w:t>
      </w:r>
      <w:r>
        <w:rPr>
          <w:rFonts w:hint="cs"/>
          <w:rtl/>
        </w:rPr>
        <w:t xml:space="preserve"> </w:t>
      </w:r>
      <w:r>
        <w:rPr>
          <w:rFonts w:cs="Miriam"/>
          <w:szCs w:val="20"/>
          <w:rtl/>
        </w:rPr>
        <w:t>(</w:t>
      </w:r>
      <w:r>
        <w:rPr>
          <w:rFonts w:cs="Miriam" w:hint="cs"/>
          <w:szCs w:val="20"/>
          <w:rtl/>
        </w:rPr>
        <w:t>כלומר: כל טענות שעל ידי גנב, בין מזויין ובין שאינו מזויין; דהא שומר חנם פטור בגניבה ואבידה, הלכך כשנמצא שקרן - משלם כפל</w:t>
      </w:r>
      <w:r>
        <w:rPr>
          <w:rFonts w:cs="Miriam"/>
          <w:szCs w:val="20"/>
          <w:rtl/>
        </w:rPr>
        <w:t>)</w:t>
      </w:r>
      <w:r>
        <w:rPr>
          <w:rtl/>
        </w:rPr>
        <w:t xml:space="preserve"> </w:t>
      </w:r>
      <w:r>
        <w:rPr>
          <w:rFonts w:hint="cs"/>
          <w:rtl/>
        </w:rPr>
        <w:t xml:space="preserve">תאמר בשומר שכר שאינו משלם תשלומי כפל </w:t>
      </w:r>
      <w:r>
        <w:rPr>
          <w:rFonts w:cs="Miriam"/>
          <w:szCs w:val="20"/>
          <w:rtl/>
        </w:rPr>
        <w:t>(</w:t>
      </w:r>
      <w:r>
        <w:rPr>
          <w:rFonts w:cs="Miriam" w:hint="cs"/>
          <w:szCs w:val="20"/>
          <w:rtl/>
        </w:rPr>
        <w:t>בטענת גנב שאינו מזויין, אפילו נמצאת בידו, דהא מעיקרא לא הוה פטר נפשיה מקרנא</w:t>
      </w:r>
      <w:r>
        <w:rPr>
          <w:rFonts w:cs="Miriam"/>
          <w:szCs w:val="20"/>
          <w:rtl/>
        </w:rPr>
        <w:t>)</w:t>
      </w:r>
      <w:r>
        <w:rPr>
          <w:rtl/>
        </w:rPr>
        <w:t xml:space="preserve"> </w:t>
      </w:r>
      <w:r>
        <w:rPr>
          <w:rFonts w:hint="cs"/>
          <w:rtl/>
        </w:rPr>
        <w:t xml:space="preserve">אלא בטוען טענת לסטים מזויין!' </w:t>
      </w:r>
    </w:p>
    <w:p w:rsidR="00153B6B" w:rsidRDefault="00153B6B" w:rsidP="00153B6B">
      <w:pPr>
        <w:rPr>
          <w:rFonts w:cs="Miriam" w:hint="cs"/>
          <w:szCs w:val="20"/>
          <w:rtl/>
        </w:rPr>
      </w:pPr>
    </w:p>
    <w:p w:rsidR="00153B6B" w:rsidRDefault="00153B6B" w:rsidP="00153B6B">
      <w:pPr>
        <w:rPr>
          <w:rFonts w:hint="cs"/>
          <w:rtl/>
        </w:rPr>
      </w:pPr>
      <w:r>
        <w:rPr>
          <w:rFonts w:hint="cs"/>
          <w:rtl/>
        </w:rPr>
        <w:t>איתיביה</w:t>
      </w:r>
      <w:r>
        <w:rPr>
          <w:rtl/>
        </w:rPr>
        <w:t xml:space="preserve"> </w:t>
      </w:r>
      <w:r>
        <w:rPr>
          <w:rFonts w:cs="Miriam"/>
          <w:szCs w:val="16"/>
          <w:rtl/>
        </w:rPr>
        <w:t>[</w:t>
      </w:r>
      <w:r>
        <w:rPr>
          <w:rFonts w:cs="Miriam" w:hint="cs"/>
          <w:szCs w:val="16"/>
          <w:rtl/>
        </w:rPr>
        <w:t>דומה ל</w:t>
      </w:r>
      <w:r>
        <w:rPr>
          <w:rFonts w:cs="Miriam"/>
          <w:szCs w:val="16"/>
          <w:rtl/>
        </w:rPr>
        <w:t xml:space="preserve">מכילתא דרבי </w:t>
      </w:r>
      <w:r>
        <w:rPr>
          <w:rFonts w:cs="Miriam"/>
          <w:szCs w:val="16"/>
          <w:u w:val="single"/>
          <w:rtl/>
        </w:rPr>
        <w:t>שמעון בר יוחאי</w:t>
      </w:r>
      <w:r>
        <w:rPr>
          <w:rFonts w:cs="Miriam"/>
          <w:szCs w:val="16"/>
          <w:rtl/>
        </w:rPr>
        <w:t xml:space="preserve"> פרק כב </w:t>
      </w:r>
      <w:r>
        <w:rPr>
          <w:rFonts w:cs="Miriam" w:hint="cs"/>
          <w:szCs w:val="16"/>
          <w:rtl/>
        </w:rPr>
        <w:t>פסוק יג</w:t>
      </w:r>
      <w:r>
        <w:rPr>
          <w:rFonts w:cs="Miriam"/>
          <w:szCs w:val="16"/>
          <w:rtl/>
        </w:rPr>
        <w:t>]</w:t>
      </w:r>
      <w:r>
        <w:rPr>
          <w:rFonts w:hint="cs"/>
          <w:rtl/>
        </w:rPr>
        <w:t>: '</w:t>
      </w:r>
      <w:r>
        <w:rPr>
          <w:rFonts w:cs="Miriam" w:hint="cs"/>
          <w:szCs w:val="16"/>
          <w:rtl/>
        </w:rPr>
        <w:t>[שמות כב,יג:</w:t>
      </w:r>
      <w:r>
        <w:rPr>
          <w:rFonts w:cs="Narkisim"/>
          <w:szCs w:val="20"/>
          <w:rtl/>
        </w:rPr>
        <w:t xml:space="preserve"> </w:t>
      </w:r>
      <w:r>
        <w:rPr>
          <w:rFonts w:cs="Narkisim" w:hint="cs"/>
          <w:szCs w:val="20"/>
          <w:rtl/>
        </w:rPr>
        <w:t>וכי ישאל איש מעם ריעהו</w:t>
      </w:r>
      <w:r>
        <w:rPr>
          <w:rFonts w:cs="Narkisim"/>
          <w:szCs w:val="20"/>
          <w:rtl/>
        </w:rPr>
        <w:t>]</w:t>
      </w:r>
      <w:r>
        <w:rPr>
          <w:rFonts w:cs="Narkisim" w:hint="cs"/>
          <w:i/>
          <w:iCs/>
          <w:rtl/>
        </w:rPr>
        <w:t xml:space="preserve"> ו</w:t>
      </w:r>
      <w:r>
        <w:rPr>
          <w:rFonts w:cs="Narkisim" w:hint="cs"/>
          <w:i/>
          <w:iCs/>
          <w:u w:val="single"/>
          <w:rtl/>
        </w:rPr>
        <w:t>נשבר</w:t>
      </w:r>
      <w:r>
        <w:rPr>
          <w:rFonts w:cs="Narkisim" w:hint="cs"/>
          <w:i/>
          <w:iCs/>
          <w:rtl/>
        </w:rPr>
        <w:t xml:space="preserve"> או מת </w:t>
      </w:r>
      <w:r>
        <w:rPr>
          <w:rFonts w:cs="Narkisim" w:hint="cs"/>
          <w:szCs w:val="20"/>
          <w:rtl/>
        </w:rPr>
        <w:t>[בעליו אין עימו שלם ישלם]</w:t>
      </w:r>
      <w:r>
        <w:rPr>
          <w:rFonts w:hint="cs"/>
          <w:i/>
          <w:iCs/>
          <w:rtl/>
        </w:rPr>
        <w:t xml:space="preserve">; אין לי </w:t>
      </w:r>
      <w:r>
        <w:rPr>
          <w:rFonts w:cs="Miriam"/>
          <w:szCs w:val="20"/>
          <w:rtl/>
        </w:rPr>
        <w:t>(</w:t>
      </w:r>
      <w:r>
        <w:rPr>
          <w:rFonts w:cs="Miriam" w:hint="cs"/>
          <w:szCs w:val="20"/>
          <w:rtl/>
        </w:rPr>
        <w:t>שיהא שואל חייב</w:t>
      </w:r>
      <w:r>
        <w:rPr>
          <w:rFonts w:cs="Miriam"/>
          <w:szCs w:val="20"/>
          <w:rtl/>
        </w:rPr>
        <w:t>)</w:t>
      </w:r>
      <w:r>
        <w:rPr>
          <w:i/>
          <w:iCs/>
          <w:rtl/>
        </w:rPr>
        <w:t xml:space="preserve"> </w:t>
      </w:r>
      <w:r>
        <w:rPr>
          <w:rFonts w:hint="cs"/>
          <w:i/>
          <w:iCs/>
          <w:rtl/>
        </w:rPr>
        <w:t xml:space="preserve">אלא שבורה ומתה </w:t>
      </w:r>
      <w:r>
        <w:rPr>
          <w:rFonts w:cs="Miriam"/>
          <w:szCs w:val="20"/>
          <w:rtl/>
        </w:rPr>
        <w:t>(</w:t>
      </w:r>
      <w:r>
        <w:rPr>
          <w:rFonts w:cs="Miriam" w:hint="cs"/>
          <w:szCs w:val="20"/>
          <w:rtl/>
        </w:rPr>
        <w:t>שהן אונס</w:t>
      </w:r>
      <w:r>
        <w:rPr>
          <w:rFonts w:cs="Miriam"/>
          <w:szCs w:val="20"/>
          <w:rtl/>
        </w:rPr>
        <w:t>)</w:t>
      </w:r>
      <w:r>
        <w:rPr>
          <w:rFonts w:hint="cs"/>
          <w:i/>
          <w:iCs/>
          <w:rtl/>
        </w:rPr>
        <w:t xml:space="preserve">, גניבה ואבידה מנין? אמרת קל וחומר: ומה שומר שכר, שפטר בו שבורה ומתה </w:t>
      </w:r>
      <w:r>
        <w:rPr>
          <w:rFonts w:cs="Miriam"/>
          <w:szCs w:val="20"/>
          <w:rtl/>
        </w:rPr>
        <w:t>(</w:t>
      </w:r>
      <w:r>
        <w:rPr>
          <w:rFonts w:cs="Miriam" w:hint="cs"/>
          <w:szCs w:val="20"/>
          <w:rtl/>
        </w:rPr>
        <w:t>דכתיב ביה '</w:t>
      </w:r>
      <w:r>
        <w:rPr>
          <w:rFonts w:cs="Narkisim" w:hint="cs"/>
          <w:szCs w:val="20"/>
          <w:rtl/>
        </w:rPr>
        <w:t>ומת או נשבר או נשבה</w:t>
      </w:r>
      <w:r>
        <w:rPr>
          <w:rFonts w:cs="Miriam" w:hint="cs"/>
          <w:szCs w:val="20"/>
          <w:rtl/>
        </w:rPr>
        <w:t>' וכתיב בתריה '</w:t>
      </w:r>
      <w:r>
        <w:rPr>
          <w:rFonts w:cs="Narkisim" w:hint="cs"/>
          <w:szCs w:val="20"/>
          <w:rtl/>
        </w:rPr>
        <w:t>שבועת ה' תהיה בין שניהם</w:t>
      </w:r>
      <w:r>
        <w:rPr>
          <w:rFonts w:cs="Miriam" w:hint="cs"/>
          <w:szCs w:val="20"/>
          <w:rtl/>
        </w:rPr>
        <w:t xml:space="preserve">' </w:t>
      </w:r>
      <w:r>
        <w:rPr>
          <w:rFonts w:cs="Miriam" w:hint="cs"/>
          <w:szCs w:val="16"/>
          <w:rtl/>
        </w:rPr>
        <w:t>(שמות כב,ט-י)</w:t>
      </w:r>
      <w:r>
        <w:rPr>
          <w:rFonts w:cs="Miriam"/>
          <w:szCs w:val="20"/>
          <w:rtl/>
        </w:rPr>
        <w:t>)</w:t>
      </w:r>
      <w:r>
        <w:rPr>
          <w:rFonts w:hint="cs"/>
          <w:i/>
          <w:iCs/>
          <w:rtl/>
        </w:rPr>
        <w:t xml:space="preserve">, חייב בגניבה ואבידה </w:t>
      </w:r>
      <w:r>
        <w:rPr>
          <w:rFonts w:cs="Miriam"/>
          <w:szCs w:val="20"/>
          <w:rtl/>
        </w:rPr>
        <w:t>(</w:t>
      </w:r>
      <w:r>
        <w:rPr>
          <w:rFonts w:cs="Miriam" w:hint="cs"/>
          <w:szCs w:val="20"/>
          <w:rtl/>
        </w:rPr>
        <w:t>דכתיב ביה '</w:t>
      </w:r>
      <w:r>
        <w:rPr>
          <w:rFonts w:cs="Narkisim" w:hint="cs"/>
          <w:szCs w:val="20"/>
          <w:rtl/>
        </w:rPr>
        <w:t xml:space="preserve">אם גנב יגנב </w:t>
      </w:r>
      <w:r>
        <w:rPr>
          <w:rFonts w:cs="Miriam" w:hint="cs"/>
          <w:szCs w:val="20"/>
          <w:rtl/>
        </w:rPr>
        <w:t xml:space="preserve">וגו' </w:t>
      </w:r>
      <w:r>
        <w:rPr>
          <w:rFonts w:cs="Miriam" w:hint="cs"/>
          <w:szCs w:val="16"/>
          <w:rtl/>
        </w:rPr>
        <w:t>[שם פסוק יא]</w:t>
      </w:r>
      <w:r>
        <w:rPr>
          <w:rFonts w:cs="Miriam"/>
          <w:szCs w:val="20"/>
          <w:rtl/>
        </w:rPr>
        <w:t>)</w:t>
      </w:r>
      <w:r>
        <w:rPr>
          <w:i/>
          <w:iCs/>
          <w:rtl/>
        </w:rPr>
        <w:t xml:space="preserve"> –</w:t>
      </w:r>
      <w:r>
        <w:rPr>
          <w:rFonts w:hint="cs"/>
          <w:i/>
          <w:iCs/>
          <w:rtl/>
        </w:rPr>
        <w:t xml:space="preserve"> שואל, שחייב בשבורה ומתה, אינו דין שחייב בגניבה ואבידה! וזהו קל וחומר שאין עליו תשובה</w:t>
      </w:r>
      <w:r>
        <w:rPr>
          <w:rFonts w:hint="cs"/>
          <w:rtl/>
        </w:rPr>
        <w:t>' ואי סלקא דעתא 'לסטים מזויין - גנב הוא' - אמאי '</w:t>
      </w:r>
      <w:r>
        <w:rPr>
          <w:rFonts w:hint="cs"/>
          <w:i/>
          <w:iCs/>
          <w:rtl/>
        </w:rPr>
        <w:t>אין עליו תשובה</w:t>
      </w:r>
      <w:r>
        <w:rPr>
          <w:rFonts w:hint="cs"/>
          <w:rtl/>
        </w:rPr>
        <w:t xml:space="preserve">'? איכא למפרך: מה לשומר שכר שכן משלם תשלומי כפל בטוען טענת לסטים מזויין </w:t>
      </w:r>
      <w:r>
        <w:rPr>
          <w:rFonts w:cs="Miriam"/>
          <w:szCs w:val="20"/>
          <w:rtl/>
        </w:rPr>
        <w:t>(</w:t>
      </w:r>
      <w:r>
        <w:rPr>
          <w:rFonts w:cs="Miriam" w:hint="cs"/>
          <w:szCs w:val="20"/>
          <w:rtl/>
        </w:rPr>
        <w:t>תאמר בשואל שאין בו כפל לעולם</w:t>
      </w:r>
      <w:r>
        <w:rPr>
          <w:rFonts w:cs="Miriam"/>
          <w:szCs w:val="20"/>
          <w:rtl/>
        </w:rPr>
        <w:t>)</w:t>
      </w:r>
      <w:r>
        <w:rPr>
          <w:rFonts w:hint="cs"/>
          <w:rtl/>
        </w:rPr>
        <w:t xml:space="preserve">!? </w:t>
      </w:r>
      <w:r>
        <w:rPr>
          <w:rFonts w:cs="Miriam"/>
          <w:szCs w:val="20"/>
          <w:rtl/>
        </w:rPr>
        <w:t>(</w:t>
      </w:r>
      <w:r>
        <w:rPr>
          <w:rFonts w:cs="Miriam" w:hint="cs"/>
          <w:szCs w:val="20"/>
          <w:rtl/>
        </w:rPr>
        <w:t>דהא מיחייב באונסין דכתיב '</w:t>
      </w:r>
      <w:r>
        <w:rPr>
          <w:rFonts w:cs="Narkisim" w:hint="cs"/>
          <w:szCs w:val="20"/>
          <w:rtl/>
        </w:rPr>
        <w:t>ונשבר או מת</w:t>
      </w:r>
      <w:r>
        <w:rPr>
          <w:rFonts w:cs="Miriam" w:hint="cs"/>
          <w:szCs w:val="20"/>
          <w:rtl/>
        </w:rPr>
        <w:t>'</w:t>
      </w:r>
      <w:r>
        <w:rPr>
          <w:rFonts w:cs="Miriam" w:hint="cs"/>
          <w:szCs w:val="16"/>
          <w:rtl/>
        </w:rPr>
        <w:t xml:space="preserve"> [שמות כב,יג]</w:t>
      </w:r>
      <w:r>
        <w:rPr>
          <w:rFonts w:cs="Miriam" w:hint="cs"/>
          <w:szCs w:val="20"/>
          <w:rtl/>
        </w:rPr>
        <w:t>, וכי נמי טעין 'לסטים מזויין נטלו הימנו' הוה מיחייב נפשיה בקרנא, ומי שאינו בא לגנוב את הקרן - לא ישלם כפל.</w:t>
      </w:r>
      <w:r>
        <w:rPr>
          <w:rFonts w:cs="Miriam"/>
          <w:szCs w:val="20"/>
          <w:rtl/>
        </w:rPr>
        <w:t>)</w:t>
      </w:r>
      <w:r>
        <w:rPr>
          <w:rtl/>
        </w:rPr>
        <w:t xml:space="preserve"> </w:t>
      </w:r>
    </w:p>
    <w:p w:rsidR="00153B6B" w:rsidRDefault="00153B6B" w:rsidP="00153B6B">
      <w:pPr>
        <w:rPr>
          <w:rFonts w:cs="Miriam" w:hint="cs"/>
          <w:szCs w:val="20"/>
        </w:rPr>
      </w:pPr>
      <w:r>
        <w:rPr>
          <w:rFonts w:hint="cs"/>
          <w:rtl/>
        </w:rPr>
        <w:t xml:space="preserve">אמר ליה: קסבר האי תנא </w:t>
      </w:r>
      <w:r>
        <w:rPr>
          <w:rFonts w:cs="Miriam"/>
          <w:szCs w:val="20"/>
          <w:rtl/>
        </w:rPr>
        <w:t>(</w:t>
      </w:r>
      <w:r>
        <w:rPr>
          <w:rFonts w:cs="Miriam" w:hint="cs"/>
          <w:szCs w:val="20"/>
          <w:rtl/>
        </w:rPr>
        <w:t>ד'</w:t>
      </w:r>
      <w:r>
        <w:rPr>
          <w:rFonts w:cs="Narkisim" w:hint="cs"/>
          <w:szCs w:val="20"/>
          <w:rtl/>
        </w:rPr>
        <w:t>ונשבר או מת</w:t>
      </w:r>
      <w:r>
        <w:rPr>
          <w:rFonts w:cs="Miriam" w:hint="cs"/>
          <w:szCs w:val="20"/>
          <w:rtl/>
        </w:rPr>
        <w:t>'</w:t>
      </w:r>
      <w:r>
        <w:rPr>
          <w:rFonts w:cs="Miriam"/>
          <w:szCs w:val="20"/>
          <w:rtl/>
        </w:rPr>
        <w:t>)</w:t>
      </w:r>
      <w:r>
        <w:rPr>
          <w:rtl/>
        </w:rPr>
        <w:t xml:space="preserve"> </w:t>
      </w:r>
      <w:r>
        <w:rPr>
          <w:rFonts w:hint="cs"/>
          <w:rtl/>
        </w:rPr>
        <w:t xml:space="preserve">'קרנא בלא שבועה עדיפא מכפילא בשבועה' </w:t>
      </w:r>
      <w:r>
        <w:rPr>
          <w:rFonts w:cs="Miriam"/>
          <w:szCs w:val="20"/>
          <w:rtl/>
        </w:rPr>
        <w:t>(</w:t>
      </w:r>
      <w:r>
        <w:rPr>
          <w:rFonts w:cs="Miriam" w:hint="cs"/>
          <w:szCs w:val="20"/>
          <w:rtl/>
        </w:rPr>
        <w:t xml:space="preserve">שואל עדיף, שמתחייב בשבורה ומתה בלא שום שבועת שקר, משומר שכר שפטור עליהן; ואף על פי שיש בשומר שכר כפל בטוען טענת לסטים מזויין - אין זה חומר, דכפל אינו בשומרין עד שישבע לשקר שנגנבה הימנו ואחר כך באו עדים! </w:t>
      </w:r>
      <w:r>
        <w:rPr>
          <w:rFonts w:cs="Miriam" w:hint="cs"/>
          <w:szCs w:val="16"/>
          <w:rtl/>
        </w:rPr>
        <w:t>[בפרק 'מרובה' (לקמן דף סג,ב)]</w:t>
      </w:r>
      <w:r>
        <w:rPr>
          <w:rFonts w:cs="Miriam" w:hint="cs"/>
          <w:szCs w:val="20"/>
          <w:rtl/>
        </w:rPr>
        <w:t xml:space="preserve"> הלכך קנסא משום שבועה הוא דקנסיה רחמנא</w:t>
      </w:r>
      <w:r>
        <w:rPr>
          <w:rFonts w:cs="Miriam"/>
          <w:szCs w:val="20"/>
          <w:rtl/>
        </w:rPr>
        <w:t>)</w:t>
      </w:r>
      <w:r>
        <w:rPr>
          <w:rFonts w:hint="cs"/>
          <w:rtl/>
        </w:rPr>
        <w:t xml:space="preserve">. </w:t>
      </w:r>
    </w:p>
    <w:p w:rsidR="00153B6B" w:rsidRDefault="00153B6B" w:rsidP="00153B6B">
      <w:pPr>
        <w:rPr>
          <w:rFonts w:cs="Miriam" w:hint="cs"/>
          <w:szCs w:val="20"/>
        </w:rPr>
      </w:pPr>
    </w:p>
    <w:p w:rsidR="00153B6B" w:rsidRDefault="00153B6B" w:rsidP="00153B6B">
      <w:pPr>
        <w:rPr>
          <w:rFonts w:hint="cs"/>
          <w:rtl/>
        </w:rPr>
      </w:pPr>
      <w:r>
        <w:rPr>
          <w:rFonts w:hint="cs"/>
          <w:rtl/>
        </w:rPr>
        <w:t xml:space="preserve">לימא מסייע ליה </w:t>
      </w:r>
      <w:r>
        <w:rPr>
          <w:rFonts w:cs="Miriam"/>
          <w:szCs w:val="20"/>
          <w:rtl/>
        </w:rPr>
        <w:t>(</w:t>
      </w:r>
      <w:r>
        <w:rPr>
          <w:rFonts w:cs="Miriam" w:hint="cs"/>
          <w:szCs w:val="20"/>
          <w:rtl/>
        </w:rPr>
        <w:t>דלסטים מזויין - גנב הוא</w:t>
      </w:r>
      <w:r>
        <w:rPr>
          <w:rFonts w:cs="Miriam"/>
          <w:szCs w:val="20"/>
          <w:rtl/>
        </w:rPr>
        <w:t>)</w:t>
      </w:r>
      <w:r>
        <w:rPr>
          <w:rFonts w:cs="Miriam"/>
          <w:szCs w:val="16"/>
          <w:rtl/>
        </w:rPr>
        <w:t xml:space="preserve"> [תוספתא מסכת בבא מציעא (ליברמן) פרק ג הלכה ב]</w:t>
      </w:r>
      <w:r>
        <w:rPr>
          <w:rFonts w:hint="cs"/>
          <w:rtl/>
        </w:rPr>
        <w:t>: '</w:t>
      </w:r>
      <w:r>
        <w:rPr>
          <w:rFonts w:hint="cs"/>
          <w:i/>
          <w:iCs/>
          <w:rtl/>
        </w:rPr>
        <w:t>ה</w:t>
      </w:r>
      <w:r>
        <w:rPr>
          <w:rFonts w:hint="cs"/>
          <w:i/>
          <w:iCs/>
          <w:u w:val="single"/>
          <w:rtl/>
        </w:rPr>
        <w:t>שוכר</w:t>
      </w:r>
      <w:r>
        <w:rPr>
          <w:rFonts w:hint="cs"/>
          <w:i/>
          <w:iCs/>
          <w:rtl/>
        </w:rPr>
        <w:t xml:space="preserve"> פרה מחבירו ונגנבה, ואמר הלה: "הריני משלם ואיני נשבע </w:t>
      </w:r>
      <w:r>
        <w:rPr>
          <w:rFonts w:cs="Miriam"/>
          <w:szCs w:val="20"/>
          <w:rtl/>
        </w:rPr>
        <w:t>(</w:t>
      </w:r>
      <w:r>
        <w:rPr>
          <w:rFonts w:cs="Miriam" w:hint="cs"/>
          <w:szCs w:val="20"/>
          <w:rtl/>
        </w:rPr>
        <w:t>דאי בעינא משתבע דנגנבה - מפטרינא</w:t>
      </w:r>
      <w:r>
        <w:rPr>
          <w:rFonts w:cs="Miriam"/>
          <w:szCs w:val="20"/>
          <w:rtl/>
        </w:rPr>
        <w:t>)</w:t>
      </w:r>
      <w:r>
        <w:rPr>
          <w:rFonts w:hint="cs"/>
          <w:i/>
          <w:iCs/>
          <w:rtl/>
        </w:rPr>
        <w:t xml:space="preserve">", ואחר כך נמצא הגנב - משלם תשלומי כפל לשוכר </w:t>
      </w:r>
      <w:r>
        <w:rPr>
          <w:rFonts w:cs="Miriam"/>
          <w:szCs w:val="20"/>
          <w:rtl/>
        </w:rPr>
        <w:t>(</w:t>
      </w:r>
      <w:r>
        <w:rPr>
          <w:rFonts w:cs="Miriam" w:hint="cs"/>
          <w:szCs w:val="20"/>
          <w:rtl/>
        </w:rPr>
        <w:t>דכיון דשילם נמצאת הגניבה שלו</w:t>
      </w:r>
      <w:r>
        <w:rPr>
          <w:rFonts w:cs="Miriam"/>
          <w:szCs w:val="20"/>
          <w:rtl/>
        </w:rPr>
        <w:t>)</w:t>
      </w:r>
      <w:r>
        <w:rPr>
          <w:rFonts w:hint="cs"/>
          <w:rtl/>
        </w:rPr>
        <w:t xml:space="preserve">'; </w:t>
      </w:r>
    </w:p>
    <w:p w:rsidR="00153B6B" w:rsidRDefault="00153B6B" w:rsidP="00153B6B">
      <w:pPr>
        <w:rPr>
          <w:rFonts w:hint="cs"/>
          <w:rtl/>
        </w:rPr>
      </w:pPr>
      <w:r>
        <w:rPr>
          <w:rFonts w:hint="cs"/>
          <w:rtl/>
        </w:rPr>
        <w:t xml:space="preserve">סברוה </w:t>
      </w:r>
      <w:r>
        <w:rPr>
          <w:rFonts w:cs="Miriam"/>
          <w:szCs w:val="20"/>
          <w:rtl/>
        </w:rPr>
        <w:t>(</w:t>
      </w:r>
      <w:r>
        <w:rPr>
          <w:rFonts w:cs="Miriam" w:hint="cs"/>
          <w:szCs w:val="20"/>
          <w:rtl/>
        </w:rPr>
        <w:t>רבנן דבעו לסייעיה לרב יוסף מהא</w:t>
      </w:r>
      <w:r>
        <w:rPr>
          <w:rFonts w:cs="Miriam"/>
          <w:szCs w:val="20"/>
          <w:rtl/>
        </w:rPr>
        <w:t>)</w:t>
      </w:r>
      <w:r>
        <w:rPr>
          <w:rtl/>
        </w:rPr>
        <w:t xml:space="preserve"> </w:t>
      </w:r>
      <w:r>
        <w:rPr>
          <w:rFonts w:hint="cs"/>
          <w:rtl/>
        </w:rPr>
        <w:t xml:space="preserve">כרבי יהודה </w:t>
      </w:r>
      <w:r>
        <w:rPr>
          <w:rFonts w:cs="Miriam"/>
          <w:szCs w:val="20"/>
          <w:rtl/>
        </w:rPr>
        <w:t>(</w:t>
      </w:r>
      <w:r>
        <w:rPr>
          <w:rFonts w:cs="Miriam" w:hint="cs"/>
          <w:szCs w:val="20"/>
          <w:rtl/>
        </w:rPr>
        <w:t>היא</w:t>
      </w:r>
      <w:r>
        <w:rPr>
          <w:rFonts w:cs="Miriam"/>
          <w:szCs w:val="20"/>
          <w:rtl/>
        </w:rPr>
        <w:t>)</w:t>
      </w:r>
      <w:r>
        <w:rPr>
          <w:rFonts w:hint="cs"/>
          <w:rtl/>
        </w:rPr>
        <w:t xml:space="preserve">, דאמר: שוכר כנושא שכר דמי; </w:t>
      </w:r>
      <w:r>
        <w:rPr>
          <w:rFonts w:cs="Miriam"/>
          <w:szCs w:val="20"/>
          <w:rtl/>
        </w:rPr>
        <w:t>(</w:t>
      </w:r>
      <w:r>
        <w:rPr>
          <w:rFonts w:cs="Miriam" w:hint="cs"/>
          <w:szCs w:val="20"/>
          <w:rtl/>
        </w:rPr>
        <w:t xml:space="preserve">[ב'השוכר את הפועלים' </w:t>
      </w:r>
      <w:r>
        <w:rPr>
          <w:rFonts w:cs="Miriam" w:hint="cs"/>
          <w:szCs w:val="16"/>
          <w:rtl/>
        </w:rPr>
        <w:t>(בבא מציעא צג,א)</w:t>
      </w:r>
      <w:r>
        <w:rPr>
          <w:rFonts w:cs="Miriam" w:hint="cs"/>
          <w:szCs w:val="20"/>
          <w:rtl/>
        </w:rPr>
        <w:t>] ומחייב בגניבה</w:t>
      </w:r>
      <w:r>
        <w:rPr>
          <w:rFonts w:cs="Miriam"/>
          <w:szCs w:val="20"/>
          <w:rtl/>
        </w:rPr>
        <w:t>)</w:t>
      </w:r>
      <w:r>
        <w:rPr>
          <w:rFonts w:hint="cs"/>
          <w:rtl/>
        </w:rPr>
        <w:t>, ומדקתני '</w:t>
      </w:r>
      <w:r>
        <w:rPr>
          <w:rFonts w:hint="cs"/>
          <w:i/>
          <w:iCs/>
          <w:rtl/>
        </w:rPr>
        <w:t>ואמר "הריני משלם ואיני נשבע"</w:t>
      </w:r>
      <w:r>
        <w:rPr>
          <w:rFonts w:hint="cs"/>
          <w:rtl/>
        </w:rPr>
        <w:t xml:space="preserve">' - מכלל דאי בעי פטר ליה נפשיה בשבועה </w:t>
      </w:r>
      <w:r>
        <w:rPr>
          <w:rFonts w:cs="Miriam"/>
          <w:szCs w:val="20"/>
          <w:rtl/>
        </w:rPr>
        <w:t>(</w:t>
      </w:r>
      <w:r>
        <w:rPr>
          <w:rFonts w:cs="Miriam" w:hint="cs"/>
          <w:szCs w:val="20"/>
          <w:rtl/>
        </w:rPr>
        <w:t>דנגנבה, כדקטעין</w:t>
      </w:r>
      <w:r>
        <w:rPr>
          <w:rFonts w:cs="Miriam"/>
          <w:szCs w:val="20"/>
          <w:rtl/>
        </w:rPr>
        <w:t>)</w:t>
      </w:r>
      <w:r>
        <w:rPr>
          <w:rFonts w:hint="cs"/>
          <w:rtl/>
        </w:rPr>
        <w:t xml:space="preserve">; היכי דמי </w:t>
      </w:r>
      <w:r>
        <w:rPr>
          <w:rFonts w:cs="Miriam"/>
          <w:szCs w:val="20"/>
          <w:rtl/>
        </w:rPr>
        <w:t>(</w:t>
      </w:r>
      <w:r>
        <w:rPr>
          <w:rFonts w:cs="Miriam" w:hint="cs"/>
          <w:szCs w:val="20"/>
          <w:rtl/>
        </w:rPr>
        <w:t>דמפטר? הא מיחייב בגניבה</w:t>
      </w:r>
      <w:r>
        <w:rPr>
          <w:rFonts w:cs="Miriam"/>
          <w:szCs w:val="20"/>
          <w:rtl/>
        </w:rPr>
        <w:t>)</w:t>
      </w:r>
      <w:r>
        <w:rPr>
          <w:rFonts w:hint="cs"/>
          <w:rtl/>
        </w:rPr>
        <w:t xml:space="preserve">? </w:t>
      </w:r>
      <w:r>
        <w:rPr>
          <w:rFonts w:cs="Miriam"/>
          <w:szCs w:val="20"/>
          <w:rtl/>
        </w:rPr>
        <w:t>(</w:t>
      </w:r>
      <w:r>
        <w:rPr>
          <w:rFonts w:cs="Miriam" w:hint="cs"/>
          <w:szCs w:val="20"/>
          <w:rtl/>
        </w:rPr>
        <w:t>אלא ודאי</w:t>
      </w:r>
      <w:r>
        <w:rPr>
          <w:rFonts w:cs="Miriam"/>
          <w:szCs w:val="20"/>
          <w:rtl/>
        </w:rPr>
        <w:t>)</w:t>
      </w:r>
      <w:r>
        <w:rPr>
          <w:rtl/>
        </w:rPr>
        <w:t xml:space="preserve"> </w:t>
      </w:r>
      <w:r>
        <w:rPr>
          <w:rFonts w:hint="cs"/>
          <w:rtl/>
        </w:rPr>
        <w:t xml:space="preserve">כגון דקא טעין טענת לסטים מזויין </w:t>
      </w:r>
      <w:r>
        <w:rPr>
          <w:rFonts w:cs="Miriam"/>
          <w:szCs w:val="20"/>
          <w:rtl/>
        </w:rPr>
        <w:t>(</w:t>
      </w:r>
      <w:r>
        <w:rPr>
          <w:rFonts w:cs="Miriam" w:hint="cs"/>
          <w:szCs w:val="20"/>
          <w:rtl/>
        </w:rPr>
        <w:t>"לסטים מזויין גנבה בחזקה"</w:t>
      </w:r>
      <w:r>
        <w:rPr>
          <w:rFonts w:cs="Miriam"/>
          <w:szCs w:val="20"/>
          <w:rtl/>
        </w:rPr>
        <w:t>)</w:t>
      </w:r>
      <w:r>
        <w:rPr>
          <w:rFonts w:hint="cs"/>
          <w:rtl/>
        </w:rPr>
        <w:t>, וקתני '</w:t>
      </w:r>
      <w:r>
        <w:rPr>
          <w:rFonts w:hint="cs"/>
          <w:i/>
          <w:iCs/>
          <w:rtl/>
        </w:rPr>
        <w:t>ואחר כך נמצא הגנב</w:t>
      </w:r>
      <w:r>
        <w:rPr>
          <w:i/>
          <w:iCs/>
          <w:rtl/>
        </w:rPr>
        <w:t xml:space="preserve"> </w:t>
      </w:r>
      <w:r>
        <w:rPr>
          <w:rFonts w:hint="cs"/>
          <w:i/>
          <w:iCs/>
          <w:rtl/>
        </w:rPr>
        <w:t xml:space="preserve">- </w:t>
      </w:r>
      <w:r>
        <w:rPr>
          <w:rFonts w:cs="Miriam"/>
          <w:szCs w:val="20"/>
          <w:rtl/>
        </w:rPr>
        <w:t>(</w:t>
      </w:r>
      <w:r>
        <w:rPr>
          <w:rFonts w:cs="Miriam" w:hint="cs"/>
          <w:szCs w:val="20"/>
          <w:rtl/>
        </w:rPr>
        <w:t>אותו לסטים</w:t>
      </w:r>
      <w:r>
        <w:rPr>
          <w:rFonts w:cs="Miriam"/>
          <w:szCs w:val="20"/>
          <w:rtl/>
        </w:rPr>
        <w:t>)</w:t>
      </w:r>
      <w:r>
        <w:rPr>
          <w:rFonts w:hint="cs"/>
          <w:i/>
          <w:iCs/>
          <w:rtl/>
        </w:rPr>
        <w:t xml:space="preserve"> משלם תשלומי כפל לשוכר</w:t>
      </w:r>
      <w:r>
        <w:rPr>
          <w:rFonts w:hint="cs"/>
          <w:rtl/>
        </w:rPr>
        <w:t>', שמע מינה לסטים מזויין - גנב הוא!</w:t>
      </w:r>
    </w:p>
    <w:p w:rsidR="00153B6B" w:rsidRDefault="00153B6B" w:rsidP="00153B6B">
      <w:pPr>
        <w:rPr>
          <w:rFonts w:hint="cs"/>
          <w:rtl/>
        </w:rPr>
      </w:pPr>
      <w:r>
        <w:rPr>
          <w:rFonts w:hint="cs"/>
          <w:rtl/>
        </w:rPr>
        <w:t xml:space="preserve">אמרי: מי סברת כרבי יהודה, דאמר: שוכר - כנושא שכר דמי? דלמא כרבי מאיר סבירא ליה, דאמר: שוכר - כשומר חנם דמי </w:t>
      </w:r>
      <w:r>
        <w:rPr>
          <w:rFonts w:cs="Miriam"/>
          <w:szCs w:val="20"/>
          <w:rtl/>
        </w:rPr>
        <w:t>(</w:t>
      </w:r>
      <w:r>
        <w:rPr>
          <w:rFonts w:cs="Miriam" w:hint="cs"/>
          <w:szCs w:val="20"/>
          <w:rtl/>
        </w:rPr>
        <w:t>ובגנב שאינו מזויין הוה פטר נפשיה מעיקרא</w:t>
      </w:r>
      <w:r>
        <w:rPr>
          <w:rFonts w:cs="Miriam"/>
          <w:szCs w:val="20"/>
          <w:rtl/>
        </w:rPr>
        <w:t>)</w:t>
      </w:r>
      <w:r>
        <w:rPr>
          <w:rFonts w:hint="cs"/>
          <w:rtl/>
        </w:rPr>
        <w:t xml:space="preserve">? </w:t>
      </w:r>
    </w:p>
    <w:p w:rsidR="00153B6B" w:rsidRDefault="00153B6B" w:rsidP="00153B6B">
      <w:pPr>
        <w:rPr>
          <w:rFonts w:hint="cs"/>
          <w:rtl/>
        </w:rPr>
      </w:pPr>
      <w:r>
        <w:rPr>
          <w:rFonts w:hint="cs"/>
          <w:rtl/>
        </w:rPr>
        <w:t xml:space="preserve">איבעית אימא </w:t>
      </w:r>
      <w:r>
        <w:rPr>
          <w:rFonts w:cs="Miriam"/>
          <w:szCs w:val="20"/>
          <w:rtl/>
        </w:rPr>
        <w:t>(</w:t>
      </w:r>
      <w:r>
        <w:rPr>
          <w:rFonts w:cs="Miriam" w:hint="cs"/>
          <w:szCs w:val="20"/>
          <w:rtl/>
        </w:rPr>
        <w:t>לעולם רבי יהודה היא, ובגנב שאינו מזויין,</w:t>
      </w:r>
      <w:r>
        <w:rPr>
          <w:rFonts w:cs="Miriam"/>
          <w:szCs w:val="20"/>
          <w:rtl/>
        </w:rPr>
        <w:t>)</w:t>
      </w:r>
      <w:r>
        <w:rPr>
          <w:rtl/>
        </w:rPr>
        <w:t xml:space="preserve"> </w:t>
      </w:r>
      <w:r>
        <w:rPr>
          <w:rFonts w:hint="cs"/>
          <w:rtl/>
        </w:rPr>
        <w:t xml:space="preserve">כדמחליף רבה בר אבוה ותני </w:t>
      </w:r>
      <w:r>
        <w:rPr>
          <w:rFonts w:cs="Miriam"/>
          <w:szCs w:val="20"/>
          <w:rtl/>
        </w:rPr>
        <w:t>(</w:t>
      </w:r>
      <w:r>
        <w:rPr>
          <w:rFonts w:cs="Miriam" w:hint="cs"/>
          <w:szCs w:val="20"/>
          <w:rtl/>
        </w:rPr>
        <w:t>ב'השוכר את הפועלים'</w:t>
      </w:r>
      <w:r>
        <w:rPr>
          <w:rFonts w:cs="Miriam"/>
          <w:szCs w:val="20"/>
          <w:rtl/>
        </w:rPr>
        <w:t>)</w:t>
      </w:r>
      <w:r>
        <w:rPr>
          <w:rtl/>
        </w:rPr>
        <w:t xml:space="preserve"> </w:t>
      </w:r>
      <w:r>
        <w:rPr>
          <w:rFonts w:hint="cs"/>
          <w:rtl/>
        </w:rPr>
        <w:t>: '</w:t>
      </w:r>
      <w:r>
        <w:rPr>
          <w:rFonts w:hint="cs"/>
          <w:i/>
          <w:iCs/>
          <w:rtl/>
        </w:rPr>
        <w:t>שוכר - כיצד משלם? רבי מאיר אומר: כשומר שכר; רבי יהודה אומר: כשומר חנם</w:t>
      </w:r>
      <w:r>
        <w:rPr>
          <w:rFonts w:hint="cs"/>
          <w:rtl/>
        </w:rPr>
        <w:t>'.</w:t>
      </w:r>
    </w:p>
    <w:p w:rsidR="00153B6B" w:rsidRDefault="00153B6B" w:rsidP="00153B6B">
      <w:pPr>
        <w:rPr>
          <w:rFonts w:cs="Miriam" w:hint="cs"/>
          <w:szCs w:val="20"/>
        </w:rPr>
      </w:pPr>
      <w:r>
        <w:rPr>
          <w:rFonts w:hint="cs"/>
          <w:rtl/>
        </w:rPr>
        <w:t xml:space="preserve">רבי זירא אמר: </w:t>
      </w:r>
      <w:r>
        <w:rPr>
          <w:rFonts w:cs="Miriam"/>
          <w:szCs w:val="20"/>
          <w:rtl/>
        </w:rPr>
        <w:t>(</w:t>
      </w:r>
      <w:r>
        <w:rPr>
          <w:rFonts w:cs="Miriam" w:hint="cs"/>
          <w:szCs w:val="20"/>
          <w:rtl/>
        </w:rPr>
        <w:t>לעולם - כשומר שכר דמי; ואפילו הכי לא תסייעיה; דהאי דקתני כפל - בלסטים שאינו מזויין קאמר; וקתני רישא אינו נשבע - מכלל דאי בעי פטר נפשיה</w:t>
      </w:r>
      <w:r>
        <w:rPr>
          <w:rFonts w:cs="Miriam"/>
          <w:szCs w:val="20"/>
          <w:rtl/>
        </w:rPr>
        <w:t>)</w:t>
      </w:r>
      <w:r>
        <w:rPr>
          <w:rtl/>
        </w:rPr>
        <w:t xml:space="preserve"> </w:t>
      </w:r>
      <w:r>
        <w:rPr>
          <w:rFonts w:hint="cs"/>
          <w:rtl/>
        </w:rPr>
        <w:t xml:space="preserve">הכא במאי עסקינן? בטוען טענת לסטים מזויין </w:t>
      </w:r>
      <w:r>
        <w:rPr>
          <w:rFonts w:cs="Miriam"/>
          <w:szCs w:val="20"/>
          <w:rtl/>
        </w:rPr>
        <w:t>(</w:t>
      </w:r>
      <w:r>
        <w:rPr>
          <w:rFonts w:cs="Miriam" w:hint="cs"/>
          <w:szCs w:val="20"/>
          <w:rtl/>
        </w:rPr>
        <w:t>הלכך אי בעי - איפטר</w:t>
      </w:r>
      <w:r>
        <w:rPr>
          <w:rFonts w:cs="Miriam"/>
          <w:szCs w:val="20"/>
          <w:rtl/>
        </w:rPr>
        <w:t>)</w:t>
      </w:r>
      <w:r>
        <w:rPr>
          <w:rFonts w:hint="cs"/>
          <w:rtl/>
        </w:rPr>
        <w:t>;</w:t>
      </w:r>
      <w:r>
        <w:rPr>
          <w:rtl/>
        </w:rPr>
        <w:t xml:space="preserve"> </w:t>
      </w:r>
      <w:r>
        <w:rPr>
          <w:rFonts w:hint="cs"/>
          <w:rtl/>
        </w:rPr>
        <w:t xml:space="preserve">ונמצא לסטים שאינו מזויין </w:t>
      </w:r>
      <w:r>
        <w:rPr>
          <w:rFonts w:cs="Miriam"/>
          <w:szCs w:val="20"/>
          <w:rtl/>
        </w:rPr>
        <w:t>(</w:t>
      </w:r>
      <w:r>
        <w:rPr>
          <w:rFonts w:cs="Miriam" w:hint="cs"/>
          <w:szCs w:val="20"/>
          <w:rtl/>
        </w:rPr>
        <w:t>וכשנמצא הגנב נמצא שאינו מזויין, ובר כפל הוא</w:t>
      </w:r>
      <w:r>
        <w:rPr>
          <w:rFonts w:cs="Miriam"/>
          <w:szCs w:val="20"/>
          <w:rtl/>
        </w:rPr>
        <w:t>)</w:t>
      </w:r>
      <w:r>
        <w:rPr>
          <w:rFonts w:hint="cs"/>
          <w:rtl/>
        </w:rPr>
        <w:t>.</w:t>
      </w:r>
    </w:p>
    <w:p w:rsidR="00153B6B" w:rsidRDefault="00153B6B" w:rsidP="00153B6B">
      <w:pPr>
        <w:rPr>
          <w:rFonts w:cs="Miriam" w:hint="cs"/>
          <w:szCs w:val="20"/>
        </w:rPr>
      </w:pPr>
    </w:p>
    <w:p w:rsidR="00153B6B" w:rsidRDefault="00153B6B" w:rsidP="00153B6B">
      <w:pPr>
        <w:rPr>
          <w:rFonts w:hint="cs"/>
          <w:rtl/>
        </w:rPr>
      </w:pPr>
      <w:r>
        <w:rPr>
          <w:rFonts w:hint="cs"/>
          <w:rtl/>
        </w:rPr>
        <w:t xml:space="preserve">נפלה לגינה ונהנית - משלמת מה שנהנית: </w:t>
      </w:r>
    </w:p>
    <w:p w:rsidR="00153B6B" w:rsidRDefault="00153B6B" w:rsidP="00153B6B">
      <w:pPr>
        <w:rPr>
          <w:rFonts w:hint="cs"/>
          <w:rtl/>
        </w:rPr>
      </w:pPr>
      <w:r>
        <w:rPr>
          <w:rFonts w:hint="cs"/>
          <w:rtl/>
        </w:rPr>
        <w:t xml:space="preserve">אמר רב: </w:t>
      </w:r>
      <w:r>
        <w:rPr>
          <w:rFonts w:cs="Miriam"/>
          <w:szCs w:val="20"/>
          <w:rtl/>
        </w:rPr>
        <w:t>(</w:t>
      </w:r>
      <w:r>
        <w:rPr>
          <w:rFonts w:cs="Miriam" w:hint="cs"/>
          <w:szCs w:val="20"/>
          <w:rtl/>
        </w:rPr>
        <w:t>האי דקתני 'מה שנהנית משלמת'</w:t>
      </w:r>
      <w:r>
        <w:rPr>
          <w:rFonts w:cs="Miriam"/>
          <w:szCs w:val="20"/>
          <w:rtl/>
        </w:rPr>
        <w:t>)</w:t>
      </w:r>
      <w:r>
        <w:rPr>
          <w:rtl/>
        </w:rPr>
        <w:t xml:space="preserve"> </w:t>
      </w:r>
      <w:r>
        <w:rPr>
          <w:rFonts w:hint="cs"/>
          <w:rtl/>
        </w:rPr>
        <w:t xml:space="preserve">בנחבטה </w:t>
      </w:r>
      <w:r>
        <w:rPr>
          <w:rFonts w:cs="Miriam"/>
          <w:szCs w:val="20"/>
          <w:rtl/>
        </w:rPr>
        <w:t>(</w:t>
      </w:r>
      <w:r>
        <w:rPr>
          <w:rFonts w:cs="Miriam" w:hint="cs"/>
          <w:szCs w:val="20"/>
          <w:rtl/>
        </w:rPr>
        <w:t>כשחבטה על התבואה שיקעתן בקרקע והפסידם והיא נהנית שלא לקתה מקרקע</w:t>
      </w:r>
      <w:r>
        <w:rPr>
          <w:rFonts w:cs="Miriam"/>
          <w:szCs w:val="20"/>
          <w:rtl/>
        </w:rPr>
        <w:t>)</w:t>
      </w:r>
      <w:r>
        <w:rPr>
          <w:rFonts w:hint="cs"/>
          <w:rtl/>
        </w:rPr>
        <w:t xml:space="preserve">. </w:t>
      </w:r>
    </w:p>
    <w:p w:rsidR="00153B6B" w:rsidRDefault="00153B6B" w:rsidP="00153B6B">
      <w:pPr>
        <w:rPr>
          <w:rFonts w:hint="cs"/>
          <w:rtl/>
        </w:rPr>
      </w:pPr>
      <w:r>
        <w:rPr>
          <w:rFonts w:cs="Miriam"/>
          <w:szCs w:val="20"/>
          <w:rtl/>
        </w:rPr>
        <w:t>(</w:t>
      </w:r>
      <w:r>
        <w:rPr>
          <w:rFonts w:cs="Miriam" w:hint="cs"/>
          <w:szCs w:val="20"/>
          <w:rtl/>
        </w:rPr>
        <w:t>ופרכינן:</w:t>
      </w:r>
      <w:r>
        <w:rPr>
          <w:rFonts w:cs="Miriam"/>
          <w:szCs w:val="20"/>
          <w:rtl/>
        </w:rPr>
        <w:t>)</w:t>
      </w:r>
      <w:r>
        <w:rPr>
          <w:rtl/>
        </w:rPr>
        <w:t xml:space="preserve"> </w:t>
      </w:r>
      <w:r>
        <w:rPr>
          <w:rFonts w:hint="cs"/>
          <w:rtl/>
        </w:rPr>
        <w:t xml:space="preserve">אבל אכלה - אפילו מה שנהנית אינה משלמת </w:t>
      </w:r>
      <w:r>
        <w:rPr>
          <w:rFonts w:cs="Miriam"/>
          <w:szCs w:val="20"/>
          <w:rtl/>
        </w:rPr>
        <w:t>(</w:t>
      </w:r>
      <w:r>
        <w:rPr>
          <w:rFonts w:cs="Miriam" w:hint="cs"/>
          <w:szCs w:val="20"/>
          <w:rtl/>
        </w:rPr>
        <w:t>בתמיה</w:t>
      </w:r>
      <w:r>
        <w:rPr>
          <w:rFonts w:cs="Miriam"/>
          <w:szCs w:val="20"/>
          <w:rtl/>
        </w:rPr>
        <w:t>)</w:t>
      </w:r>
      <w:r>
        <w:rPr>
          <w:rFonts w:hint="cs"/>
          <w:rtl/>
        </w:rPr>
        <w:t>?</w:t>
      </w:r>
      <w:r>
        <w:rPr>
          <w:rtl/>
        </w:rPr>
        <w:t xml:space="preserve"> </w:t>
      </w:r>
      <w:r>
        <w:rPr>
          <w:rFonts w:hint="cs"/>
          <w:rtl/>
        </w:rPr>
        <w:t xml:space="preserve">לימא רב לטעמיה, דאמר רב </w:t>
      </w:r>
      <w:r>
        <w:rPr>
          <w:rFonts w:cs="Miriam"/>
          <w:szCs w:val="20"/>
          <w:rtl/>
        </w:rPr>
        <w:t>(</w:t>
      </w:r>
      <w:r>
        <w:rPr>
          <w:rFonts w:cs="Miriam" w:hint="cs"/>
          <w:szCs w:val="20"/>
          <w:rtl/>
        </w:rPr>
        <w:t xml:space="preserve">גבי הכניס פירותיו לחצר חבירו שלא ברשות </w:t>
      </w:r>
      <w:r>
        <w:rPr>
          <w:rFonts w:cs="Miriam" w:hint="cs"/>
          <w:szCs w:val="16"/>
          <w:rtl/>
        </w:rPr>
        <w:t>[ב'שור שנגח את הפרה' (לעיל דף מז,ב)]</w:t>
      </w:r>
      <w:r>
        <w:rPr>
          <w:rFonts w:cs="Miriam" w:hint="cs"/>
          <w:szCs w:val="20"/>
          <w:rtl/>
        </w:rPr>
        <w:t xml:space="preserve"> דקתני 'הוזקה בהם בהמה של בעל הבית - חייב בעל הפירות' ואמר רב: כשהוחלקה בהן שנו, אבל אכלה והתריזה - פטור המכניס:</w:t>
      </w:r>
      <w:r>
        <w:rPr>
          <w:rFonts w:cs="Miriam"/>
          <w:szCs w:val="20"/>
          <w:rtl/>
        </w:rPr>
        <w:t>)</w:t>
      </w:r>
      <w:r>
        <w:rPr>
          <w:rtl/>
        </w:rPr>
        <w:t xml:space="preserve"> </w:t>
      </w:r>
      <w:r>
        <w:rPr>
          <w:rFonts w:hint="cs"/>
          <w:rtl/>
        </w:rPr>
        <w:t xml:space="preserve">היה לה שלא תאכל! </w:t>
      </w:r>
      <w:r>
        <w:rPr>
          <w:rFonts w:cs="Miriam"/>
          <w:szCs w:val="20"/>
          <w:rtl/>
        </w:rPr>
        <w:t>(</w:t>
      </w:r>
      <w:r>
        <w:rPr>
          <w:rFonts w:cs="Miriam" w:hint="cs"/>
          <w:szCs w:val="20"/>
          <w:rtl/>
        </w:rPr>
        <w:t>והכא נמי אמר בעל הבהמה: "בירידתה - אנוסה היא, שהרי נפלה; ובאכילתה - היה לה שלא תאכל, ומה אני יכול לעשות"!</w:t>
      </w:r>
      <w:r>
        <w:rPr>
          <w:rFonts w:cs="Miriam"/>
          <w:szCs w:val="20"/>
          <w:rtl/>
        </w:rPr>
        <w:t>)</w:t>
      </w:r>
      <w:r>
        <w:rPr>
          <w:rtl/>
        </w:rPr>
        <w:t xml:space="preserve"> </w:t>
      </w:r>
    </w:p>
    <w:p w:rsidR="00153B6B" w:rsidRDefault="00153B6B" w:rsidP="00153B6B">
      <w:pPr>
        <w:rPr>
          <w:rFonts w:hint="cs"/>
        </w:rPr>
      </w:pPr>
      <w:r>
        <w:rPr>
          <w:rFonts w:hint="cs"/>
          <w:rtl/>
        </w:rPr>
        <w:t>אמרי: הכי? השתא: אימור דאמר רב התם 'היה לה שלא תאכל' היכא דאיתזקא היא, דמצי אמר ליה מריה דפירי "לא משלמנא! היה לה שלא תאכל"; לאזוקי היא אחריני דפטירה לשלומי - מי אמר? אלא</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נח,א)</w:t>
      </w:r>
      <w:r>
        <w:rPr>
          <w:rFonts w:hint="cs"/>
          <w:rtl/>
        </w:rPr>
        <w:tab/>
      </w:r>
    </w:p>
    <w:p w:rsidR="00153B6B" w:rsidRDefault="00153B6B" w:rsidP="00153B6B">
      <w:pPr>
        <w:rPr>
          <w:rFonts w:hint="cs"/>
          <w:rtl/>
        </w:rPr>
      </w:pPr>
      <w:r>
        <w:rPr>
          <w:rFonts w:hint="cs"/>
          <w:rtl/>
        </w:rPr>
        <w:t xml:space="preserve">'לא מבעיא' קאמר: לא מבעיא אכלה, דמשלמת </w:t>
      </w:r>
      <w:r>
        <w:rPr>
          <w:rFonts w:cs="Miriam"/>
          <w:szCs w:val="20"/>
          <w:rtl/>
        </w:rPr>
        <w:t>(</w:t>
      </w:r>
      <w:r>
        <w:rPr>
          <w:rFonts w:cs="Miriam" w:hint="cs"/>
          <w:szCs w:val="20"/>
          <w:rtl/>
        </w:rPr>
        <w:t>מיהא</w:t>
      </w:r>
      <w:r>
        <w:rPr>
          <w:rFonts w:cs="Miriam"/>
          <w:szCs w:val="20"/>
          <w:rtl/>
        </w:rPr>
        <w:t>)</w:t>
      </w:r>
      <w:r>
        <w:rPr>
          <w:rtl/>
        </w:rPr>
        <w:t xml:space="preserve"> </w:t>
      </w:r>
      <w:r>
        <w:rPr>
          <w:rFonts w:hint="cs"/>
          <w:rtl/>
        </w:rPr>
        <w:t xml:space="preserve">מה שנהנית </w:t>
      </w:r>
      <w:r>
        <w:rPr>
          <w:rFonts w:cs="Miriam"/>
          <w:szCs w:val="20"/>
          <w:rtl/>
        </w:rPr>
        <w:t>(</w:t>
      </w:r>
      <w:r>
        <w:rPr>
          <w:rFonts w:cs="Miriam" w:hint="cs"/>
          <w:szCs w:val="20"/>
          <w:rtl/>
        </w:rPr>
        <w:t>אף על גב דלא פשע בשמירתה - דהא נהנית</w:t>
      </w:r>
      <w:r>
        <w:rPr>
          <w:rFonts w:cs="Miriam"/>
          <w:szCs w:val="20"/>
          <w:rtl/>
        </w:rPr>
        <w:t>)</w:t>
      </w:r>
      <w:r>
        <w:rPr>
          <w:rFonts w:hint="cs"/>
          <w:rtl/>
        </w:rPr>
        <w:t xml:space="preserve">, אבל נחבטה </w:t>
      </w:r>
      <w:r>
        <w:rPr>
          <w:rFonts w:cs="Miriam"/>
          <w:szCs w:val="20"/>
          <w:rtl/>
        </w:rPr>
        <w:t>(</w:t>
      </w:r>
      <w:r>
        <w:rPr>
          <w:rFonts w:cs="Miriam" w:hint="cs"/>
          <w:szCs w:val="20"/>
          <w:rtl/>
        </w:rPr>
        <w:t>דאפילו בההיא הזיקא - אנוסה הואי</w:t>
      </w:r>
      <w:r>
        <w:rPr>
          <w:rFonts w:cs="Miriam"/>
          <w:szCs w:val="20"/>
          <w:rtl/>
        </w:rPr>
        <w:t>)</w:t>
      </w:r>
      <w:r>
        <w:rPr>
          <w:rtl/>
        </w:rPr>
        <w:t xml:space="preserve"> </w:t>
      </w:r>
      <w:r>
        <w:rPr>
          <w:rFonts w:hint="cs"/>
          <w:rtl/>
        </w:rPr>
        <w:t xml:space="preserve">אימא: </w:t>
      </w:r>
      <w:r>
        <w:rPr>
          <w:rFonts w:cs="Miriam"/>
          <w:szCs w:val="20"/>
          <w:rtl/>
        </w:rPr>
        <w:t>(</w:t>
      </w:r>
      <w:r>
        <w:rPr>
          <w:rFonts w:cs="Miriam" w:hint="cs"/>
          <w:szCs w:val="20"/>
          <w:rtl/>
        </w:rPr>
        <w:t>האי בעל השדה</w:t>
      </w:r>
      <w:r>
        <w:rPr>
          <w:rFonts w:cs="Miriam"/>
          <w:szCs w:val="20"/>
          <w:rtl/>
        </w:rPr>
        <w:t>)</w:t>
      </w:r>
      <w:r>
        <w:rPr>
          <w:rtl/>
        </w:rPr>
        <w:t xml:space="preserve"> </w:t>
      </w:r>
      <w:r>
        <w:rPr>
          <w:rFonts w:hint="cs"/>
          <w:rtl/>
        </w:rPr>
        <w:t xml:space="preserve">'מבריח ארי מנכסי חבירו' הוא </w:t>
      </w:r>
      <w:r>
        <w:rPr>
          <w:rFonts w:cs="Miriam"/>
          <w:szCs w:val="20"/>
          <w:rtl/>
        </w:rPr>
        <w:t>(</w:t>
      </w:r>
      <w:r>
        <w:rPr>
          <w:rFonts w:cs="Miriam" w:hint="cs"/>
          <w:szCs w:val="20"/>
          <w:rtl/>
        </w:rPr>
        <w:t>שהציל את בהמת חבירו שלא נחבטה בקרקע ומצוה הוא דעבד</w:t>
      </w:r>
      <w:r>
        <w:rPr>
          <w:rFonts w:cs="Miriam"/>
          <w:szCs w:val="20"/>
          <w:rtl/>
        </w:rPr>
        <w:t>)</w:t>
      </w:r>
      <w:r>
        <w:rPr>
          <w:rFonts w:hint="cs"/>
          <w:rtl/>
        </w:rPr>
        <w:t xml:space="preserve">, ומה שנהנית נמי לא משלם </w:t>
      </w:r>
      <w:r>
        <w:rPr>
          <w:rFonts w:cs="Miriam"/>
          <w:szCs w:val="20"/>
          <w:rtl/>
        </w:rPr>
        <w:t>(</w:t>
      </w:r>
      <w:r>
        <w:rPr>
          <w:rFonts w:cs="Miriam" w:hint="cs"/>
          <w:szCs w:val="20"/>
          <w:rtl/>
        </w:rPr>
        <w:t>ומידי לא לשקול</w:t>
      </w:r>
      <w:r>
        <w:rPr>
          <w:rFonts w:cs="Miriam"/>
          <w:szCs w:val="20"/>
          <w:rtl/>
        </w:rPr>
        <w:t>)</w:t>
      </w:r>
      <w:r>
        <w:rPr>
          <w:rtl/>
        </w:rPr>
        <w:t xml:space="preserve"> </w:t>
      </w:r>
      <w:r>
        <w:rPr>
          <w:rFonts w:hint="cs"/>
          <w:rtl/>
        </w:rPr>
        <w:t>- קא משמע לן.</w:t>
      </w:r>
    </w:p>
    <w:p w:rsidR="00153B6B" w:rsidRDefault="00153B6B" w:rsidP="00153B6B">
      <w:pPr>
        <w:rPr>
          <w:rFonts w:hint="cs"/>
          <w:rtl/>
        </w:rPr>
      </w:pPr>
      <w:r>
        <w:rPr>
          <w:rFonts w:hint="cs"/>
          <w:rtl/>
        </w:rPr>
        <w:t>ואימא הכי נמי?</w:t>
      </w:r>
    </w:p>
    <w:p w:rsidR="00153B6B" w:rsidRDefault="00153B6B" w:rsidP="00153B6B">
      <w:pPr>
        <w:rPr>
          <w:rFonts w:hint="cs"/>
          <w:rtl/>
        </w:rPr>
      </w:pPr>
      <w:r>
        <w:rPr>
          <w:rFonts w:hint="cs"/>
          <w:rtl/>
        </w:rPr>
        <w:t>'מבריח ארי מנכסי חבירו' - מדעתו הוא; האי - לאו מדעתו;</w:t>
      </w:r>
    </w:p>
    <w:p w:rsidR="00153B6B" w:rsidRDefault="00153B6B" w:rsidP="00153B6B">
      <w:pPr>
        <w:rPr>
          <w:rFonts w:hint="cs"/>
          <w:rtl/>
        </w:rPr>
      </w:pPr>
      <w:r>
        <w:rPr>
          <w:rFonts w:hint="cs"/>
          <w:rtl/>
        </w:rPr>
        <w:t xml:space="preserve">אי נמי 'מבריח ארי מנכסי חבירו' - לית ליה פסידא; האי - אית ליה פסידא. </w:t>
      </w:r>
    </w:p>
    <w:p w:rsidR="00153B6B" w:rsidRDefault="00153B6B" w:rsidP="00153B6B">
      <w:pPr>
        <w:rPr>
          <w:rFonts w:hint="cs"/>
          <w:rtl/>
        </w:rPr>
      </w:pPr>
    </w:p>
    <w:p w:rsidR="00153B6B" w:rsidRDefault="00153B6B" w:rsidP="00153B6B">
      <w:pPr>
        <w:rPr>
          <w:rFonts w:hint="cs"/>
          <w:rtl/>
        </w:rPr>
      </w:pPr>
      <w:r>
        <w:rPr>
          <w:rFonts w:hint="cs"/>
          <w:rtl/>
        </w:rPr>
        <w:t>היכי נפל?</w:t>
      </w:r>
    </w:p>
    <w:p w:rsidR="00153B6B" w:rsidRDefault="00153B6B" w:rsidP="00153B6B">
      <w:pPr>
        <w:rPr>
          <w:rFonts w:hint="cs"/>
          <w:rtl/>
        </w:rPr>
      </w:pPr>
      <w:r>
        <w:rPr>
          <w:rFonts w:hint="cs"/>
          <w:rtl/>
        </w:rPr>
        <w:t xml:space="preserve">רב כהנא אמר: שהוחלקה במימי רגליה </w:t>
      </w:r>
      <w:r>
        <w:rPr>
          <w:rFonts w:cs="Miriam"/>
          <w:szCs w:val="20"/>
          <w:rtl/>
        </w:rPr>
        <w:t>(</w:t>
      </w:r>
      <w:r>
        <w:rPr>
          <w:rFonts w:cs="Miriam" w:hint="cs"/>
          <w:szCs w:val="20"/>
          <w:rtl/>
        </w:rPr>
        <w:t>מרשות הרבים לגינה, דאונסא דלא סלקא אדעתיה הוא</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רבא אמר: שדחפתה חברתה. </w:t>
      </w:r>
    </w:p>
    <w:p w:rsidR="00153B6B" w:rsidRDefault="00153B6B" w:rsidP="00153B6B">
      <w:pPr>
        <w:rPr>
          <w:rFonts w:hint="cs"/>
          <w:rtl/>
        </w:rPr>
      </w:pPr>
      <w:r>
        <w:rPr>
          <w:rFonts w:hint="cs"/>
          <w:rtl/>
        </w:rPr>
        <w:t>מאן דאמר שדחפתה חברתה - כל שכן שהוחלקה במימי רגליה, ומאן דאמר שהוחלקה במימי רגליה - אבל דחפתה חברתה - פשעה ומשלמת מה שהזיקה, דאמר ליה: "איבעי לך עבורי חדא חדא".</w:t>
      </w:r>
    </w:p>
    <w:p w:rsidR="00153B6B" w:rsidRDefault="00153B6B" w:rsidP="00153B6B">
      <w:pPr>
        <w:rPr>
          <w:rFonts w:hint="cs"/>
          <w:rtl/>
        </w:rPr>
      </w:pPr>
      <w:r>
        <w:rPr>
          <w:rFonts w:hint="cs"/>
          <w:rtl/>
        </w:rPr>
        <w:t xml:space="preserve">אמר רב כהנא: לא שנו </w:t>
      </w:r>
      <w:r>
        <w:rPr>
          <w:rFonts w:cs="Miriam"/>
          <w:szCs w:val="20"/>
          <w:rtl/>
        </w:rPr>
        <w:t>(</w:t>
      </w:r>
      <w:r>
        <w:rPr>
          <w:rFonts w:cs="Miriam" w:hint="cs"/>
          <w:szCs w:val="20"/>
          <w:rtl/>
        </w:rPr>
        <w:t>דמה שנהנית הוא דמשלמת ולא מה שהזיקה</w:t>
      </w:r>
      <w:r>
        <w:rPr>
          <w:rFonts w:cs="Miriam"/>
          <w:szCs w:val="20"/>
          <w:rtl/>
        </w:rPr>
        <w:t>)</w:t>
      </w:r>
      <w:r>
        <w:rPr>
          <w:rtl/>
        </w:rPr>
        <w:t xml:space="preserve"> </w:t>
      </w:r>
      <w:r>
        <w:rPr>
          <w:rFonts w:hint="cs"/>
          <w:rtl/>
        </w:rPr>
        <w:t xml:space="preserve">אלא באותה ערוגה </w:t>
      </w:r>
      <w:r>
        <w:rPr>
          <w:rFonts w:cs="Miriam"/>
          <w:szCs w:val="20"/>
          <w:rtl/>
        </w:rPr>
        <w:t>(</w:t>
      </w:r>
      <w:r>
        <w:rPr>
          <w:rFonts w:cs="Miriam" w:hint="cs"/>
          <w:szCs w:val="20"/>
          <w:rtl/>
        </w:rPr>
        <w:t>אלא שאכלה מיד באותה ערוגה שנפלה שם: דכיון דאנוסה היא בנפילה - אנוסה היא נמי באכילתה, דכיון דחזיא לתבואה תותה - לא מוקמה אנפשה</w:t>
      </w:r>
      <w:r>
        <w:rPr>
          <w:rFonts w:cs="Miriam"/>
          <w:szCs w:val="20"/>
          <w:rtl/>
        </w:rPr>
        <w:t>)</w:t>
      </w:r>
      <w:r>
        <w:rPr>
          <w:rFonts w:hint="cs"/>
          <w:rtl/>
        </w:rPr>
        <w:t xml:space="preserve">, אבל </w:t>
      </w:r>
      <w:r>
        <w:rPr>
          <w:rFonts w:cs="Miriam"/>
          <w:szCs w:val="20"/>
          <w:rtl/>
        </w:rPr>
        <w:t>(</w:t>
      </w:r>
      <w:r>
        <w:rPr>
          <w:rFonts w:cs="Miriam" w:hint="cs"/>
          <w:szCs w:val="20"/>
          <w:rtl/>
        </w:rPr>
        <w:t>הלכה</w:t>
      </w:r>
      <w:r>
        <w:rPr>
          <w:rFonts w:cs="Miriam"/>
          <w:szCs w:val="20"/>
          <w:rtl/>
        </w:rPr>
        <w:t>)</w:t>
      </w:r>
      <w:r>
        <w:rPr>
          <w:rtl/>
        </w:rPr>
        <w:t xml:space="preserve"> </w:t>
      </w:r>
      <w:r>
        <w:rPr>
          <w:rFonts w:hint="cs"/>
          <w:rtl/>
        </w:rPr>
        <w:t xml:space="preserve">מערוגה לערוגה </w:t>
      </w:r>
      <w:r>
        <w:rPr>
          <w:rFonts w:cs="Miriam"/>
          <w:szCs w:val="20"/>
          <w:rtl/>
        </w:rPr>
        <w:t>(</w:t>
      </w:r>
      <w:r>
        <w:rPr>
          <w:rFonts w:cs="Miriam" w:hint="cs"/>
          <w:szCs w:val="20"/>
          <w:rtl/>
        </w:rPr>
        <w:t>ואכלה</w:t>
      </w:r>
      <w:r>
        <w:rPr>
          <w:rFonts w:cs="Miriam"/>
          <w:szCs w:val="20"/>
          <w:rtl/>
        </w:rPr>
        <w:t>)</w:t>
      </w:r>
      <w:r>
        <w:rPr>
          <w:rtl/>
        </w:rPr>
        <w:t xml:space="preserve"> </w:t>
      </w:r>
      <w:r>
        <w:rPr>
          <w:rFonts w:hint="cs"/>
          <w:rtl/>
        </w:rPr>
        <w:t>- משלמת מה שהזיקה.</w:t>
      </w:r>
    </w:p>
    <w:p w:rsidR="00153B6B" w:rsidRDefault="00153B6B" w:rsidP="00153B6B">
      <w:pPr>
        <w:rPr>
          <w:rFonts w:hint="cs"/>
          <w:rtl/>
        </w:rPr>
      </w:pPr>
      <w:r>
        <w:rPr>
          <w:rFonts w:hint="cs"/>
          <w:rtl/>
        </w:rPr>
        <w:t xml:space="preserve">ורבי יוחנן אמר: אפילו מערוגה לערוגה, ואפילו כל היום כולו, עד שתצא ותחזור לדעת </w:t>
      </w:r>
      <w:r>
        <w:rPr>
          <w:rFonts w:cs="Courier New" w:hint="cs"/>
          <w:szCs w:val="20"/>
          <w:rtl/>
        </w:rPr>
        <w:t>[</w:t>
      </w:r>
      <w:r>
        <w:rPr>
          <w:rFonts w:ascii="Courier New" w:hAnsi="Courier New" w:cs="Courier New" w:hint="cs"/>
          <w:sz w:val="16"/>
          <w:szCs w:val="20"/>
          <w:rtl/>
        </w:rPr>
        <w:t>הבעלים</w:t>
      </w:r>
      <w:r>
        <w:rPr>
          <w:rFonts w:cs="Courier New" w:hint="cs"/>
          <w:szCs w:val="20"/>
          <w:rtl/>
        </w:rPr>
        <w:t>]</w:t>
      </w:r>
      <w:r>
        <w:rPr>
          <w:rFonts w:hint="cs"/>
          <w:rtl/>
        </w:rPr>
        <w:t xml:space="preserve">. </w:t>
      </w:r>
    </w:p>
    <w:p w:rsidR="00153B6B" w:rsidRDefault="00153B6B" w:rsidP="00153B6B">
      <w:pPr>
        <w:rPr>
          <w:rFonts w:cs="Miriam" w:hint="cs"/>
          <w:szCs w:val="20"/>
        </w:rPr>
      </w:pPr>
      <w:r>
        <w:rPr>
          <w:rFonts w:hint="cs"/>
          <w:rtl/>
        </w:rPr>
        <w:t xml:space="preserve">אמר רב פפא: לא תימא 'עד שתצא לדעת </w:t>
      </w:r>
      <w:r>
        <w:rPr>
          <w:rFonts w:cs="Miriam"/>
          <w:szCs w:val="20"/>
          <w:rtl/>
        </w:rPr>
        <w:t>(</w:t>
      </w:r>
      <w:r>
        <w:rPr>
          <w:rFonts w:cs="Miriam" w:hint="cs"/>
          <w:szCs w:val="20"/>
          <w:rtl/>
        </w:rPr>
        <w:t>שידעו הבעלים שיצאת</w:t>
      </w:r>
      <w:r>
        <w:rPr>
          <w:rFonts w:cs="Miriam"/>
          <w:szCs w:val="20"/>
          <w:rtl/>
        </w:rPr>
        <w:t>)</w:t>
      </w:r>
      <w:r>
        <w:rPr>
          <w:rtl/>
        </w:rPr>
        <w:t xml:space="preserve"> </w:t>
      </w:r>
      <w:r>
        <w:rPr>
          <w:rFonts w:hint="cs"/>
          <w:rtl/>
        </w:rPr>
        <w:t xml:space="preserve">ותחזור לדעת </w:t>
      </w:r>
      <w:r>
        <w:rPr>
          <w:rFonts w:cs="Miriam"/>
          <w:szCs w:val="20"/>
          <w:rtl/>
        </w:rPr>
        <w:t>(</w:t>
      </w:r>
      <w:r>
        <w:rPr>
          <w:rFonts w:cs="Miriam" w:hint="cs"/>
          <w:szCs w:val="20"/>
          <w:rtl/>
        </w:rPr>
        <w:t>שלא נעל בפניה כראוי</w:t>
      </w:r>
      <w:r>
        <w:rPr>
          <w:rFonts w:cs="Miriam"/>
          <w:szCs w:val="20"/>
          <w:rtl/>
        </w:rPr>
        <w:t>)</w:t>
      </w:r>
      <w:r>
        <w:rPr>
          <w:rFonts w:hint="cs"/>
          <w:rtl/>
        </w:rPr>
        <w:t xml:space="preserve">' אלא כיון שיצתה לדעת </w:t>
      </w:r>
      <w:r>
        <w:rPr>
          <w:rFonts w:cs="Miriam"/>
          <w:szCs w:val="20"/>
          <w:rtl/>
        </w:rPr>
        <w:t>(</w:t>
      </w:r>
      <w:r>
        <w:rPr>
          <w:rFonts w:cs="Miriam" w:hint="cs"/>
          <w:szCs w:val="20"/>
          <w:rtl/>
        </w:rPr>
        <w:t>שידעו ביציאתה</w:t>
      </w:r>
      <w:r>
        <w:rPr>
          <w:rFonts w:cs="Miriam"/>
          <w:szCs w:val="20"/>
          <w:rtl/>
        </w:rPr>
        <w:t>)</w:t>
      </w:r>
      <w:r>
        <w:rPr>
          <w:rtl/>
        </w:rPr>
        <w:t xml:space="preserve"> </w:t>
      </w:r>
      <w:r>
        <w:rPr>
          <w:rFonts w:hint="cs"/>
          <w:rtl/>
        </w:rPr>
        <w:t xml:space="preserve">- אף על פי שחזרה שלא לדעת </w:t>
      </w:r>
      <w:r>
        <w:rPr>
          <w:rFonts w:cs="Miriam"/>
          <w:szCs w:val="20"/>
          <w:rtl/>
        </w:rPr>
        <w:t>(</w:t>
      </w:r>
      <w:r>
        <w:rPr>
          <w:rFonts w:cs="Miriam" w:hint="cs"/>
          <w:szCs w:val="20"/>
          <w:rtl/>
        </w:rPr>
        <w:t>דהשתא לא סגי לה בשמירה פחותה</w:t>
      </w:r>
      <w:r>
        <w:rPr>
          <w:rFonts w:cs="Miriam"/>
          <w:szCs w:val="20"/>
          <w:rtl/>
        </w:rPr>
        <w:t>)</w:t>
      </w:r>
      <w:r>
        <w:rPr>
          <w:rFonts w:hint="cs"/>
          <w:rtl/>
        </w:rPr>
        <w:t xml:space="preserve">; מאי טעמא? - דאמר ליה: כיון דילפא </w:t>
      </w:r>
      <w:r>
        <w:rPr>
          <w:rFonts w:cs="Courier New" w:hint="cs"/>
          <w:szCs w:val="20"/>
          <w:rtl/>
        </w:rPr>
        <w:t>[</w:t>
      </w:r>
      <w:r>
        <w:rPr>
          <w:rFonts w:ascii="Courier New" w:hAnsi="Courier New" w:cs="Courier New" w:hint="cs"/>
          <w:sz w:val="16"/>
          <w:szCs w:val="20"/>
          <w:rtl/>
        </w:rPr>
        <w:t>שלמדה שיש שם מקום אוכל</w:t>
      </w:r>
      <w:r>
        <w:rPr>
          <w:rFonts w:cs="Courier New" w:hint="cs"/>
          <w:szCs w:val="20"/>
          <w:rtl/>
        </w:rPr>
        <w:t>]</w:t>
      </w:r>
      <w:r>
        <w:rPr>
          <w:rFonts w:hint="cs"/>
          <w:rtl/>
        </w:rPr>
        <w:t xml:space="preserve"> - כל אימת דמשתמטא להתם רהטא. </w:t>
      </w:r>
    </w:p>
    <w:p w:rsidR="00153B6B" w:rsidRDefault="00153B6B" w:rsidP="00153B6B">
      <w:pPr>
        <w:rPr>
          <w:rtl/>
        </w:rPr>
      </w:pPr>
    </w:p>
    <w:p w:rsidR="00153B6B" w:rsidRDefault="00153B6B" w:rsidP="00153B6B">
      <w:pPr>
        <w:rPr>
          <w:rFonts w:hint="cs"/>
          <w:rtl/>
        </w:rPr>
      </w:pPr>
      <w:r>
        <w:rPr>
          <w:rFonts w:hint="cs"/>
          <w:rtl/>
        </w:rPr>
        <w:t xml:space="preserve">ירדה כדרכה והזיקה - משלמת מה שהזיקה: </w:t>
      </w:r>
    </w:p>
    <w:p w:rsidR="00153B6B" w:rsidRDefault="00153B6B" w:rsidP="00153B6B">
      <w:pPr>
        <w:rPr>
          <w:rFonts w:hint="cs"/>
        </w:rPr>
      </w:pPr>
      <w:r>
        <w:rPr>
          <w:rFonts w:hint="cs"/>
          <w:rtl/>
        </w:rPr>
        <w:t xml:space="preserve">בעי רבי ירמיה: ירדה כדרכה והזיקה במי לידה מהו? אליבא דמאן דאמר 'תחלתו בפשיעה </w:t>
      </w:r>
      <w:r>
        <w:rPr>
          <w:rFonts w:cs="Miriam"/>
          <w:szCs w:val="20"/>
          <w:rtl/>
        </w:rPr>
        <w:t>(</w:t>
      </w:r>
      <w:r>
        <w:rPr>
          <w:rFonts w:cs="Miriam" w:hint="cs"/>
          <w:szCs w:val="20"/>
          <w:rtl/>
        </w:rPr>
        <w:t>בלאו לידה היה לו לשומרה שלא תכנס ותאכל</w:t>
      </w:r>
      <w:r>
        <w:rPr>
          <w:rFonts w:cs="Miriam"/>
          <w:szCs w:val="20"/>
          <w:rtl/>
        </w:rPr>
        <w:t>)</w:t>
      </w:r>
      <w:r>
        <w:rPr>
          <w:rtl/>
        </w:rPr>
        <w:t xml:space="preserve"> </w:t>
      </w:r>
      <w:r>
        <w:rPr>
          <w:rFonts w:hint="cs"/>
          <w:rtl/>
        </w:rPr>
        <w:t xml:space="preserve">וסופו באונס </w:t>
      </w:r>
      <w:r>
        <w:rPr>
          <w:rFonts w:cs="Miriam"/>
          <w:szCs w:val="20"/>
          <w:rtl/>
        </w:rPr>
        <w:t>(</w:t>
      </w:r>
      <w:r>
        <w:rPr>
          <w:rFonts w:cs="Miriam" w:hint="cs"/>
          <w:szCs w:val="20"/>
          <w:rtl/>
        </w:rPr>
        <w:t>לא היה יודע שתלד [</w:t>
      </w:r>
      <w:r>
        <w:rPr>
          <w:rFonts w:ascii="Courier New" w:hAnsi="Courier New" w:cs="Courier New" w:hint="cs"/>
          <w:sz w:val="18"/>
          <w:szCs w:val="18"/>
          <w:rtl/>
        </w:rPr>
        <w:t>שם באותו זמן ומקום</w:t>
      </w:r>
      <w:r>
        <w:rPr>
          <w:rFonts w:cs="Miriam" w:hint="cs"/>
          <w:szCs w:val="20"/>
          <w:rtl/>
        </w:rPr>
        <w:t>]</w:t>
      </w:r>
      <w:r>
        <w:rPr>
          <w:rFonts w:cs="Miriam"/>
          <w:szCs w:val="20"/>
          <w:rtl/>
        </w:rPr>
        <w:t>)</w:t>
      </w:r>
      <w:r>
        <w:rPr>
          <w:rtl/>
        </w:rPr>
        <w:t xml:space="preserve"> –</w:t>
      </w:r>
      <w:r>
        <w:rPr>
          <w:rFonts w:hint="cs"/>
          <w:rtl/>
        </w:rPr>
        <w:t xml:space="preserve"> חייב' לא תיבעי לך; כי תיבעי לך אליבא דמאן דאמר 'תחלתו בפשיעה וסופו באונס </w:t>
      </w:r>
      <w:r>
        <w:rPr>
          <w:rtl/>
        </w:rPr>
        <w:t>–</w:t>
      </w:r>
      <w:r>
        <w:rPr>
          <w:rFonts w:hint="cs"/>
          <w:rtl/>
        </w:rPr>
        <w:t xml:space="preserve"> פטור', מאי? מי אמרינן 'כיון דתחלתו בפשיעה וסופו באונס - פטור' או דלמא: הכא - כולה בפשיעה הוא: דכיון דקא חזי דקריבה לה למילד - איבעי ליה לנטורה</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נח,ב)</w:t>
      </w:r>
      <w:r>
        <w:rPr>
          <w:rFonts w:hint="cs"/>
          <w:rtl/>
        </w:rPr>
        <w:tab/>
      </w:r>
    </w:p>
    <w:p w:rsidR="00153B6B" w:rsidRDefault="00153B6B" w:rsidP="00153B6B">
      <w:pPr>
        <w:rPr>
          <w:rFonts w:hint="cs"/>
          <w:rtl/>
        </w:rPr>
      </w:pPr>
      <w:r>
        <w:rPr>
          <w:rFonts w:hint="cs"/>
          <w:rtl/>
        </w:rPr>
        <w:t xml:space="preserve">ולאסטמורי בגוה </w:t>
      </w:r>
      <w:r>
        <w:rPr>
          <w:rFonts w:cs="Miriam"/>
          <w:szCs w:val="20"/>
          <w:rtl/>
        </w:rPr>
        <w:t>(</w:t>
      </w:r>
      <w:r>
        <w:rPr>
          <w:rFonts w:cs="Miriam" w:hint="cs"/>
          <w:szCs w:val="20"/>
          <w:rtl/>
        </w:rPr>
        <w:t>להשמר ולהזהר בה</w:t>
      </w:r>
      <w:r>
        <w:rPr>
          <w:rFonts w:cs="Miriam"/>
          <w:szCs w:val="20"/>
          <w:rtl/>
        </w:rPr>
        <w:t>)</w:t>
      </w:r>
      <w:r>
        <w:rPr>
          <w:rFonts w:hint="cs"/>
          <w:rtl/>
        </w:rPr>
        <w:t>?</w:t>
      </w:r>
    </w:p>
    <w:p w:rsidR="00153B6B" w:rsidRDefault="00153B6B" w:rsidP="00153B6B">
      <w:pPr>
        <w:rPr>
          <w:rFonts w:hint="cs"/>
          <w:rtl/>
        </w:rPr>
      </w:pPr>
      <w:r>
        <w:rPr>
          <w:rFonts w:hint="cs"/>
          <w:rtl/>
        </w:rPr>
        <w:t xml:space="preserve">תיקו. </w:t>
      </w:r>
    </w:p>
    <w:p w:rsidR="00153B6B" w:rsidRDefault="00153B6B" w:rsidP="00153B6B">
      <w:pPr>
        <w:rPr>
          <w:rFonts w:hint="cs"/>
          <w:rtl/>
        </w:rPr>
      </w:pPr>
    </w:p>
    <w:p w:rsidR="00153B6B" w:rsidRDefault="00153B6B" w:rsidP="00153B6B">
      <w:pPr>
        <w:rPr>
          <w:rFonts w:hint="cs"/>
          <w:rtl/>
        </w:rPr>
      </w:pPr>
      <w:r>
        <w:rPr>
          <w:rFonts w:hint="cs"/>
          <w:rtl/>
        </w:rPr>
        <w:t>כיצד '</w:t>
      </w:r>
      <w:r>
        <w:rPr>
          <w:rFonts w:hint="cs"/>
          <w:i/>
          <w:iCs/>
          <w:rtl/>
        </w:rPr>
        <w:t>משלמת מה שהזיקה</w:t>
      </w:r>
      <w:r>
        <w:rPr>
          <w:rFonts w:hint="cs"/>
          <w:rtl/>
        </w:rPr>
        <w:t xml:space="preserve">'? </w:t>
      </w:r>
      <w:r>
        <w:rPr>
          <w:rFonts w:hint="cs"/>
          <w:szCs w:val="20"/>
          <w:rtl/>
        </w:rPr>
        <w:t>[</w:t>
      </w:r>
      <w:r>
        <w:rPr>
          <w:rFonts w:hint="cs"/>
          <w:sz w:val="20"/>
          <w:szCs w:val="20"/>
          <w:rtl/>
        </w:rPr>
        <w:t>שמין בית סאה באותה שדה כמה היתה יפה - וכמה היא יפה</w:t>
      </w:r>
      <w:r>
        <w:rPr>
          <w:rFonts w:hint="cs"/>
          <w:szCs w:val="20"/>
          <w:rtl/>
        </w:rPr>
        <w:t>]</w:t>
      </w:r>
      <w:r>
        <w:rPr>
          <w:rFonts w:hint="cs"/>
          <w:rtl/>
        </w:rPr>
        <w:t xml:space="preserve">: </w:t>
      </w:r>
    </w:p>
    <w:p w:rsidR="00153B6B" w:rsidRDefault="00153B6B" w:rsidP="00153B6B">
      <w:pPr>
        <w:rPr>
          <w:rFonts w:hint="cs"/>
          <w:rtl/>
        </w:rPr>
      </w:pPr>
      <w:r>
        <w:rPr>
          <w:rFonts w:hint="cs"/>
          <w:rtl/>
        </w:rPr>
        <w:t>מנא הני מילי?</w:t>
      </w:r>
    </w:p>
    <w:p w:rsidR="00153B6B" w:rsidRDefault="00153B6B" w:rsidP="00153B6B">
      <w:pPr>
        <w:rPr>
          <w:rFonts w:hint="cs"/>
          <w:rtl/>
        </w:rPr>
      </w:pPr>
      <w:r>
        <w:rPr>
          <w:rFonts w:hint="cs"/>
          <w:rtl/>
        </w:rPr>
        <w:t xml:space="preserve">אמר רב מתנה: דאמר קרא </w:t>
      </w:r>
      <w:r>
        <w:rPr>
          <w:rFonts w:cs="Miriam" w:hint="cs"/>
          <w:szCs w:val="16"/>
          <w:rtl/>
        </w:rPr>
        <w:t>[שמות כב,ד:</w:t>
      </w:r>
      <w:r>
        <w:rPr>
          <w:rFonts w:cs="Narkisim" w:hint="cs"/>
          <w:szCs w:val="16"/>
          <w:rtl/>
        </w:rPr>
        <w:t xml:space="preserve"> </w:t>
      </w:r>
      <w:r>
        <w:rPr>
          <w:rFonts w:cs="Narkisim" w:hint="cs"/>
          <w:sz w:val="20"/>
          <w:szCs w:val="20"/>
          <w:rtl/>
        </w:rPr>
        <w:t>כי יבער איש שדה או כרם ושלח את בעירה</w:t>
      </w:r>
      <w:r>
        <w:rPr>
          <w:rFonts w:cs="Narkisim" w:hint="cs"/>
          <w:szCs w:val="20"/>
          <w:rtl/>
        </w:rPr>
        <w:t>]</w:t>
      </w:r>
      <w:r>
        <w:rPr>
          <w:rFonts w:cs="Narkisim" w:hint="cs"/>
          <w:rtl/>
        </w:rPr>
        <w:t xml:space="preserve"> ובער בשדה אחר </w:t>
      </w:r>
      <w:r>
        <w:rPr>
          <w:rFonts w:cs="Narkisim" w:hint="cs"/>
          <w:szCs w:val="20"/>
          <w:rtl/>
        </w:rPr>
        <w:t>[</w:t>
      </w:r>
      <w:r>
        <w:rPr>
          <w:rFonts w:cs="Narkisim" w:hint="cs"/>
          <w:sz w:val="20"/>
          <w:szCs w:val="20"/>
          <w:rtl/>
        </w:rPr>
        <w:t>מיטב שדהו ומיטב כרמו ישלם</w:t>
      </w:r>
      <w:r>
        <w:rPr>
          <w:rFonts w:cs="Narkisim" w:hint="cs"/>
          <w:szCs w:val="20"/>
          <w:rtl/>
        </w:rPr>
        <w:t>]</w:t>
      </w:r>
      <w:r>
        <w:rPr>
          <w:rFonts w:hint="cs"/>
          <w:rtl/>
        </w:rPr>
        <w:t xml:space="preserve"> - מלמד ששמין על גב שדה אחר.</w:t>
      </w:r>
    </w:p>
    <w:p w:rsidR="00153B6B" w:rsidRDefault="00153B6B" w:rsidP="00153B6B">
      <w:pPr>
        <w:rPr>
          <w:rFonts w:hint="cs"/>
          <w:rtl/>
        </w:rPr>
      </w:pPr>
      <w:r>
        <w:rPr>
          <w:rFonts w:hint="cs"/>
          <w:rtl/>
        </w:rPr>
        <w:t>האי '</w:t>
      </w:r>
      <w:r>
        <w:rPr>
          <w:rFonts w:cs="Narkisim" w:hint="cs"/>
          <w:rtl/>
        </w:rPr>
        <w:t>ובער בשדה אחר</w:t>
      </w:r>
      <w:r>
        <w:rPr>
          <w:rFonts w:hint="cs"/>
          <w:rtl/>
        </w:rPr>
        <w:t>' מבעי ליה לאפוקי רשות הרבים!?</w:t>
      </w:r>
    </w:p>
    <w:p w:rsidR="00153B6B" w:rsidRDefault="00153B6B" w:rsidP="00153B6B">
      <w:pPr>
        <w:rPr>
          <w:rFonts w:hint="cs"/>
          <w:rtl/>
        </w:rPr>
      </w:pPr>
      <w:r>
        <w:rPr>
          <w:rFonts w:hint="cs"/>
          <w:rtl/>
        </w:rPr>
        <w:t>אם כן לכתוב רחמנא 'ובער בשדה חבירו'; אי נמי 'שדה אחר'; מאי '</w:t>
      </w:r>
      <w:r>
        <w:rPr>
          <w:rFonts w:cs="Narkisim" w:hint="cs"/>
          <w:rtl/>
        </w:rPr>
        <w:t>בשדה אחר</w:t>
      </w:r>
      <w:r>
        <w:rPr>
          <w:rFonts w:hint="cs"/>
          <w:rtl/>
        </w:rPr>
        <w:t>' - ששמין על גב שדה אחר.</w:t>
      </w:r>
    </w:p>
    <w:p w:rsidR="00153B6B" w:rsidRDefault="00153B6B" w:rsidP="00153B6B">
      <w:pPr>
        <w:rPr>
          <w:rFonts w:hint="cs"/>
          <w:rtl/>
        </w:rPr>
      </w:pPr>
      <w:r>
        <w:rPr>
          <w:rFonts w:hint="cs"/>
          <w:rtl/>
        </w:rPr>
        <w:t>ואימא כוליה להכי הוא דאתא, לאפוקי רשות הרבים מנלן?</w:t>
      </w:r>
    </w:p>
    <w:p w:rsidR="00153B6B" w:rsidRDefault="00153B6B" w:rsidP="00153B6B">
      <w:pPr>
        <w:rPr>
          <w:rFonts w:hint="cs"/>
          <w:rtl/>
        </w:rPr>
      </w:pPr>
      <w:r>
        <w:rPr>
          <w:rFonts w:hint="cs"/>
          <w:rtl/>
        </w:rPr>
        <w:t xml:space="preserve">אם כן לכתביה רחמנא גבי תשלומין: 'מיטב שדהו ומיטב כרמו ישלם </w:t>
      </w:r>
      <w:r>
        <w:rPr>
          <w:rFonts w:hint="cs"/>
          <w:u w:val="single"/>
          <w:rtl/>
        </w:rPr>
        <w:t>בשדה אחר</w:t>
      </w:r>
      <w:r>
        <w:rPr>
          <w:rFonts w:hint="cs"/>
          <w:rtl/>
        </w:rPr>
        <w:t>', למה לי דכתביה רחמנא גבי '</w:t>
      </w:r>
      <w:r>
        <w:rPr>
          <w:rFonts w:cs="Narkisim" w:hint="cs"/>
          <w:rtl/>
        </w:rPr>
        <w:t>ובער</w:t>
      </w:r>
      <w:r>
        <w:rPr>
          <w:rFonts w:hint="cs"/>
          <w:rtl/>
        </w:rPr>
        <w:t>'? שמע מינה תרתי.</w:t>
      </w:r>
    </w:p>
    <w:p w:rsidR="00153B6B" w:rsidRDefault="00153B6B" w:rsidP="00153B6B">
      <w:pPr>
        <w:rPr>
          <w:rFonts w:cs="Miriam" w:hint="cs"/>
          <w:szCs w:val="16"/>
          <w:rtl/>
        </w:rPr>
      </w:pPr>
    </w:p>
    <w:p w:rsidR="00153B6B" w:rsidRDefault="00153B6B" w:rsidP="00153B6B">
      <w:pPr>
        <w:rPr>
          <w:rFonts w:hint="cs"/>
          <w:rtl/>
        </w:rPr>
      </w:pPr>
      <w:r>
        <w:rPr>
          <w:rFonts w:hint="cs"/>
          <w:rtl/>
        </w:rPr>
        <w:t xml:space="preserve">היכי שיימינן </w:t>
      </w:r>
      <w:r>
        <w:rPr>
          <w:rFonts w:cs="Miriam"/>
          <w:szCs w:val="20"/>
          <w:rtl/>
        </w:rPr>
        <w:t>(</w:t>
      </w:r>
      <w:r>
        <w:rPr>
          <w:rFonts w:cs="Miriam" w:hint="cs"/>
          <w:szCs w:val="20"/>
          <w:rtl/>
        </w:rPr>
        <w:t>לבית סאה דמתניתין</w:t>
      </w:r>
      <w:r>
        <w:rPr>
          <w:rFonts w:cs="Miriam"/>
          <w:szCs w:val="20"/>
          <w:rtl/>
        </w:rPr>
        <w:t>)</w:t>
      </w:r>
      <w:r>
        <w:rPr>
          <w:rFonts w:hint="cs"/>
          <w:rtl/>
        </w:rPr>
        <w:t>?</w:t>
      </w:r>
    </w:p>
    <w:p w:rsidR="00153B6B" w:rsidRDefault="00153B6B" w:rsidP="00153B6B">
      <w:pPr>
        <w:rPr>
          <w:rFonts w:cs="Miriam" w:hint="cs"/>
          <w:szCs w:val="20"/>
          <w:rtl/>
        </w:rPr>
      </w:pPr>
      <w:r>
        <w:rPr>
          <w:rFonts w:hint="cs"/>
          <w:rtl/>
        </w:rPr>
        <w:t xml:space="preserve">אמר רבי יוסי בר חנינא: סאה בששים סאין </w:t>
      </w:r>
      <w:r>
        <w:rPr>
          <w:rFonts w:cs="Miriam"/>
          <w:szCs w:val="20"/>
          <w:rtl/>
        </w:rPr>
        <w:t>(</w:t>
      </w:r>
      <w:r>
        <w:rPr>
          <w:rFonts w:cs="Miriam" w:hint="cs"/>
          <w:szCs w:val="20"/>
          <w:rtl/>
        </w:rPr>
        <w:t>האי 'בית סאה' דקתני במתניתין דבשביל ערוגה אחת שמין בית סאה - לאו בית סאה באנפי נפשה שיימינן, דמכחישין ליה למזיק, לפי שבית סאה נמכרת ביוקר, לפי שמועט הוא, ואינו מצוי לימכר, ועני שאין ידו משגת לדמי קרקע גדולה קונה אותו ביותר מדמיו, וקרחת ערוגה של קב או קביים חשיב לו לפי דמיו; אלא שמין ששים סאים כמה שוין, ורואין כמה דמים מגיעין לבית סאה, וחוזרין ושמין כמה נפחתו דמיו בשביל קרחת ערוגה זו.</w:t>
      </w:r>
    </w:p>
    <w:p w:rsidR="00153B6B" w:rsidRDefault="00153B6B" w:rsidP="00153B6B">
      <w:pPr>
        <w:rPr>
          <w:rFonts w:hint="cs"/>
          <w:rtl/>
        </w:rPr>
      </w:pPr>
      <w:r>
        <w:rPr>
          <w:rFonts w:cs="Miriam" w:hint="cs"/>
          <w:szCs w:val="20"/>
          <w:rtl/>
        </w:rPr>
        <w:t>ואם תאמר: למה הוזכר בית סאה? - שאם היה שמין מתחלה הערוגה בששים סאין כמה היו יפין וכמה הן יפין - לא היה משלם כלום, שאין קרחת ערוגה קטנה ניכרת בששים סאין, אבל בבית סאה ניכרת</w:t>
      </w:r>
      <w:r>
        <w:rPr>
          <w:rFonts w:cs="Miriam"/>
          <w:szCs w:val="20"/>
          <w:rtl/>
        </w:rPr>
        <w:t>)</w:t>
      </w:r>
      <w:r>
        <w:rPr>
          <w:rFonts w:hint="cs"/>
          <w:rtl/>
        </w:rPr>
        <w:t>.</w:t>
      </w:r>
    </w:p>
    <w:p w:rsidR="00153B6B" w:rsidRDefault="00153B6B" w:rsidP="00153B6B">
      <w:pPr>
        <w:rPr>
          <w:rFonts w:hint="cs"/>
          <w:rtl/>
        </w:rPr>
      </w:pPr>
      <w:r>
        <w:rPr>
          <w:rFonts w:hint="cs"/>
          <w:rtl/>
        </w:rPr>
        <w:t xml:space="preserve">רבי ינאי אמר: תרקב בששים תרקבים </w:t>
      </w:r>
      <w:r>
        <w:rPr>
          <w:rFonts w:cs="Miriam"/>
          <w:szCs w:val="20"/>
          <w:rtl/>
        </w:rPr>
        <w:t>(</w:t>
      </w:r>
      <w:r>
        <w:rPr>
          <w:rFonts w:cs="Miriam" w:hint="cs"/>
          <w:szCs w:val="20"/>
          <w:rtl/>
        </w:rPr>
        <w:t>שלשים סאין שמין, ולא ששים, דאם כן מפסדת ליה לניזק, שאין קונין מצויין לששים סאין, לפי שמרובין הן לאדם בינוני, ומועטין הן למשופע בנכסים</w:t>
      </w:r>
      <w:r>
        <w:rPr>
          <w:rFonts w:cs="Miriam"/>
          <w:szCs w:val="20"/>
          <w:rtl/>
        </w:rPr>
        <w:t>)</w:t>
      </w:r>
      <w:r>
        <w:rPr>
          <w:rFonts w:hint="cs"/>
          <w:rtl/>
        </w:rPr>
        <w:t>.</w:t>
      </w:r>
    </w:p>
    <w:p w:rsidR="00153B6B" w:rsidRDefault="00153B6B" w:rsidP="00153B6B">
      <w:pPr>
        <w:rPr>
          <w:rFonts w:hint="cs"/>
          <w:rtl/>
        </w:rPr>
      </w:pPr>
      <w:r>
        <w:rPr>
          <w:rFonts w:hint="cs"/>
          <w:rtl/>
        </w:rPr>
        <w:t xml:space="preserve">חזקיה אמר: קלח בששים קלחים </w:t>
      </w:r>
      <w:r>
        <w:rPr>
          <w:rFonts w:cs="Miriam"/>
          <w:szCs w:val="20"/>
          <w:rtl/>
        </w:rPr>
        <w:t>(</w:t>
      </w:r>
      <w:r>
        <w:rPr>
          <w:rFonts w:cs="Miriam" w:hint="cs"/>
          <w:szCs w:val="20"/>
          <w:rtl/>
        </w:rPr>
        <w:t>מה שאכלה - בששים שיעורין כמותו</w:t>
      </w:r>
      <w:r>
        <w:rPr>
          <w:rFonts w:cs="Miriam"/>
          <w:szCs w:val="20"/>
          <w:rtl/>
        </w:rPr>
        <w:t>)</w:t>
      </w:r>
      <w:r>
        <w:rPr>
          <w:rFonts w:hint="cs"/>
          <w:rtl/>
        </w:rPr>
        <w:t>.</w:t>
      </w:r>
    </w:p>
    <w:p w:rsidR="00153B6B" w:rsidRDefault="00153B6B" w:rsidP="00153B6B">
      <w:pPr>
        <w:rPr>
          <w:rFonts w:cs="Miriam" w:hint="cs"/>
          <w:szCs w:val="20"/>
          <w:rtl/>
        </w:rPr>
      </w:pPr>
    </w:p>
    <w:p w:rsidR="00153B6B" w:rsidRDefault="00153B6B" w:rsidP="00153B6B">
      <w:pPr>
        <w:rPr>
          <w:rFonts w:hint="cs"/>
          <w:rtl/>
        </w:rPr>
      </w:pPr>
      <w:r>
        <w:rPr>
          <w:rFonts w:hint="cs"/>
          <w:rtl/>
        </w:rPr>
        <w:t>מיתיבי: '</w:t>
      </w:r>
      <w:r>
        <w:rPr>
          <w:rFonts w:hint="cs"/>
          <w:i/>
          <w:iCs/>
          <w:rtl/>
        </w:rPr>
        <w:t xml:space="preserve">אכלה קב או קביים אין אומרים "תשלם </w:t>
      </w:r>
      <w:r>
        <w:rPr>
          <w:rFonts w:cs="Miriam"/>
          <w:szCs w:val="20"/>
          <w:rtl/>
        </w:rPr>
        <w:t>(</w:t>
      </w:r>
      <w:r>
        <w:rPr>
          <w:rFonts w:ascii="Courier New" w:hAnsi="Courier New" w:cs="Courier New" w:hint="cs"/>
          <w:sz w:val="18"/>
          <w:szCs w:val="18"/>
          <w:rtl/>
        </w:rPr>
        <w:t>גירסת רש"י:</w:t>
      </w:r>
      <w:r>
        <w:rPr>
          <w:rFonts w:cs="Miriam" w:hint="cs"/>
          <w:szCs w:val="20"/>
          <w:rtl/>
        </w:rPr>
        <w:t xml:space="preserve"> משלם</w:t>
      </w:r>
      <w:r>
        <w:rPr>
          <w:rFonts w:cs="Miriam"/>
          <w:szCs w:val="20"/>
          <w:rtl/>
        </w:rPr>
        <w:t>)</w:t>
      </w:r>
      <w:r>
        <w:rPr>
          <w:i/>
          <w:iCs/>
          <w:rtl/>
        </w:rPr>
        <w:t xml:space="preserve"> </w:t>
      </w:r>
      <w:r>
        <w:rPr>
          <w:rFonts w:hint="cs"/>
          <w:i/>
          <w:iCs/>
          <w:rtl/>
        </w:rPr>
        <w:t xml:space="preserve">דמיהן </w:t>
      </w:r>
      <w:r>
        <w:rPr>
          <w:rFonts w:cs="Miriam"/>
          <w:szCs w:val="20"/>
          <w:rtl/>
        </w:rPr>
        <w:t>(</w:t>
      </w:r>
      <w:r>
        <w:rPr>
          <w:rFonts w:cs="Miriam" w:hint="cs"/>
          <w:szCs w:val="20"/>
          <w:rtl/>
        </w:rPr>
        <w:t>כמו שנמכרין קב או קביים בשוק</w:t>
      </w:r>
      <w:r>
        <w:rPr>
          <w:rFonts w:cs="Miriam"/>
          <w:szCs w:val="20"/>
          <w:rtl/>
        </w:rPr>
        <w:t>)</w:t>
      </w:r>
      <w:r>
        <w:rPr>
          <w:rFonts w:hint="cs"/>
          <w:i/>
          <w:iCs/>
          <w:rtl/>
        </w:rPr>
        <w:t>"</w:t>
      </w:r>
      <w:r>
        <w:rPr>
          <w:i/>
          <w:iCs/>
          <w:rtl/>
        </w:rPr>
        <w:t xml:space="preserve"> </w:t>
      </w:r>
      <w:r>
        <w:rPr>
          <w:rFonts w:hint="cs"/>
          <w:i/>
          <w:iCs/>
          <w:rtl/>
        </w:rPr>
        <w:t>אלא רואין אותה כאילו היא ערוגה קטנה ומשערים אותה</w:t>
      </w:r>
      <w:r>
        <w:rPr>
          <w:rFonts w:hint="cs"/>
          <w:rtl/>
        </w:rPr>
        <w:t xml:space="preserve">' מאי? לאו בפני עצמה </w:t>
      </w:r>
      <w:r>
        <w:rPr>
          <w:rFonts w:cs="Miriam"/>
          <w:szCs w:val="20"/>
          <w:rtl/>
        </w:rPr>
        <w:t>(</w:t>
      </w:r>
      <w:r>
        <w:rPr>
          <w:rFonts w:cs="Miriam" w:hint="cs"/>
          <w:szCs w:val="20"/>
          <w:rtl/>
        </w:rPr>
        <w:t>וקשיא לכולהו</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לא, בששים </w:t>
      </w:r>
      <w:r>
        <w:rPr>
          <w:rFonts w:cs="Miriam"/>
          <w:szCs w:val="20"/>
          <w:rtl/>
        </w:rPr>
        <w:t>(</w:t>
      </w:r>
      <w:r>
        <w:rPr>
          <w:rFonts w:cs="Miriam" w:hint="cs"/>
          <w:szCs w:val="20"/>
          <w:rtl/>
        </w:rPr>
        <w:t>ולכל חד כדאית ליה</w:t>
      </w:r>
      <w:r>
        <w:rPr>
          <w:rFonts w:cs="Miriam"/>
          <w:szCs w:val="20"/>
          <w:rtl/>
        </w:rPr>
        <w:t>)</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תנו רבנן: '</w:t>
      </w:r>
      <w:r>
        <w:rPr>
          <w:rFonts w:hint="cs"/>
          <w:i/>
          <w:iCs/>
          <w:rtl/>
        </w:rPr>
        <w:t>אין שמין קב מפני שמשביחו ולא בית כור מפני שפוגמו</w:t>
      </w:r>
      <w:r>
        <w:rPr>
          <w:rFonts w:hint="cs"/>
          <w:rtl/>
        </w:rPr>
        <w:t xml:space="preserve">' </w:t>
      </w:r>
      <w:r>
        <w:rPr>
          <w:rFonts w:cs="Miriam"/>
          <w:szCs w:val="20"/>
          <w:rtl/>
        </w:rPr>
        <w:t>(</w:t>
      </w:r>
      <w:r>
        <w:rPr>
          <w:rFonts w:cs="Miriam" w:hint="cs"/>
          <w:szCs w:val="20"/>
          <w:rtl/>
        </w:rPr>
        <w:t>כור = שלשים סאה</w:t>
      </w:r>
      <w:r>
        <w:rPr>
          <w:rFonts w:cs="Miriam"/>
          <w:szCs w:val="20"/>
          <w:rtl/>
        </w:rPr>
        <w:t>)</w:t>
      </w:r>
      <w:r>
        <w:rPr>
          <w:rFonts w:hint="cs"/>
          <w:rtl/>
        </w:rPr>
        <w:t>;</w:t>
      </w:r>
    </w:p>
    <w:p w:rsidR="00153B6B" w:rsidRDefault="00153B6B" w:rsidP="00153B6B">
      <w:pPr>
        <w:rPr>
          <w:rFonts w:hint="cs"/>
          <w:rtl/>
        </w:rPr>
      </w:pPr>
      <w:r>
        <w:rPr>
          <w:rFonts w:hint="cs"/>
          <w:rtl/>
        </w:rPr>
        <w:t xml:space="preserve">מאי קאמר? </w:t>
      </w:r>
    </w:p>
    <w:p w:rsidR="00153B6B" w:rsidRDefault="00153B6B" w:rsidP="00153B6B">
      <w:pPr>
        <w:rPr>
          <w:rFonts w:hint="cs"/>
          <w:rtl/>
        </w:rPr>
      </w:pPr>
      <w:r>
        <w:rPr>
          <w:rFonts w:hint="cs"/>
          <w:rtl/>
        </w:rPr>
        <w:t xml:space="preserve">אמר רב פפא: הכי קאמר: </w:t>
      </w:r>
      <w:r>
        <w:rPr>
          <w:rFonts w:cs="Miriam"/>
          <w:szCs w:val="20"/>
          <w:rtl/>
        </w:rPr>
        <w:t>(</w:t>
      </w:r>
      <w:r>
        <w:rPr>
          <w:rFonts w:cs="Miriam" w:hint="cs"/>
          <w:szCs w:val="20"/>
          <w:rtl/>
        </w:rPr>
        <w:t>אם אכלה קב</w:t>
      </w:r>
      <w:r>
        <w:rPr>
          <w:rFonts w:cs="Miriam"/>
          <w:szCs w:val="20"/>
          <w:rtl/>
        </w:rPr>
        <w:t>)</w:t>
      </w:r>
      <w:r>
        <w:rPr>
          <w:rtl/>
        </w:rPr>
        <w:t xml:space="preserve"> </w:t>
      </w:r>
      <w:r>
        <w:rPr>
          <w:rFonts w:hint="cs"/>
          <w:rtl/>
        </w:rPr>
        <w:t>אין שמין קב בששים קבים</w:t>
      </w:r>
      <w:r>
        <w:rPr>
          <w:rtl/>
        </w:rPr>
        <w:t xml:space="preserve"> </w:t>
      </w:r>
      <w:r>
        <w:rPr>
          <w:rFonts w:hint="cs"/>
          <w:rtl/>
        </w:rPr>
        <w:t xml:space="preserve">מפני שמשביח מזיק </w:t>
      </w:r>
      <w:r>
        <w:rPr>
          <w:rFonts w:cs="Miriam"/>
          <w:szCs w:val="20"/>
          <w:rtl/>
        </w:rPr>
        <w:t>(</w:t>
      </w:r>
      <w:r>
        <w:rPr>
          <w:rFonts w:cs="Miriam" w:hint="cs"/>
          <w:szCs w:val="20"/>
          <w:rtl/>
        </w:rPr>
        <w:t>דששים קבים אין להם מכר מפני שמרובין הן לעני ומועטין לבינוני וכל שכן לעשיר; ועוד: שאין קרחת קב ניכרת בששים קבים</w:t>
      </w:r>
      <w:r>
        <w:rPr>
          <w:rFonts w:cs="Miriam"/>
          <w:szCs w:val="20"/>
          <w:rtl/>
        </w:rPr>
        <w:t>)</w:t>
      </w:r>
      <w:r>
        <w:rPr>
          <w:rtl/>
        </w:rPr>
        <w:t xml:space="preserve"> </w:t>
      </w:r>
      <w:r>
        <w:rPr>
          <w:rFonts w:hint="cs"/>
          <w:rtl/>
        </w:rPr>
        <w:t xml:space="preserve">ולא כור בששים כורין </w:t>
      </w:r>
      <w:r>
        <w:rPr>
          <w:rFonts w:cs="Miriam"/>
          <w:szCs w:val="20"/>
          <w:rtl/>
        </w:rPr>
        <w:t>(</w:t>
      </w:r>
      <w:r>
        <w:rPr>
          <w:rFonts w:cs="Miriam" w:hint="cs"/>
          <w:szCs w:val="20"/>
          <w:rtl/>
        </w:rPr>
        <w:t>אכלה כור תבואה - אין שמין אותה בששים כורין</w:t>
      </w:r>
      <w:r>
        <w:rPr>
          <w:rFonts w:cs="Miriam"/>
          <w:szCs w:val="20"/>
          <w:rtl/>
        </w:rPr>
        <w:t>)</w:t>
      </w:r>
      <w:r>
        <w:rPr>
          <w:rtl/>
        </w:rPr>
        <w:t xml:space="preserve"> </w:t>
      </w:r>
      <w:r>
        <w:rPr>
          <w:rFonts w:hint="cs"/>
          <w:rtl/>
        </w:rPr>
        <w:t xml:space="preserve">מפני שפוגם מזיק </w:t>
      </w:r>
      <w:r>
        <w:rPr>
          <w:rFonts w:cs="Miriam"/>
          <w:szCs w:val="20"/>
          <w:rtl/>
        </w:rPr>
        <w:t>(</w:t>
      </w:r>
      <w:r>
        <w:rPr>
          <w:rFonts w:cs="Miriam" w:hint="cs"/>
          <w:szCs w:val="20"/>
          <w:rtl/>
        </w:rPr>
        <w:t>לפי שאדם המשופע בנכסים ותאב לקנות קרקע גדולה - קונה אותה כשהוא מוצאה בהרבה יותר מדמיו; ועוד: קרחת כור גדולה היא מאד אלא כל סאה שמין בששים</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מתקיף לה רב הונא בר מנוח: האי 'ולא </w:t>
      </w:r>
      <w:r>
        <w:rPr>
          <w:rFonts w:hint="cs"/>
          <w:u w:val="single"/>
          <w:rtl/>
        </w:rPr>
        <w:t>בית</w:t>
      </w:r>
      <w:r>
        <w:rPr>
          <w:rFonts w:hint="cs"/>
          <w:rtl/>
        </w:rPr>
        <w:t xml:space="preserve"> כור'? </w:t>
      </w:r>
      <w:r>
        <w:rPr>
          <w:rtl/>
        </w:rPr>
        <w:t>–</w:t>
      </w:r>
      <w:r>
        <w:rPr>
          <w:rFonts w:hint="cs"/>
          <w:rtl/>
        </w:rPr>
        <w:t xml:space="preserve"> 'ולא כור' מבעי ליה </w:t>
      </w:r>
      <w:r>
        <w:rPr>
          <w:rFonts w:cs="Miriam"/>
          <w:szCs w:val="20"/>
          <w:rtl/>
        </w:rPr>
        <w:t>(</w:t>
      </w:r>
      <w:r>
        <w:rPr>
          <w:rFonts w:cs="Miriam" w:hint="cs"/>
          <w:szCs w:val="20"/>
          <w:rtl/>
        </w:rPr>
        <w:t>כדקתני 'אין שמין קב' ולא קתני 'בית קב'</w:t>
      </w:r>
      <w:r>
        <w:rPr>
          <w:rFonts w:cs="Miriam"/>
          <w:szCs w:val="20"/>
          <w:rtl/>
        </w:rPr>
        <w:t>)</w:t>
      </w:r>
      <w:r>
        <w:rPr>
          <w:rFonts w:hint="cs"/>
          <w:rtl/>
        </w:rPr>
        <w:t xml:space="preserve">!? </w:t>
      </w:r>
    </w:p>
    <w:p w:rsidR="00153B6B" w:rsidRDefault="00153B6B" w:rsidP="00153B6B">
      <w:pPr>
        <w:rPr>
          <w:rFonts w:cs="Miriam" w:hint="cs"/>
          <w:szCs w:val="20"/>
        </w:rPr>
      </w:pPr>
      <w:r>
        <w:rPr>
          <w:rFonts w:hint="cs"/>
          <w:rtl/>
        </w:rPr>
        <w:t xml:space="preserve">אלא אמר רב הונא בר מנוח משמיה דרב אחא בריה דרב איקא: הכי קתני: אין שמין קב בפני עצמו מפני שמשביח ניזק, ולא קב בבית כור </w:t>
      </w:r>
      <w:r>
        <w:rPr>
          <w:rFonts w:cs="Miriam"/>
          <w:szCs w:val="20"/>
          <w:rtl/>
        </w:rPr>
        <w:t>(</w:t>
      </w:r>
      <w:r>
        <w:rPr>
          <w:rFonts w:cs="Miriam" w:hint="cs"/>
          <w:szCs w:val="20"/>
          <w:rtl/>
        </w:rPr>
        <w:t>אין קרחתו נראית</w:t>
      </w:r>
      <w:r>
        <w:rPr>
          <w:rFonts w:cs="Miriam"/>
          <w:szCs w:val="20"/>
          <w:rtl/>
        </w:rPr>
        <w:t>)</w:t>
      </w:r>
      <w:r>
        <w:rPr>
          <w:rtl/>
        </w:rPr>
        <w:t xml:space="preserve"> </w:t>
      </w:r>
      <w:r>
        <w:rPr>
          <w:rFonts w:hint="cs"/>
          <w:rtl/>
        </w:rPr>
        <w:t xml:space="preserve">מפני שפוגם ניזק, אלא בששים. </w:t>
      </w:r>
    </w:p>
    <w:p w:rsidR="00153B6B" w:rsidRDefault="00153B6B" w:rsidP="00153B6B">
      <w:pPr>
        <w:rPr>
          <w:rFonts w:hint="cs"/>
        </w:rPr>
      </w:pPr>
    </w:p>
    <w:p w:rsidR="00153B6B" w:rsidRDefault="00153B6B" w:rsidP="00153B6B">
      <w:pPr>
        <w:rPr>
          <w:rFonts w:hint="cs"/>
          <w:rtl/>
        </w:rPr>
      </w:pPr>
      <w:r>
        <w:rPr>
          <w:rFonts w:hint="cs"/>
          <w:rtl/>
        </w:rPr>
        <w:t xml:space="preserve">ההוא גברא דקץ קשבא </w:t>
      </w:r>
      <w:r>
        <w:rPr>
          <w:rFonts w:cs="Miriam"/>
          <w:szCs w:val="20"/>
          <w:rtl/>
        </w:rPr>
        <w:t>(</w:t>
      </w:r>
      <w:r>
        <w:rPr>
          <w:rFonts w:cs="Miriam" w:hint="cs"/>
          <w:szCs w:val="20"/>
          <w:rtl/>
        </w:rPr>
        <w:t>דקל</w:t>
      </w:r>
      <w:r>
        <w:rPr>
          <w:rFonts w:cs="Miriam"/>
          <w:szCs w:val="20"/>
          <w:rtl/>
        </w:rPr>
        <w:t>)</w:t>
      </w:r>
      <w:r>
        <w:rPr>
          <w:rtl/>
        </w:rPr>
        <w:t xml:space="preserve"> </w:t>
      </w:r>
      <w:r>
        <w:rPr>
          <w:rFonts w:hint="cs"/>
          <w:rtl/>
        </w:rPr>
        <w:t xml:space="preserve">מחבריה. אתא לקמיה דריש גלותא. אמר ליה </w:t>
      </w:r>
      <w:r>
        <w:rPr>
          <w:rFonts w:cs="Miriam"/>
          <w:szCs w:val="20"/>
          <w:rtl/>
        </w:rPr>
        <w:t>(</w:t>
      </w:r>
      <w:r>
        <w:rPr>
          <w:rFonts w:cs="Miriam" w:hint="cs"/>
          <w:szCs w:val="20"/>
          <w:rtl/>
        </w:rPr>
        <w:t>ריש גלותא</w:t>
      </w:r>
      <w:r>
        <w:rPr>
          <w:rFonts w:cs="Miriam"/>
          <w:szCs w:val="20"/>
          <w:rtl/>
        </w:rPr>
        <w:t>)</w:t>
      </w:r>
      <w:r>
        <w:rPr>
          <w:rFonts w:hint="cs"/>
          <w:rtl/>
        </w:rPr>
        <w:t xml:space="preserve">: לדידי חזי לי </w:t>
      </w:r>
      <w:r>
        <w:rPr>
          <w:rFonts w:cs="Miriam"/>
          <w:szCs w:val="20"/>
          <w:rtl/>
        </w:rPr>
        <w:t>(</w:t>
      </w:r>
      <w:r>
        <w:rPr>
          <w:rFonts w:cs="Miriam" w:hint="cs"/>
          <w:szCs w:val="20"/>
          <w:rtl/>
        </w:rPr>
        <w:t>אני ראיתי</w:t>
      </w:r>
      <w:r>
        <w:rPr>
          <w:rFonts w:cs="Miriam"/>
          <w:szCs w:val="20"/>
          <w:rtl/>
        </w:rPr>
        <w:t>)</w:t>
      </w:r>
      <w:r>
        <w:rPr>
          <w:rFonts w:hint="cs"/>
          <w:rtl/>
        </w:rPr>
        <w:t>,</w:t>
      </w:r>
      <w:r>
        <w:rPr>
          <w:rtl/>
        </w:rPr>
        <w:t xml:space="preserve"> </w:t>
      </w:r>
      <w:r>
        <w:rPr>
          <w:rFonts w:hint="cs"/>
          <w:rtl/>
        </w:rPr>
        <w:t xml:space="preserve">ותלתא תאלתא בקינא הוו קיימי </w:t>
      </w:r>
      <w:r>
        <w:rPr>
          <w:rFonts w:cs="Miriam"/>
          <w:szCs w:val="20"/>
          <w:rtl/>
        </w:rPr>
        <w:t>(</w:t>
      </w:r>
      <w:r>
        <w:rPr>
          <w:rFonts w:cs="Miriam" w:hint="cs"/>
          <w:szCs w:val="20"/>
          <w:rtl/>
        </w:rPr>
        <w:t>שלשה דקלים זה אצל זה</w:t>
      </w:r>
      <w:r>
        <w:rPr>
          <w:rFonts w:cs="Miriam"/>
          <w:szCs w:val="20"/>
          <w:rtl/>
        </w:rPr>
        <w:t>)</w:t>
      </w:r>
      <w:r>
        <w:rPr>
          <w:rtl/>
        </w:rPr>
        <w:t xml:space="preserve"> </w:t>
      </w:r>
      <w:r>
        <w:rPr>
          <w:rFonts w:hint="cs"/>
          <w:rtl/>
        </w:rPr>
        <w:t>והוו שוו מאה זוזי; זיל הב ליה תלתין ותלתא ותילתא.</w:t>
      </w:r>
    </w:p>
    <w:p w:rsidR="00153B6B" w:rsidRDefault="00153B6B" w:rsidP="00153B6B">
      <w:pPr>
        <w:rPr>
          <w:rFonts w:hint="cs"/>
          <w:rtl/>
        </w:rPr>
      </w:pPr>
      <w:r>
        <w:rPr>
          <w:rFonts w:hint="cs"/>
          <w:rtl/>
        </w:rPr>
        <w:t xml:space="preserve">אמר: גבי ריש גלותא דדאין דינא דפרסאה </w:t>
      </w:r>
      <w:r>
        <w:rPr>
          <w:rFonts w:cs="Miriam"/>
          <w:szCs w:val="20"/>
          <w:rtl/>
        </w:rPr>
        <w:t>(</w:t>
      </w:r>
      <w:r>
        <w:rPr>
          <w:rFonts w:cs="Miriam" w:hint="cs"/>
          <w:szCs w:val="20"/>
          <w:rtl/>
        </w:rPr>
        <w:t>שאינו דין תורה</w:t>
      </w:r>
      <w:r>
        <w:rPr>
          <w:rFonts w:cs="Miriam"/>
          <w:szCs w:val="20"/>
          <w:rtl/>
        </w:rPr>
        <w:t>)</w:t>
      </w:r>
      <w:r>
        <w:rPr>
          <w:rtl/>
        </w:rPr>
        <w:t xml:space="preserve"> </w:t>
      </w:r>
      <w:r>
        <w:rPr>
          <w:rFonts w:hint="cs"/>
          <w:rtl/>
        </w:rPr>
        <w:t xml:space="preserve">למה לי? אתא לקמיה דרב נחמן. אמר ליה: בששים. </w:t>
      </w:r>
    </w:p>
    <w:p w:rsidR="00153B6B" w:rsidRDefault="00153B6B" w:rsidP="00153B6B">
      <w:pPr>
        <w:rPr>
          <w:rFonts w:hint="cs"/>
          <w:rtl/>
        </w:rPr>
      </w:pPr>
      <w:r>
        <w:rPr>
          <w:rFonts w:hint="cs"/>
          <w:rtl/>
        </w:rPr>
        <w:t xml:space="preserve">אמר ליה רבא: אם אמרו </w:t>
      </w:r>
      <w:r>
        <w:rPr>
          <w:rFonts w:cs="Miriam"/>
          <w:szCs w:val="20"/>
          <w:rtl/>
        </w:rPr>
        <w:t>(</w:t>
      </w:r>
      <w:r>
        <w:rPr>
          <w:rFonts w:cs="Miriam" w:hint="cs"/>
          <w:szCs w:val="20"/>
          <w:rtl/>
        </w:rPr>
        <w:t>בששים - להקל על המזיק</w:t>
      </w:r>
      <w:r>
        <w:rPr>
          <w:rFonts w:cs="Miriam"/>
          <w:szCs w:val="20"/>
          <w:rtl/>
        </w:rPr>
        <w:t>)</w:t>
      </w:r>
      <w:r>
        <w:rPr>
          <w:rtl/>
        </w:rPr>
        <w:t xml:space="preserve"> </w:t>
      </w:r>
      <w:r>
        <w:rPr>
          <w:rFonts w:hint="cs"/>
          <w:rtl/>
        </w:rPr>
        <w:t xml:space="preserve">בנזקי ממונו </w:t>
      </w:r>
      <w:r>
        <w:rPr>
          <w:rFonts w:cs="Miriam"/>
          <w:szCs w:val="20"/>
          <w:rtl/>
        </w:rPr>
        <w:t>(</w:t>
      </w:r>
      <w:r>
        <w:rPr>
          <w:rFonts w:cs="Miriam" w:hint="cs"/>
          <w:szCs w:val="20"/>
          <w:rtl/>
        </w:rPr>
        <w:t>במה שאכלה בהמתו והזיקה</w:t>
      </w:r>
      <w:r>
        <w:rPr>
          <w:rFonts w:cs="Miriam"/>
          <w:szCs w:val="20"/>
          <w:rtl/>
        </w:rPr>
        <w:t>)</w:t>
      </w:r>
      <w:r>
        <w:rPr>
          <w:rtl/>
        </w:rPr>
        <w:t xml:space="preserve"> </w:t>
      </w:r>
      <w:r>
        <w:rPr>
          <w:rFonts w:hint="cs"/>
          <w:rtl/>
        </w:rPr>
        <w:t xml:space="preserve">- יאמרו בנזקי גופו </w:t>
      </w:r>
      <w:r>
        <w:rPr>
          <w:rFonts w:cs="Miriam"/>
          <w:szCs w:val="20"/>
          <w:rtl/>
        </w:rPr>
        <w:t>(</w:t>
      </w:r>
      <w:r>
        <w:rPr>
          <w:rFonts w:cs="Miriam" w:hint="cs"/>
          <w:szCs w:val="20"/>
          <w:rtl/>
        </w:rPr>
        <w:t>שמזיק בעצמו בידים שקצץ לדקל</w:t>
      </w:r>
      <w:r>
        <w:rPr>
          <w:rFonts w:cs="Miriam"/>
          <w:szCs w:val="20"/>
          <w:rtl/>
        </w:rPr>
        <w:t>)</w:t>
      </w:r>
      <w:r>
        <w:rPr>
          <w:rFonts w:hint="cs"/>
          <w:rtl/>
        </w:rPr>
        <w:t>?</w:t>
      </w:r>
    </w:p>
    <w:p w:rsidR="00153B6B" w:rsidRDefault="00153B6B" w:rsidP="00153B6B">
      <w:pPr>
        <w:rPr>
          <w:rFonts w:hint="cs"/>
          <w:rtl/>
        </w:rPr>
      </w:pPr>
      <w:r>
        <w:rPr>
          <w:rFonts w:hint="cs"/>
          <w:rtl/>
        </w:rPr>
        <w:t>אמר ליה אביי לרבא: בנזקי גופו - מאי דעתיך? דתניא: '</w:t>
      </w:r>
      <w:r>
        <w:rPr>
          <w:rFonts w:hint="cs"/>
          <w:i/>
          <w:iCs/>
          <w:rtl/>
        </w:rPr>
        <w:t xml:space="preserve">המבכיר </w:t>
      </w:r>
      <w:r>
        <w:rPr>
          <w:rFonts w:cs="Miriam"/>
          <w:szCs w:val="20"/>
          <w:rtl/>
        </w:rPr>
        <w:t>(</w:t>
      </w:r>
      <w:r>
        <w:rPr>
          <w:rFonts w:cs="Miriam" w:hint="cs"/>
          <w:szCs w:val="20"/>
          <w:rtl/>
        </w:rPr>
        <w:t>שיחת וכילה</w:t>
      </w:r>
      <w:r>
        <w:rPr>
          <w:rFonts w:cs="Miriam"/>
          <w:szCs w:val="20"/>
          <w:rtl/>
        </w:rPr>
        <w:t>)</w:t>
      </w:r>
      <w:r>
        <w:rPr>
          <w:i/>
          <w:iCs/>
          <w:rtl/>
        </w:rPr>
        <w:t xml:space="preserve"> </w:t>
      </w:r>
      <w:r>
        <w:rPr>
          <w:rFonts w:hint="cs"/>
          <w:i/>
          <w:iCs/>
          <w:rtl/>
        </w:rPr>
        <w:t>כרמו של חבירו סמדר - רואין אותו כמה היתה יפה קודם לכן וכמה היא יפה לאחר מכאן</w:t>
      </w:r>
      <w:r>
        <w:rPr>
          <w:rFonts w:hint="cs"/>
          <w:rtl/>
        </w:rPr>
        <w:t xml:space="preserve">' ואילו בששים לא קתני? </w:t>
      </w:r>
    </w:p>
    <w:p w:rsidR="00153B6B" w:rsidRDefault="00153B6B" w:rsidP="00153B6B">
      <w:pPr>
        <w:rPr>
          <w:rFonts w:hint="cs"/>
          <w:rtl/>
        </w:rPr>
      </w:pPr>
      <w:r>
        <w:rPr>
          <w:rFonts w:hint="cs"/>
          <w:rtl/>
        </w:rPr>
        <w:t>אטו גבי בהמתו נמי: מי לא תניא כי האי גוונא, דתניא: '</w:t>
      </w:r>
      <w:r>
        <w:rPr>
          <w:rFonts w:hint="cs"/>
          <w:i/>
          <w:iCs/>
          <w:rtl/>
        </w:rPr>
        <w:t xml:space="preserve">קטמה נטיעה </w:t>
      </w:r>
      <w:r>
        <w:rPr>
          <w:rFonts w:cs="Miriam"/>
          <w:szCs w:val="20"/>
          <w:rtl/>
        </w:rPr>
        <w:t>(</w:t>
      </w:r>
      <w:r>
        <w:rPr>
          <w:rFonts w:cs="Miriam" w:hint="cs"/>
          <w:szCs w:val="20"/>
          <w:rtl/>
        </w:rPr>
        <w:t>בהמה שקטמה נטיעה</w:t>
      </w:r>
      <w:r>
        <w:rPr>
          <w:rFonts w:cs="Miriam"/>
          <w:szCs w:val="20"/>
          <w:rtl/>
        </w:rPr>
        <w:t>)</w:t>
      </w:r>
      <w:r>
        <w:rPr>
          <w:rFonts w:hint="cs"/>
          <w:i/>
          <w:iCs/>
          <w:rtl/>
        </w:rPr>
        <w:t>:</w:t>
      </w:r>
      <w:r>
        <w:rPr>
          <w:i/>
          <w:iCs/>
          <w:rtl/>
        </w:rPr>
        <w:t xml:space="preserve"> </w:t>
      </w:r>
      <w:r>
        <w:rPr>
          <w:rFonts w:hint="cs"/>
          <w:i/>
          <w:iCs/>
          <w:rtl/>
        </w:rPr>
        <w:t xml:space="preserve">רבי יוסי אומר: גוזרי גזירות שבירושלים </w:t>
      </w:r>
      <w:r>
        <w:rPr>
          <w:rFonts w:cs="Miriam"/>
          <w:szCs w:val="20"/>
          <w:rtl/>
        </w:rPr>
        <w:t>(</w:t>
      </w:r>
      <w:r>
        <w:rPr>
          <w:rFonts w:cs="Miriam" w:hint="cs"/>
          <w:szCs w:val="20"/>
          <w:rtl/>
        </w:rPr>
        <w:t>קונסי קנסות אדמון וחנן בן אבשלום, בפרק בתרא דכתובות</w:t>
      </w:r>
      <w:r>
        <w:rPr>
          <w:rFonts w:cs="Miriam"/>
          <w:szCs w:val="20"/>
          <w:rtl/>
        </w:rPr>
        <w:t>)</w:t>
      </w:r>
      <w:r>
        <w:rPr>
          <w:i/>
          <w:iCs/>
          <w:rtl/>
        </w:rPr>
        <w:t xml:space="preserve"> </w:t>
      </w:r>
      <w:r>
        <w:rPr>
          <w:rFonts w:hint="cs"/>
          <w:i/>
          <w:iCs/>
          <w:rtl/>
        </w:rPr>
        <w:t xml:space="preserve">אומרים: נטיעה בת שנתה - שתי כסף; בת שתי שנים - ארבעה כסף; אכלה חזיז </w:t>
      </w:r>
      <w:r>
        <w:rPr>
          <w:rFonts w:cs="Miriam"/>
          <w:szCs w:val="20"/>
          <w:rtl/>
        </w:rPr>
        <w:t>(</w:t>
      </w:r>
      <w:r>
        <w:rPr>
          <w:rFonts w:cs="Miriam" w:hint="cs"/>
          <w:szCs w:val="20"/>
          <w:rtl/>
        </w:rPr>
        <w:t>שחת</w:t>
      </w:r>
      <w:r>
        <w:rPr>
          <w:rFonts w:cs="Miriam"/>
          <w:szCs w:val="20"/>
          <w:rtl/>
        </w:rPr>
        <w:t>)</w:t>
      </w:r>
      <w:r>
        <w:rPr>
          <w:i/>
          <w:iCs/>
          <w:rtl/>
        </w:rPr>
        <w:t xml:space="preserve"> </w:t>
      </w:r>
      <w:r>
        <w:rPr>
          <w:rFonts w:hint="cs"/>
          <w:i/>
          <w:iCs/>
          <w:rtl/>
        </w:rPr>
        <w:t xml:space="preserve">- רבי יוסי הגלילי אומר: נידון במשוייר שבו </w:t>
      </w:r>
      <w:r>
        <w:rPr>
          <w:rFonts w:cs="Miriam"/>
          <w:szCs w:val="20"/>
          <w:rtl/>
        </w:rPr>
        <w:t>(</w:t>
      </w:r>
      <w:r>
        <w:rPr>
          <w:rFonts w:cs="Miriam" w:hint="cs"/>
          <w:szCs w:val="20"/>
          <w:rtl/>
        </w:rPr>
        <w:t>רואין את הנותר לפי מה שתעלה כל ערוגה וערוגה בימי הקציר ומשלם</w:t>
      </w:r>
      <w:r>
        <w:rPr>
          <w:rFonts w:cs="Miriam"/>
          <w:szCs w:val="20"/>
          <w:rtl/>
        </w:rPr>
        <w:t>)</w:t>
      </w:r>
      <w:r>
        <w:rPr>
          <w:rFonts w:hint="cs"/>
          <w:i/>
          <w:iCs/>
          <w:rtl/>
        </w:rPr>
        <w:t xml:space="preserve">, וחכמים אומרים: רואין אותה כמה היתה יפה וכמה היא יפה </w:t>
      </w:r>
      <w:r>
        <w:rPr>
          <w:rFonts w:cs="Miriam"/>
          <w:szCs w:val="20"/>
          <w:rtl/>
        </w:rPr>
        <w:t>(</w:t>
      </w:r>
      <w:r>
        <w:rPr>
          <w:rFonts w:cs="Miriam" w:hint="cs"/>
          <w:szCs w:val="20"/>
          <w:rtl/>
        </w:rPr>
        <w:t>הקרקע לימכר כשהיא עם השחת</w:t>
      </w:r>
      <w:r>
        <w:rPr>
          <w:rFonts w:cs="Miriam"/>
          <w:szCs w:val="20"/>
          <w:rtl/>
        </w:rPr>
        <w:t>)</w:t>
      </w:r>
      <w:r>
        <w:rPr>
          <w:rFonts w:hint="cs"/>
          <w:i/>
          <w:iCs/>
          <w:rtl/>
        </w:rPr>
        <w:t>;</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נט,א)</w:t>
      </w:r>
      <w:r>
        <w:rPr>
          <w:rFonts w:hint="cs"/>
          <w:rtl/>
        </w:rPr>
        <w:tab/>
      </w:r>
    </w:p>
    <w:p w:rsidR="00153B6B" w:rsidRDefault="00153B6B" w:rsidP="00153B6B">
      <w:pPr>
        <w:rPr>
          <w:rFonts w:hint="cs"/>
          <w:i/>
          <w:iCs/>
          <w:rtl/>
        </w:rPr>
      </w:pPr>
      <w:r>
        <w:rPr>
          <w:rFonts w:hint="cs"/>
          <w:i/>
          <w:iCs/>
          <w:rtl/>
        </w:rPr>
        <w:t xml:space="preserve">אכלה סמדר </w:t>
      </w:r>
      <w:r>
        <w:rPr>
          <w:rFonts w:cs="Miriam"/>
          <w:szCs w:val="20"/>
          <w:rtl/>
        </w:rPr>
        <w:t>(</w:t>
      </w:r>
      <w:r>
        <w:rPr>
          <w:rFonts w:cs="Miriam" w:hint="cs"/>
          <w:szCs w:val="20"/>
          <w:rtl/>
        </w:rPr>
        <w:t>ענבים דקין בהתחלתן לאחר שפרחו מיד</w:t>
      </w:r>
      <w:r>
        <w:rPr>
          <w:rFonts w:cs="Miriam"/>
          <w:szCs w:val="20"/>
          <w:rtl/>
        </w:rPr>
        <w:t>)</w:t>
      </w:r>
      <w:r>
        <w:rPr>
          <w:rFonts w:hint="cs"/>
          <w:i/>
          <w:iCs/>
          <w:rtl/>
        </w:rPr>
        <w:t>:</w:t>
      </w:r>
      <w:r>
        <w:rPr>
          <w:i/>
          <w:iCs/>
          <w:rtl/>
        </w:rPr>
        <w:t xml:space="preserve"> </w:t>
      </w:r>
    </w:p>
    <w:p w:rsidR="00153B6B" w:rsidRDefault="00153B6B" w:rsidP="00153B6B">
      <w:pPr>
        <w:rPr>
          <w:rFonts w:hint="cs"/>
          <w:i/>
          <w:iCs/>
          <w:rtl/>
        </w:rPr>
      </w:pPr>
      <w:r>
        <w:rPr>
          <w:rFonts w:hint="cs"/>
          <w:i/>
          <w:iCs/>
          <w:rtl/>
        </w:rPr>
        <w:t xml:space="preserve">רבי יהושע אומר: רואין אותן כאילו הן ענבים עומדות ליבצר; וחכמים אומרים: רואין כמה היתה יפה וכמה היא יפה </w:t>
      </w:r>
      <w:r>
        <w:rPr>
          <w:rFonts w:cs="Miriam"/>
          <w:szCs w:val="20"/>
          <w:rtl/>
        </w:rPr>
        <w:t>(</w:t>
      </w:r>
      <w:r>
        <w:rPr>
          <w:rFonts w:cs="Miriam" w:hint="cs"/>
          <w:szCs w:val="20"/>
          <w:rtl/>
        </w:rPr>
        <w:t>הקרקע לימכר כשהיא סמדר ולהקל באו</w:t>
      </w:r>
      <w:r>
        <w:rPr>
          <w:rFonts w:cs="Miriam"/>
          <w:szCs w:val="20"/>
          <w:rtl/>
        </w:rPr>
        <w:t>)</w:t>
      </w:r>
      <w:r>
        <w:rPr>
          <w:rFonts w:hint="cs"/>
          <w:i/>
          <w:iCs/>
          <w:rtl/>
        </w:rPr>
        <w:t>;</w:t>
      </w:r>
      <w:r>
        <w:rPr>
          <w:i/>
          <w:iCs/>
          <w:rtl/>
        </w:rPr>
        <w:t xml:space="preserve"> </w:t>
      </w:r>
    </w:p>
    <w:p w:rsidR="00153B6B" w:rsidRDefault="00153B6B" w:rsidP="00153B6B">
      <w:pPr>
        <w:rPr>
          <w:rFonts w:cs="Miriam" w:hint="cs"/>
          <w:szCs w:val="20"/>
        </w:rPr>
      </w:pPr>
      <w:r>
        <w:rPr>
          <w:rFonts w:hint="cs"/>
          <w:i/>
          <w:iCs/>
          <w:rtl/>
        </w:rPr>
        <w:t xml:space="preserve">רבי שמעון בן יהודה אומר משום רבי שמעון: במה דברים אמורים </w:t>
      </w:r>
      <w:r>
        <w:rPr>
          <w:rFonts w:cs="Miriam"/>
          <w:szCs w:val="20"/>
          <w:rtl/>
        </w:rPr>
        <w:t>(</w:t>
      </w:r>
      <w:r>
        <w:rPr>
          <w:rFonts w:cs="Miriam" w:hint="cs"/>
          <w:szCs w:val="20"/>
          <w:rtl/>
        </w:rPr>
        <w:t>בנישומין אגב קרקע</w:t>
      </w:r>
      <w:r>
        <w:rPr>
          <w:rFonts w:cs="Miriam"/>
          <w:szCs w:val="20"/>
          <w:rtl/>
        </w:rPr>
        <w:t>)</w:t>
      </w:r>
      <w:r>
        <w:rPr>
          <w:rFonts w:hint="cs"/>
          <w:i/>
          <w:iCs/>
          <w:rtl/>
        </w:rPr>
        <w:t xml:space="preserve">? - בזמן שאכלה לולבי גפנים ויחורי תאנים </w:t>
      </w:r>
      <w:r>
        <w:rPr>
          <w:rFonts w:cs="Miriam"/>
          <w:szCs w:val="20"/>
          <w:rtl/>
        </w:rPr>
        <w:t>(</w:t>
      </w:r>
      <w:r>
        <w:rPr>
          <w:rFonts w:cs="Miriam" w:hint="cs"/>
          <w:szCs w:val="20"/>
          <w:rtl/>
        </w:rPr>
        <w:t>האשכולות נראה בחניטת הגפנים, וניכר, ועדיין לא פרח להיות הענבים גמורים; והוא 'לולב'; וכן יחור בתאנים</w:t>
      </w:r>
      <w:r>
        <w:rPr>
          <w:rFonts w:cs="Miriam"/>
          <w:szCs w:val="20"/>
          <w:rtl/>
        </w:rPr>
        <w:t>)</w:t>
      </w:r>
      <w:r>
        <w:rPr>
          <w:i/>
          <w:iCs/>
          <w:rtl/>
        </w:rPr>
        <w:t xml:space="preserve"> </w:t>
      </w:r>
      <w:r>
        <w:rPr>
          <w:rFonts w:hint="cs"/>
          <w:i/>
          <w:iCs/>
          <w:rtl/>
        </w:rPr>
        <w:t xml:space="preserve">אבל אכלה פגים </w:t>
      </w:r>
      <w:r>
        <w:rPr>
          <w:rFonts w:cs="Miriam"/>
          <w:szCs w:val="20"/>
          <w:rtl/>
        </w:rPr>
        <w:t>(</w:t>
      </w:r>
      <w:r>
        <w:rPr>
          <w:rFonts w:cs="Miriam" w:hint="cs"/>
          <w:szCs w:val="20"/>
          <w:rtl/>
        </w:rPr>
        <w:t>בתאנה</w:t>
      </w:r>
      <w:r>
        <w:rPr>
          <w:rFonts w:cs="Miriam"/>
          <w:szCs w:val="20"/>
          <w:rtl/>
        </w:rPr>
        <w:t>)</w:t>
      </w:r>
      <w:r>
        <w:rPr>
          <w:i/>
          <w:iCs/>
          <w:rtl/>
        </w:rPr>
        <w:t xml:space="preserve"> </w:t>
      </w:r>
      <w:r>
        <w:rPr>
          <w:rFonts w:hint="cs"/>
          <w:i/>
          <w:iCs/>
          <w:rtl/>
        </w:rPr>
        <w:t xml:space="preserve">או בוסר </w:t>
      </w:r>
      <w:r>
        <w:rPr>
          <w:rFonts w:cs="Miriam"/>
          <w:szCs w:val="20"/>
          <w:rtl/>
        </w:rPr>
        <w:t>(</w:t>
      </w:r>
      <w:r>
        <w:rPr>
          <w:rFonts w:cs="Miriam" w:hint="cs"/>
          <w:szCs w:val="20"/>
          <w:rtl/>
        </w:rPr>
        <w:t>בענבים - שהן כפול הלבן והוו כפירות גמורים</w:t>
      </w:r>
      <w:r>
        <w:rPr>
          <w:rFonts w:cs="Miriam"/>
          <w:szCs w:val="20"/>
          <w:rtl/>
        </w:rPr>
        <w:t>)</w:t>
      </w:r>
      <w:r>
        <w:rPr>
          <w:i/>
          <w:iCs/>
          <w:rtl/>
        </w:rPr>
        <w:t xml:space="preserve"> </w:t>
      </w:r>
      <w:r>
        <w:rPr>
          <w:rFonts w:hint="cs"/>
          <w:i/>
          <w:iCs/>
          <w:rtl/>
        </w:rPr>
        <w:t>- רואין אותן כאילו ענבים עומדות ליבצר</w:t>
      </w:r>
      <w:r>
        <w:rPr>
          <w:rFonts w:hint="cs"/>
          <w:rtl/>
        </w:rPr>
        <w:t xml:space="preserve">'; קתני מיהת </w:t>
      </w:r>
      <w:r>
        <w:rPr>
          <w:rFonts w:cs="Courier New" w:hint="cs"/>
          <w:szCs w:val="20"/>
          <w:rtl/>
        </w:rPr>
        <w:t>[בענין סמדר]</w:t>
      </w:r>
      <w:r>
        <w:rPr>
          <w:rFonts w:hint="cs"/>
          <w:rtl/>
        </w:rPr>
        <w:t xml:space="preserve"> '</w:t>
      </w:r>
      <w:r>
        <w:rPr>
          <w:rFonts w:hint="cs"/>
          <w:i/>
          <w:iCs/>
          <w:rtl/>
        </w:rPr>
        <w:t>וחכמים אומרים: 'רואין אותן כמה היתה יפה וכמה היא יפה</w:t>
      </w:r>
      <w:r>
        <w:rPr>
          <w:rFonts w:hint="cs"/>
          <w:rtl/>
        </w:rPr>
        <w:t xml:space="preserve">' ולא קתני 'בששים'! אלא מאי אית לך למימר? בששים? הכא נמי בששים. </w:t>
      </w:r>
    </w:p>
    <w:p w:rsidR="00153B6B" w:rsidRDefault="00153B6B" w:rsidP="00153B6B">
      <w:pPr>
        <w:rPr>
          <w:rFonts w:hint="cs"/>
        </w:rPr>
      </w:pPr>
    </w:p>
    <w:p w:rsidR="00153B6B" w:rsidRDefault="00153B6B" w:rsidP="00153B6B">
      <w:pPr>
        <w:rPr>
          <w:rFonts w:hint="cs"/>
          <w:rtl/>
        </w:rPr>
      </w:pPr>
      <w:r>
        <w:rPr>
          <w:rFonts w:hint="cs"/>
          <w:rtl/>
        </w:rPr>
        <w:t xml:space="preserve">אמר אביי: רבי יוסי הגלילי ורבי ישמעאל אמרו דבר אחד: רבי יוסי הגלילי </w:t>
      </w:r>
      <w:r>
        <w:rPr>
          <w:rtl/>
        </w:rPr>
        <w:t>–</w:t>
      </w:r>
      <w:r>
        <w:rPr>
          <w:rFonts w:hint="cs"/>
          <w:rtl/>
        </w:rPr>
        <w:t xml:space="preserve"> הא, דאמרן </w:t>
      </w:r>
      <w:r>
        <w:rPr>
          <w:rFonts w:hint="cs"/>
          <w:szCs w:val="20"/>
          <w:rtl/>
        </w:rPr>
        <w:t>[</w:t>
      </w:r>
      <w:r>
        <w:rPr>
          <w:rFonts w:hint="cs"/>
          <w:sz w:val="20"/>
          <w:szCs w:val="20"/>
          <w:rtl/>
        </w:rPr>
        <w:t>'נידון במשוייר שבו'</w:t>
      </w:r>
      <w:r>
        <w:rPr>
          <w:rFonts w:hint="cs"/>
          <w:szCs w:val="20"/>
          <w:rtl/>
        </w:rPr>
        <w:t>]</w:t>
      </w:r>
      <w:r>
        <w:rPr>
          <w:rFonts w:hint="cs"/>
          <w:rtl/>
        </w:rPr>
        <w:t xml:space="preserve">. רבי ישמעאל </w:t>
      </w:r>
      <w:r>
        <w:rPr>
          <w:rtl/>
        </w:rPr>
        <w:t>–</w:t>
      </w:r>
      <w:r>
        <w:rPr>
          <w:rFonts w:hint="cs"/>
          <w:rtl/>
        </w:rPr>
        <w:t xml:space="preserve"> דתניא: '</w:t>
      </w:r>
      <w:r>
        <w:rPr>
          <w:rFonts w:cs="Miriam" w:hint="cs"/>
          <w:szCs w:val="16"/>
          <w:rtl/>
        </w:rPr>
        <w:t>[שמות כב,ד:</w:t>
      </w:r>
      <w:r>
        <w:rPr>
          <w:rFonts w:cs="Narkisim" w:hint="cs"/>
          <w:szCs w:val="20"/>
          <w:rtl/>
        </w:rPr>
        <w:t xml:space="preserve"> </w:t>
      </w:r>
      <w:r>
        <w:rPr>
          <w:rFonts w:cs="Narkisim" w:hint="cs"/>
          <w:sz w:val="20"/>
          <w:szCs w:val="20"/>
          <w:rtl/>
        </w:rPr>
        <w:t>כי יבער איש שדה או כרם ושלח את בעירה ובער בשדה אחר</w:t>
      </w:r>
      <w:r>
        <w:rPr>
          <w:rFonts w:cs="Narkisim" w:hint="cs"/>
          <w:szCs w:val="20"/>
          <w:rtl/>
        </w:rPr>
        <w:t>]</w:t>
      </w:r>
      <w:r>
        <w:rPr>
          <w:rFonts w:cs="Narkisim" w:hint="cs"/>
          <w:i/>
          <w:iCs/>
          <w:rtl/>
        </w:rPr>
        <w:t xml:space="preserve"> מיטב שדהו ומיטב כרמו ישלם</w:t>
      </w:r>
      <w:r>
        <w:rPr>
          <w:rFonts w:hint="cs"/>
          <w:i/>
          <w:iCs/>
          <w:rtl/>
        </w:rPr>
        <w:t xml:space="preserve">; מיטב שדהו של </w:t>
      </w:r>
      <w:r>
        <w:rPr>
          <w:rFonts w:hint="cs"/>
          <w:i/>
          <w:iCs/>
          <w:u w:val="single"/>
          <w:rtl/>
        </w:rPr>
        <w:t>ניזק</w:t>
      </w:r>
      <w:r>
        <w:rPr>
          <w:rFonts w:hint="cs"/>
          <w:i/>
          <w:iCs/>
          <w:rtl/>
        </w:rPr>
        <w:t xml:space="preserve"> ומיטב כרמו של </w:t>
      </w:r>
      <w:r>
        <w:rPr>
          <w:rFonts w:hint="cs"/>
          <w:i/>
          <w:iCs/>
          <w:u w:val="single"/>
          <w:rtl/>
        </w:rPr>
        <w:t>ניזק</w:t>
      </w:r>
      <w:r>
        <w:rPr>
          <w:rFonts w:hint="cs"/>
          <w:i/>
          <w:iCs/>
          <w:rtl/>
        </w:rPr>
        <w:t xml:space="preserve"> - דברי רבי ישמעאל; רבי עקיבא אומר: לא בא הכתוב אלא לגבות לניזקין מן העידית </w:t>
      </w:r>
      <w:r>
        <w:rPr>
          <w:rFonts w:cs="Miriam"/>
          <w:szCs w:val="20"/>
          <w:rtl/>
        </w:rPr>
        <w:t>(</w:t>
      </w:r>
      <w:r>
        <w:rPr>
          <w:rFonts w:cs="Miriam" w:hint="cs"/>
          <w:szCs w:val="20"/>
          <w:rtl/>
        </w:rPr>
        <w:t xml:space="preserve">אותה שומא ששמו בית דין: מאה או מאתים - יגבה קרקע במאה או במאתים </w:t>
      </w:r>
      <w:r>
        <w:rPr>
          <w:rFonts w:cs="Miriam" w:hint="cs"/>
          <w:szCs w:val="20"/>
          <w:u w:val="single"/>
          <w:rtl/>
        </w:rPr>
        <w:t>מן העידית שבנכסיו</w:t>
      </w:r>
      <w:r>
        <w:rPr>
          <w:rFonts w:cs="Miriam"/>
          <w:szCs w:val="20"/>
          <w:rtl/>
        </w:rPr>
        <w:t>)</w:t>
      </w:r>
      <w:r>
        <w:rPr>
          <w:rFonts w:hint="cs"/>
          <w:i/>
          <w:iCs/>
          <w:rtl/>
        </w:rPr>
        <w:t>, וקל וחומר להקדש</w:t>
      </w:r>
      <w:r>
        <w:rPr>
          <w:rFonts w:hint="cs"/>
          <w:rtl/>
        </w:rPr>
        <w:t>'.</w:t>
      </w:r>
    </w:p>
    <w:p w:rsidR="00153B6B" w:rsidRDefault="00153B6B" w:rsidP="00153B6B">
      <w:pPr>
        <w:ind w:left="720"/>
        <w:rPr>
          <w:rFonts w:hint="cs"/>
          <w:rtl/>
        </w:rPr>
      </w:pPr>
      <w:r>
        <w:rPr>
          <w:rFonts w:hint="cs"/>
          <w:rtl/>
        </w:rPr>
        <w:t xml:space="preserve">ולא תימא </w:t>
      </w:r>
      <w:r>
        <w:rPr>
          <w:rFonts w:cs="Miriam"/>
          <w:szCs w:val="20"/>
          <w:rtl/>
        </w:rPr>
        <w:t>(</w:t>
      </w:r>
      <w:r>
        <w:rPr>
          <w:rFonts w:cs="Miriam" w:hint="cs"/>
          <w:szCs w:val="20"/>
          <w:rtl/>
        </w:rPr>
        <w:t>דהאי 'מיטב של ניזק', דקאמר רבי ישמעאל, וקשיא לן בפרק קמא: אכלה כחושה משלם שמינה? ותרצה רב אידי:</w:t>
      </w:r>
      <w:r>
        <w:rPr>
          <w:rFonts w:cs="Miriam"/>
          <w:szCs w:val="20"/>
          <w:rtl/>
        </w:rPr>
        <w:t>)</w:t>
      </w:r>
      <w:r>
        <w:rPr>
          <w:rtl/>
        </w:rPr>
        <w:t xml:space="preserve"> </w:t>
      </w:r>
      <w:r>
        <w:rPr>
          <w:rFonts w:hint="cs"/>
          <w:rtl/>
        </w:rPr>
        <w:t xml:space="preserve">כרב אידי בר אבין, דאמר רב אידי בר אבין: כגון שאכלה ערוגה בין הערוגות, ולא ידעינן אי כחושה הואי אי שמינה הואי, דאמר 'קום שלים שמינה </w:t>
      </w:r>
      <w:r>
        <w:rPr>
          <w:rFonts w:hint="cs"/>
          <w:u w:val="single"/>
          <w:rtl/>
        </w:rPr>
        <w:t>במיטב דאיכא השתא</w:t>
      </w:r>
      <w:r>
        <w:rPr>
          <w:rFonts w:hint="cs"/>
          <w:rtl/>
        </w:rPr>
        <w:t xml:space="preserve">'; דהכי לא אמרינן; מאי טעמא? - 'המוציא מחבירו עליו הראיה </w:t>
      </w:r>
      <w:r>
        <w:rPr>
          <w:rFonts w:cs="Miriam"/>
          <w:szCs w:val="20"/>
          <w:rtl/>
        </w:rPr>
        <w:t>(</w:t>
      </w:r>
      <w:r>
        <w:rPr>
          <w:rFonts w:cs="Miriam" w:hint="cs"/>
          <w:szCs w:val="20"/>
          <w:rtl/>
        </w:rPr>
        <w:t>וכחושה הוא דמשלם</w:t>
      </w:r>
      <w:r>
        <w:rPr>
          <w:rFonts w:cs="Miriam"/>
          <w:szCs w:val="20"/>
          <w:rtl/>
        </w:rPr>
        <w:t>)</w:t>
      </w:r>
      <w:r>
        <w:rPr>
          <w:rFonts w:hint="cs"/>
          <w:rtl/>
        </w:rPr>
        <w:t xml:space="preserve">'; </w:t>
      </w:r>
    </w:p>
    <w:p w:rsidR="00153B6B" w:rsidRDefault="00153B6B" w:rsidP="00153B6B">
      <w:pPr>
        <w:rPr>
          <w:rFonts w:hint="cs"/>
          <w:rtl/>
        </w:rPr>
      </w:pPr>
      <w:r>
        <w:rPr>
          <w:rFonts w:hint="cs"/>
          <w:rtl/>
        </w:rPr>
        <w:t xml:space="preserve">אלא </w:t>
      </w:r>
      <w:r>
        <w:rPr>
          <w:rFonts w:cs="Miriam"/>
          <w:szCs w:val="20"/>
          <w:rtl/>
        </w:rPr>
        <w:t>(</w:t>
      </w:r>
      <w:r>
        <w:rPr>
          <w:rFonts w:cs="Miriam" w:hint="cs"/>
          <w:szCs w:val="20"/>
          <w:rtl/>
        </w:rPr>
        <w:t>מאי 'מיטב דניזק' דקאמר רבי ישמעאל? לאו בספיקא מיירי, והכי קאמר:</w:t>
      </w:r>
      <w:r>
        <w:rPr>
          <w:rFonts w:cs="Miriam"/>
          <w:szCs w:val="20"/>
          <w:rtl/>
        </w:rPr>
        <w:t>)</w:t>
      </w:r>
      <w:r>
        <w:rPr>
          <w:rtl/>
        </w:rPr>
        <w:t xml:space="preserve"> </w:t>
      </w:r>
      <w:r>
        <w:rPr>
          <w:rFonts w:hint="cs"/>
          <w:u w:val="single"/>
          <w:rtl/>
        </w:rPr>
        <w:t xml:space="preserve">במיטב דלקמיה </w:t>
      </w:r>
      <w:r>
        <w:rPr>
          <w:rFonts w:cs="Miriam"/>
          <w:szCs w:val="20"/>
          <w:rtl/>
        </w:rPr>
        <w:t>(</w:t>
      </w:r>
      <w:r>
        <w:rPr>
          <w:rFonts w:cs="Miriam" w:hint="cs"/>
          <w:szCs w:val="20"/>
          <w:rtl/>
        </w:rPr>
        <w:t>אותה ערוגה שאכלה - ישלם כפי מה שהיתה ראויה להטיב ולהשביח לקמיה</w:t>
      </w:r>
      <w:r>
        <w:rPr>
          <w:rFonts w:cs="Courier New" w:hint="cs"/>
          <w:szCs w:val="16"/>
          <w:rtl/>
        </w:rPr>
        <w:t>[=לעתיד]</w:t>
      </w:r>
      <w:r>
        <w:rPr>
          <w:rFonts w:cs="Miriam"/>
          <w:szCs w:val="20"/>
          <w:rtl/>
        </w:rPr>
        <w:t>)</w:t>
      </w:r>
      <w:r>
        <w:rPr>
          <w:rFonts w:hint="cs"/>
          <w:rtl/>
        </w:rPr>
        <w:t xml:space="preserve">, ומאי ניהו? כי היאך דסליק </w:t>
      </w:r>
      <w:r>
        <w:rPr>
          <w:rFonts w:cs="Miriam"/>
          <w:szCs w:val="20"/>
          <w:rtl/>
        </w:rPr>
        <w:t>(</w:t>
      </w:r>
      <w:r>
        <w:rPr>
          <w:rFonts w:cs="Miriam" w:hint="cs"/>
          <w:szCs w:val="20"/>
          <w:rtl/>
        </w:rPr>
        <w:t>בימות הקציר</w:t>
      </w:r>
      <w:r>
        <w:rPr>
          <w:rFonts w:cs="Miriam"/>
          <w:szCs w:val="20"/>
          <w:rtl/>
        </w:rPr>
        <w:t>)</w:t>
      </w:r>
      <w:r>
        <w:rPr>
          <w:rFonts w:hint="cs"/>
          <w:rtl/>
        </w:rPr>
        <w:t xml:space="preserve"> </w:t>
      </w:r>
      <w:r>
        <w:rPr>
          <w:rFonts w:cs="Courier New" w:hint="cs"/>
          <w:szCs w:val="20"/>
          <w:rtl/>
        </w:rPr>
        <w:t>[</w:t>
      </w:r>
      <w:r>
        <w:rPr>
          <w:rFonts w:ascii="Courier New" w:hAnsi="Courier New" w:cs="Courier New" w:hint="cs"/>
          <w:sz w:val="16"/>
          <w:szCs w:val="20"/>
          <w:rtl/>
        </w:rPr>
        <w:t>כלומר: לפי שאר הגידולים כאשר היבול בשל, וכרבי יוסי הגלילי</w:t>
      </w:r>
      <w:r>
        <w:rPr>
          <w:rFonts w:cs="Courier New" w:hint="cs"/>
          <w:szCs w:val="20"/>
          <w:rtl/>
        </w:rPr>
        <w:t>]</w:t>
      </w:r>
      <w:r>
        <w:rPr>
          <w:rFonts w:hint="cs"/>
          <w:rtl/>
        </w:rPr>
        <w:t>.</w:t>
      </w:r>
      <w:r>
        <w:rPr>
          <w:rtl/>
        </w:rPr>
        <w:t xml:space="preserve"> </w:t>
      </w:r>
    </w:p>
    <w:p w:rsidR="00153B6B" w:rsidRDefault="00153B6B" w:rsidP="00153B6B">
      <w:pPr>
        <w:rPr>
          <w:rFonts w:hint="cs"/>
          <w:rtl/>
        </w:rPr>
      </w:pPr>
    </w:p>
    <w:p w:rsidR="00153B6B" w:rsidRDefault="00153B6B" w:rsidP="00153B6B">
      <w:pPr>
        <w:rPr>
          <w:rFonts w:hint="cs"/>
          <w:rtl/>
        </w:rPr>
      </w:pPr>
      <w:r>
        <w:rPr>
          <w:rFonts w:hint="cs"/>
          <w:rtl/>
        </w:rPr>
        <w:t>אמר מר: '</w:t>
      </w:r>
      <w:r>
        <w:rPr>
          <w:rFonts w:hint="cs"/>
          <w:i/>
          <w:iCs/>
          <w:rtl/>
        </w:rPr>
        <w:t>רבי שמעון בן יהודה אומר משום רבי שמעון: במה דברים אמורים? שאכלה לולבי גפנים ויחורי תאנים</w:t>
      </w:r>
      <w:r>
        <w:rPr>
          <w:rFonts w:hint="cs"/>
          <w:rtl/>
        </w:rPr>
        <w:t xml:space="preserve">'; הא סמדר </w:t>
      </w:r>
      <w:r>
        <w:rPr>
          <w:rFonts w:cs="Miriam"/>
          <w:szCs w:val="20"/>
          <w:rtl/>
        </w:rPr>
        <w:t>(</w:t>
      </w:r>
      <w:r>
        <w:rPr>
          <w:rFonts w:cs="Miriam" w:hint="cs"/>
          <w:szCs w:val="20"/>
          <w:rtl/>
        </w:rPr>
        <w:t>לאחר שפרחו הענבים מיד; ו'לולב'ין - קודם שפרחו</w:t>
      </w:r>
      <w:r>
        <w:rPr>
          <w:rFonts w:cs="Miriam"/>
          <w:szCs w:val="20"/>
          <w:rtl/>
        </w:rPr>
        <w:t>)</w:t>
      </w:r>
      <w:r>
        <w:rPr>
          <w:rtl/>
        </w:rPr>
        <w:t xml:space="preserve"> </w:t>
      </w:r>
      <w:r>
        <w:rPr>
          <w:rFonts w:hint="cs"/>
          <w:rtl/>
        </w:rPr>
        <w:t>- רואין אותן כאילו ענבים עומדות ליבצר; אימא סיפא: '</w:t>
      </w:r>
      <w:r>
        <w:rPr>
          <w:rFonts w:hint="cs"/>
          <w:i/>
          <w:iCs/>
          <w:rtl/>
        </w:rPr>
        <w:t>אכלה פגים או בוסר</w:t>
      </w:r>
      <w:r>
        <w:rPr>
          <w:rFonts w:hint="cs"/>
          <w:rtl/>
        </w:rPr>
        <w:t>' - הוא דרואין אותן כאילו ענבים עומדות ליבצר, הא סמדר - רואין אותן כמה היא יפה וכמה היתה יפה!?</w:t>
      </w:r>
    </w:p>
    <w:p w:rsidR="00153B6B" w:rsidRDefault="00153B6B" w:rsidP="00153B6B">
      <w:pPr>
        <w:rPr>
          <w:rFonts w:hint="cs"/>
          <w:rtl/>
        </w:rPr>
      </w:pPr>
      <w:r>
        <w:rPr>
          <w:rFonts w:hint="cs"/>
          <w:rtl/>
        </w:rPr>
        <w:t xml:space="preserve">אמר רבינא: כרוך ותני </w:t>
      </w:r>
      <w:r>
        <w:rPr>
          <w:rFonts w:cs="Miriam"/>
          <w:szCs w:val="20"/>
          <w:rtl/>
        </w:rPr>
        <w:t>(</w:t>
      </w:r>
      <w:r>
        <w:rPr>
          <w:rFonts w:cs="Miriam" w:hint="cs"/>
          <w:szCs w:val="20"/>
          <w:rtl/>
        </w:rPr>
        <w:t>הוסיף סמדר עמהם במשנה</w:t>
      </w:r>
      <w:r>
        <w:rPr>
          <w:rFonts w:cs="Miriam"/>
          <w:szCs w:val="20"/>
          <w:rtl/>
        </w:rPr>
        <w:t>)</w:t>
      </w:r>
      <w:r>
        <w:rPr>
          <w:rFonts w:hint="cs"/>
          <w:rtl/>
        </w:rPr>
        <w:t>:</w:t>
      </w:r>
      <w:r>
        <w:rPr>
          <w:rtl/>
        </w:rPr>
        <w:t xml:space="preserve"> </w:t>
      </w:r>
      <w:r>
        <w:rPr>
          <w:rFonts w:hint="cs"/>
          <w:rtl/>
        </w:rPr>
        <w:t xml:space="preserve">'במה דברים אמורים? בזמן שאכלה לולבי גפנים ויחורי תאנים, אבל אכלה סמדר פגין או בוסר - רואין אותן כאילו ענבים עומדות ליבצר.' </w:t>
      </w:r>
    </w:p>
    <w:p w:rsidR="00153B6B" w:rsidRDefault="00153B6B" w:rsidP="00153B6B">
      <w:pPr>
        <w:rPr>
          <w:rFonts w:hint="cs"/>
          <w:rtl/>
        </w:rPr>
      </w:pPr>
      <w:r>
        <w:rPr>
          <w:rFonts w:hint="cs"/>
          <w:rtl/>
        </w:rPr>
        <w:t>אי הכי - רבי שמעון בן יהודה היינו רבי יהושע?</w:t>
      </w:r>
    </w:p>
    <w:p w:rsidR="00153B6B" w:rsidRDefault="00153B6B" w:rsidP="00153B6B">
      <w:pPr>
        <w:rPr>
          <w:rFonts w:cs="Miriam" w:hint="cs"/>
          <w:szCs w:val="20"/>
        </w:rPr>
      </w:pPr>
      <w:r>
        <w:rPr>
          <w:rFonts w:hint="cs"/>
          <w:rtl/>
        </w:rPr>
        <w:t xml:space="preserve">איכא בינייהו 'כחש גופנא' </w:t>
      </w:r>
      <w:r>
        <w:rPr>
          <w:rFonts w:cs="Miriam"/>
          <w:szCs w:val="20"/>
          <w:rtl/>
        </w:rPr>
        <w:t>(</w:t>
      </w:r>
      <w:r>
        <w:rPr>
          <w:rFonts w:cs="Miriam" w:hint="cs"/>
          <w:szCs w:val="20"/>
          <w:rtl/>
        </w:rPr>
        <w:t>לנכות מן התשלומין מה שיכחישו הענבים בגפנים אם יעמדו שם עד הבציר, שתמיד יונקים לחלוח הגפן</w:t>
      </w:r>
      <w:r>
        <w:rPr>
          <w:rFonts w:cs="Miriam"/>
          <w:szCs w:val="20"/>
          <w:rtl/>
        </w:rPr>
        <w:t>)</w:t>
      </w:r>
      <w:r>
        <w:rPr>
          <w:rFonts w:hint="cs"/>
          <w:rtl/>
        </w:rPr>
        <w:t>,</w:t>
      </w:r>
      <w:r>
        <w:rPr>
          <w:rtl/>
        </w:rPr>
        <w:t xml:space="preserve"> </w:t>
      </w:r>
      <w:r>
        <w:rPr>
          <w:rFonts w:hint="cs"/>
          <w:rtl/>
        </w:rPr>
        <w:t xml:space="preserve">ולא מסיימי </w:t>
      </w:r>
      <w:r>
        <w:rPr>
          <w:rFonts w:cs="Courier New" w:hint="cs"/>
          <w:szCs w:val="20"/>
          <w:rtl/>
        </w:rPr>
        <w:t>[</w:t>
      </w:r>
      <w:r>
        <w:rPr>
          <w:rFonts w:ascii="Courier New" w:hAnsi="Courier New" w:cs="Courier New" w:hint="cs"/>
          <w:sz w:val="16"/>
          <w:szCs w:val="20"/>
          <w:rtl/>
        </w:rPr>
        <w:t xml:space="preserve">מה יאמר בזה רבי יהושע ומה </w:t>
      </w:r>
      <w:r>
        <w:rPr>
          <w:rFonts w:ascii="Courier New" w:hAnsi="Courier New" w:cs="Courier New"/>
          <w:sz w:val="16"/>
          <w:szCs w:val="20"/>
          <w:rtl/>
        </w:rPr>
        <w:t>–</w:t>
      </w:r>
      <w:r>
        <w:rPr>
          <w:rFonts w:ascii="Courier New" w:hAnsi="Courier New" w:cs="Courier New" w:hint="cs"/>
          <w:sz w:val="16"/>
          <w:szCs w:val="20"/>
          <w:rtl/>
        </w:rPr>
        <w:t xml:space="preserve"> רבי שמעון</w:t>
      </w:r>
      <w:r>
        <w:rPr>
          <w:rFonts w:cs="Courier New" w:hint="cs"/>
          <w:szCs w:val="20"/>
          <w:rtl/>
        </w:rPr>
        <w:t>]</w:t>
      </w:r>
      <w:r>
        <w:rPr>
          <w:rFonts w:hint="cs"/>
          <w:rtl/>
        </w:rPr>
        <w:t>.</w:t>
      </w:r>
    </w:p>
    <w:p w:rsidR="00153B6B" w:rsidRDefault="00153B6B" w:rsidP="00153B6B">
      <w:pPr>
        <w:rPr>
          <w:rFonts w:hint="cs"/>
          <w:i/>
          <w:iCs/>
          <w:rtl/>
        </w:rPr>
      </w:pPr>
      <w:r>
        <w:rPr>
          <w:rFonts w:hint="cs"/>
          <w:rtl/>
        </w:rPr>
        <w:t xml:space="preserve">אביי אמר: מסיימי ומסיימי! מאן תנא דחייש לכחש גופנא? רבי שמעון בן יהודה היא </w:t>
      </w:r>
      <w:r>
        <w:rPr>
          <w:rFonts w:cs="Miriam"/>
          <w:szCs w:val="20"/>
          <w:rtl/>
        </w:rPr>
        <w:t>(</w:t>
      </w:r>
      <w:r>
        <w:rPr>
          <w:rFonts w:cs="Miriam" w:hint="cs"/>
          <w:szCs w:val="20"/>
          <w:rtl/>
        </w:rPr>
        <w:t>דשמענא ליה בדוכתא אחריתי</w:t>
      </w:r>
      <w:r>
        <w:rPr>
          <w:rFonts w:cs="Miriam"/>
          <w:szCs w:val="20"/>
          <w:rtl/>
        </w:rPr>
        <w:t>)</w:t>
      </w:r>
      <w:r>
        <w:rPr>
          <w:rFonts w:hint="cs"/>
          <w:rtl/>
        </w:rPr>
        <w:t>, דתניא: '</w:t>
      </w:r>
      <w:r>
        <w:rPr>
          <w:rFonts w:hint="cs"/>
          <w:i/>
          <w:iCs/>
          <w:rtl/>
        </w:rPr>
        <w:t xml:space="preserve">רבי שמעון בן יהודה אומר משום רבי שמעון בן מנסיא: אונס אינו משלם את הצער מפני שסופה להצטער תחת בעלה </w:t>
      </w:r>
      <w:r>
        <w:rPr>
          <w:rFonts w:cs="Miriam"/>
          <w:szCs w:val="20"/>
          <w:rtl/>
        </w:rPr>
        <w:t>(</w:t>
      </w:r>
      <w:r>
        <w:rPr>
          <w:rFonts w:cs="Miriam" w:hint="cs"/>
          <w:szCs w:val="20"/>
          <w:rtl/>
        </w:rPr>
        <w:t>אלמא מנכין מן התשלומין כפי מה שעתידה להכחיש</w:t>
      </w:r>
      <w:r>
        <w:rPr>
          <w:rFonts w:cs="Miriam"/>
          <w:szCs w:val="20"/>
          <w:rtl/>
        </w:rPr>
        <w:t>)</w:t>
      </w:r>
      <w:r>
        <w:rPr>
          <w:rFonts w:hint="cs"/>
          <w:i/>
          <w:iCs/>
          <w:rtl/>
        </w:rPr>
        <w:t>!</w:t>
      </w:r>
    </w:p>
    <w:p w:rsidR="00153B6B" w:rsidRDefault="00153B6B" w:rsidP="00153B6B">
      <w:pPr>
        <w:rPr>
          <w:rFonts w:hint="cs"/>
          <w:rtl/>
        </w:rPr>
      </w:pPr>
      <w:r>
        <w:rPr>
          <w:rFonts w:hint="cs"/>
          <w:i/>
          <w:iCs/>
          <w:rtl/>
        </w:rPr>
        <w:t>אמרו לו: אינו דומה נבעלת ברצון לנבעלת באונס</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 xml:space="preserve">אמר אביי: הני תנאי ורבי שמעון בן יהודה אמרו דבר אחד: רבי שמעון בן יהודה </w:t>
      </w:r>
      <w:r>
        <w:rPr>
          <w:rtl/>
        </w:rPr>
        <w:t>–</w:t>
      </w:r>
      <w:r>
        <w:rPr>
          <w:rFonts w:hint="cs"/>
          <w:rtl/>
        </w:rPr>
        <w:t xml:space="preserve"> </w:t>
      </w:r>
      <w:r>
        <w:rPr>
          <w:rFonts w:hint="cs"/>
          <w:u w:val="single"/>
          <w:rtl/>
        </w:rPr>
        <w:t>הא</w:t>
      </w:r>
      <w:r>
        <w:rPr>
          <w:rFonts w:hint="cs"/>
          <w:rtl/>
        </w:rPr>
        <w:t xml:space="preserve">, דאמרן; הני תנאי - מאי היא? דתניא </w:t>
      </w:r>
      <w:r>
        <w:rPr>
          <w:rFonts w:cs="Miriam"/>
          <w:szCs w:val="20"/>
          <w:rtl/>
        </w:rPr>
        <w:t>(</w:t>
      </w:r>
      <w:r>
        <w:rPr>
          <w:rFonts w:cs="Miriam" w:hint="cs"/>
          <w:szCs w:val="20"/>
          <w:rtl/>
        </w:rPr>
        <w:t>בדמי ולדות קמיירי</w:t>
      </w:r>
      <w:r>
        <w:rPr>
          <w:rFonts w:cs="Miriam"/>
          <w:szCs w:val="20"/>
          <w:rtl/>
        </w:rPr>
        <w:t>)</w:t>
      </w:r>
      <w:r>
        <w:rPr>
          <w:rFonts w:hint="cs"/>
          <w:rtl/>
        </w:rPr>
        <w:t>:</w:t>
      </w:r>
      <w:r>
        <w:rPr>
          <w:rtl/>
        </w:rPr>
        <w:t xml:space="preserve"> </w:t>
      </w:r>
      <w:r>
        <w:rPr>
          <w:rFonts w:hint="cs"/>
          <w:rtl/>
        </w:rPr>
        <w:t>'</w:t>
      </w:r>
      <w:r>
        <w:rPr>
          <w:rFonts w:hint="cs"/>
          <w:i/>
          <w:iCs/>
          <w:rtl/>
        </w:rPr>
        <w:t xml:space="preserve">רבי יוסי אומר: נכי חיה </w:t>
      </w:r>
      <w:r>
        <w:rPr>
          <w:rFonts w:cs="Miriam"/>
          <w:szCs w:val="20"/>
          <w:rtl/>
        </w:rPr>
        <w:t>(</w:t>
      </w:r>
      <w:r>
        <w:rPr>
          <w:rFonts w:cs="Miriam" w:hint="cs"/>
          <w:szCs w:val="20"/>
          <w:rtl/>
        </w:rPr>
        <w:t>דמנכה לו מה שהבעל עתיד ליתן בשכר המיילדת, ונזק האשה שהיא נזוקה ומצטערת עכשיו יותר משיש לה חיה - הרי הוא משלם לאשה: נזק וצער; ונמצא הכל בכלל; ומדמי ולדות שהוא נותן לבעל - מנכין שכר חיה</w:t>
      </w:r>
      <w:r>
        <w:rPr>
          <w:rFonts w:cs="Miriam"/>
          <w:szCs w:val="20"/>
          <w:rtl/>
        </w:rPr>
        <w:t>)</w:t>
      </w:r>
      <w:r>
        <w:rPr>
          <w:rFonts w:hint="cs"/>
          <w:i/>
          <w:iCs/>
          <w:rtl/>
        </w:rPr>
        <w:t>;</w:t>
      </w:r>
      <w:r>
        <w:rPr>
          <w:i/>
          <w:iCs/>
          <w:rtl/>
        </w:rPr>
        <w:t xml:space="preserve"> </w:t>
      </w:r>
      <w:r>
        <w:rPr>
          <w:rFonts w:hint="cs"/>
          <w:i/>
          <w:iCs/>
          <w:rtl/>
        </w:rPr>
        <w:t xml:space="preserve">בן עזאי אומר: נכי מזונות </w:t>
      </w:r>
      <w:r>
        <w:rPr>
          <w:rFonts w:cs="Miriam"/>
          <w:szCs w:val="20"/>
          <w:rtl/>
        </w:rPr>
        <w:t>(</w:t>
      </w:r>
      <w:r>
        <w:rPr>
          <w:rFonts w:cs="Miriam" w:hint="cs"/>
          <w:szCs w:val="20"/>
          <w:rtl/>
        </w:rPr>
        <w:t>שהוא צריך להוסיף על מזונות אשתו בימי קישויה, והשתא אין קישוי! אלמא מנכינן מה שהוא עתיד להוציא</w:t>
      </w:r>
      <w:r>
        <w:rPr>
          <w:rFonts w:cs="Miriam"/>
          <w:szCs w:val="20"/>
          <w:rtl/>
        </w:rPr>
        <w:t>)</w:t>
      </w:r>
      <w:r>
        <w:rPr>
          <w:rFonts w:hint="cs"/>
          <w:rtl/>
        </w:rPr>
        <w:t>'.</w:t>
      </w:r>
    </w:p>
    <w:p w:rsidR="00153B6B" w:rsidRDefault="00153B6B" w:rsidP="00153B6B">
      <w:pPr>
        <w:rPr>
          <w:rFonts w:hint="cs"/>
          <w:rtl/>
        </w:rPr>
      </w:pPr>
      <w:r>
        <w:rPr>
          <w:rFonts w:hint="cs"/>
          <w:rtl/>
        </w:rPr>
        <w:t>מאן דאמר 'נכי חיה' - כל שכן נכי מזונות; ומאן דאמר 'נכי מזונות' - אבל נכי חיה לא, דאמר ליה "אתתא דידי פקיחא היא ולא מבעיא חיה".</w:t>
      </w:r>
    </w:p>
    <w:p w:rsidR="00153B6B" w:rsidRDefault="00153B6B" w:rsidP="00153B6B">
      <w:pPr>
        <w:rPr>
          <w:rFonts w:hint="cs"/>
          <w:rtl/>
        </w:rPr>
      </w:pPr>
    </w:p>
    <w:p w:rsidR="00153B6B" w:rsidRDefault="00153B6B" w:rsidP="00153B6B">
      <w:pPr>
        <w:rPr>
          <w:rFonts w:cs="Miriam" w:hint="cs"/>
          <w:szCs w:val="20"/>
        </w:rPr>
      </w:pPr>
      <w:r>
        <w:rPr>
          <w:rFonts w:hint="cs"/>
          <w:rtl/>
        </w:rPr>
        <w:t xml:space="preserve">רב פפא ורב הונא בריה דרב יהושע עבוד עובדא כוותיה דרב נחמן: בששים. </w:t>
      </w:r>
    </w:p>
    <w:p w:rsidR="00153B6B" w:rsidRDefault="00153B6B" w:rsidP="00153B6B">
      <w:pPr>
        <w:rPr>
          <w:rFonts w:hint="cs"/>
          <w:rtl/>
        </w:rPr>
      </w:pPr>
      <w:r>
        <w:rPr>
          <w:rFonts w:hint="cs"/>
          <w:rtl/>
        </w:rPr>
        <w:t>לישנא אחרינא: רב פפא ורב הונא בריה דרב יהושע שמו דקלא אגב קטינא דארעא.</w:t>
      </w:r>
    </w:p>
    <w:p w:rsidR="00153B6B" w:rsidRDefault="00153B6B" w:rsidP="00153B6B">
      <w:pPr>
        <w:rPr>
          <w:rFonts w:hint="cs"/>
          <w:rtl/>
        </w:rPr>
      </w:pPr>
      <w:r>
        <w:rPr>
          <w:rFonts w:hint="cs"/>
          <w:rtl/>
        </w:rPr>
        <w:t xml:space="preserve">והלכתא כוותיה דרב פפא ורב הונא בריה דרב יהושע בדקלא דארמאה, והלכתא כוותיה דריש גלותא בדקלא פרסאה </w:t>
      </w:r>
      <w:r>
        <w:rPr>
          <w:rFonts w:cs="Miriam"/>
          <w:szCs w:val="20"/>
          <w:rtl/>
        </w:rPr>
        <w:t>(</w:t>
      </w:r>
      <w:r>
        <w:rPr>
          <w:rFonts w:cs="Miriam" w:hint="cs"/>
          <w:szCs w:val="20"/>
          <w:rtl/>
        </w:rPr>
        <w:t>חשוב הוא מאד ונישום בפני עצמו</w:t>
      </w:r>
      <w:r>
        <w:rPr>
          <w:rFonts w:cs="Miriam"/>
          <w:szCs w:val="20"/>
          <w:rtl/>
        </w:rPr>
        <w:t>)</w:t>
      </w:r>
      <w:r>
        <w:rPr>
          <w:rFonts w:hint="cs"/>
          <w:rtl/>
        </w:rPr>
        <w:t>.</w:t>
      </w:r>
      <w:r>
        <w:rPr>
          <w:rtl/>
        </w:rPr>
        <w:t xml:space="preserve"> </w:t>
      </w:r>
    </w:p>
    <w:p w:rsidR="00153B6B" w:rsidRDefault="00153B6B" w:rsidP="00153B6B">
      <w:pPr>
        <w:rPr>
          <w:rFonts w:hint="cs"/>
          <w:rtl/>
        </w:rPr>
      </w:pPr>
    </w:p>
    <w:p w:rsidR="00153B6B" w:rsidRDefault="00153B6B" w:rsidP="00153B6B">
      <w:pPr>
        <w:rPr>
          <w:rFonts w:hint="cs"/>
        </w:rPr>
      </w:pPr>
      <w:r>
        <w:rPr>
          <w:rFonts w:hint="cs"/>
          <w:rtl/>
        </w:rPr>
        <w:t>אליעזר זעירא</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נט,ב)</w:t>
      </w:r>
      <w:r>
        <w:rPr>
          <w:rFonts w:hint="cs"/>
          <w:rtl/>
        </w:rPr>
        <w:tab/>
      </w:r>
    </w:p>
    <w:p w:rsidR="00153B6B" w:rsidRDefault="00153B6B" w:rsidP="00153B6B">
      <w:pPr>
        <w:rPr>
          <w:rFonts w:hint="cs"/>
          <w:rtl/>
        </w:rPr>
      </w:pPr>
      <w:r>
        <w:rPr>
          <w:rFonts w:hint="cs"/>
          <w:rtl/>
        </w:rPr>
        <w:t xml:space="preserve">הוה סיים מסאני אוכמי </w:t>
      </w:r>
      <w:r>
        <w:rPr>
          <w:rFonts w:cs="Miriam"/>
          <w:szCs w:val="20"/>
          <w:rtl/>
        </w:rPr>
        <w:t>(</w:t>
      </w:r>
      <w:r>
        <w:rPr>
          <w:rFonts w:cs="Miriam" w:hint="cs"/>
          <w:szCs w:val="20"/>
          <w:rtl/>
        </w:rPr>
        <w:t>מנהג אבלים</w:t>
      </w:r>
      <w:r>
        <w:rPr>
          <w:rFonts w:cs="Miriam"/>
          <w:szCs w:val="20"/>
          <w:rtl/>
        </w:rPr>
        <w:t>)</w:t>
      </w:r>
      <w:r>
        <w:rPr>
          <w:rtl/>
        </w:rPr>
        <w:t xml:space="preserve"> </w:t>
      </w:r>
      <w:r>
        <w:rPr>
          <w:rFonts w:hint="cs"/>
          <w:rtl/>
        </w:rPr>
        <w:t xml:space="preserve">וקאי בשוקא דנהרדעא; אשכחוהו דבי ריש גלותא ואמר ליה: מאי שנא הני מסאני? </w:t>
      </w:r>
    </w:p>
    <w:p w:rsidR="00153B6B" w:rsidRDefault="00153B6B" w:rsidP="00153B6B">
      <w:pPr>
        <w:rPr>
          <w:rFonts w:hint="cs"/>
          <w:rtl/>
        </w:rPr>
      </w:pPr>
      <w:r>
        <w:rPr>
          <w:rFonts w:hint="cs"/>
          <w:rtl/>
        </w:rPr>
        <w:t xml:space="preserve">אמר להו: דקא מאבילנא אירושלים. </w:t>
      </w:r>
    </w:p>
    <w:p w:rsidR="00153B6B" w:rsidRDefault="00153B6B" w:rsidP="00153B6B">
      <w:pPr>
        <w:rPr>
          <w:rFonts w:hint="cs"/>
          <w:rtl/>
        </w:rPr>
      </w:pPr>
      <w:r>
        <w:rPr>
          <w:rFonts w:hint="cs"/>
          <w:rtl/>
        </w:rPr>
        <w:t>אמרו ליה: את חשיבת לאיתאבולי אירושלים? סבור יוהרא הוה, אתיוה וחבשוה.</w:t>
      </w:r>
    </w:p>
    <w:p w:rsidR="00153B6B" w:rsidRDefault="00153B6B" w:rsidP="00153B6B">
      <w:pPr>
        <w:rPr>
          <w:rFonts w:hint="cs"/>
          <w:rtl/>
        </w:rPr>
      </w:pPr>
      <w:r>
        <w:rPr>
          <w:rFonts w:hint="cs"/>
          <w:rtl/>
        </w:rPr>
        <w:t>אמר להו: גברא רבה אנא!</w:t>
      </w:r>
    </w:p>
    <w:p w:rsidR="00153B6B" w:rsidRDefault="00153B6B" w:rsidP="00153B6B">
      <w:pPr>
        <w:rPr>
          <w:rFonts w:hint="cs"/>
          <w:rtl/>
        </w:rPr>
      </w:pPr>
      <w:r>
        <w:rPr>
          <w:rFonts w:hint="cs"/>
          <w:rtl/>
        </w:rPr>
        <w:t>אמרו ליה: מנא ידעינן?</w:t>
      </w:r>
    </w:p>
    <w:p w:rsidR="00153B6B" w:rsidRDefault="00153B6B" w:rsidP="00153B6B">
      <w:pPr>
        <w:rPr>
          <w:rFonts w:hint="cs"/>
          <w:rtl/>
        </w:rPr>
      </w:pPr>
      <w:r>
        <w:rPr>
          <w:rFonts w:hint="cs"/>
          <w:rtl/>
        </w:rPr>
        <w:t>אמר להו: או אתון בעו מינאי מילתא או אנא איבעי מינייכו מילתא!</w:t>
      </w:r>
    </w:p>
    <w:p w:rsidR="00153B6B" w:rsidRDefault="00153B6B" w:rsidP="00153B6B">
      <w:pPr>
        <w:rPr>
          <w:rFonts w:hint="cs"/>
          <w:rtl/>
        </w:rPr>
      </w:pPr>
      <w:r>
        <w:rPr>
          <w:rFonts w:hint="cs"/>
          <w:rtl/>
        </w:rPr>
        <w:t>אמרו ליה: בעי את!</w:t>
      </w:r>
    </w:p>
    <w:p w:rsidR="00153B6B" w:rsidRDefault="00153B6B" w:rsidP="00153B6B">
      <w:pPr>
        <w:rPr>
          <w:rFonts w:hint="cs"/>
          <w:rtl/>
        </w:rPr>
      </w:pPr>
      <w:r>
        <w:rPr>
          <w:rFonts w:hint="cs"/>
          <w:rtl/>
        </w:rPr>
        <w:t xml:space="preserve">אמר להו: האי מאן דקץ כופרא </w:t>
      </w:r>
      <w:r>
        <w:rPr>
          <w:rFonts w:cs="Miriam"/>
          <w:szCs w:val="20"/>
          <w:rtl/>
        </w:rPr>
        <w:t>(</w:t>
      </w:r>
      <w:r>
        <w:rPr>
          <w:rFonts w:cs="Miriam" w:hint="cs"/>
          <w:szCs w:val="20"/>
          <w:rtl/>
        </w:rPr>
        <w:t>'כופרא' בתמרים - כבוסר בענבים</w:t>
      </w:r>
      <w:r>
        <w:rPr>
          <w:rFonts w:cs="Miriam"/>
          <w:szCs w:val="20"/>
          <w:rtl/>
        </w:rPr>
        <w:t>)</w:t>
      </w:r>
      <w:r>
        <w:rPr>
          <w:rtl/>
        </w:rPr>
        <w:t xml:space="preserve"> </w:t>
      </w:r>
      <w:r>
        <w:rPr>
          <w:rFonts w:hint="cs"/>
          <w:rtl/>
        </w:rPr>
        <w:t>- מאי משלם?</w:t>
      </w:r>
    </w:p>
    <w:p w:rsidR="00153B6B" w:rsidRDefault="00153B6B" w:rsidP="00153B6B">
      <w:pPr>
        <w:rPr>
          <w:rFonts w:hint="cs"/>
          <w:rtl/>
        </w:rPr>
      </w:pPr>
      <w:r>
        <w:rPr>
          <w:rFonts w:hint="cs"/>
          <w:rtl/>
        </w:rPr>
        <w:t xml:space="preserve">אמרו ליה: משלם דמי כופרא </w:t>
      </w:r>
      <w:r>
        <w:rPr>
          <w:rFonts w:cs="Miriam"/>
          <w:szCs w:val="20"/>
          <w:rtl/>
        </w:rPr>
        <w:t>(</w:t>
      </w:r>
      <w:r>
        <w:rPr>
          <w:rFonts w:cs="Miriam" w:hint="cs"/>
          <w:szCs w:val="20"/>
          <w:rtl/>
        </w:rPr>
        <w:t>אינו כלום לימכר עכשיו</w:t>
      </w:r>
      <w:r>
        <w:rPr>
          <w:rFonts w:cs="Miriam"/>
          <w:szCs w:val="20"/>
          <w:rtl/>
        </w:rPr>
        <w:t>)</w:t>
      </w:r>
      <w:r>
        <w:rPr>
          <w:rFonts w:hint="cs"/>
          <w:rtl/>
        </w:rPr>
        <w:t>.</w:t>
      </w:r>
    </w:p>
    <w:p w:rsidR="00153B6B" w:rsidRDefault="00153B6B" w:rsidP="00153B6B">
      <w:pPr>
        <w:rPr>
          <w:rFonts w:hint="cs"/>
          <w:rtl/>
        </w:rPr>
      </w:pPr>
      <w:r>
        <w:rPr>
          <w:rFonts w:hint="cs"/>
          <w:rtl/>
        </w:rPr>
        <w:t xml:space="preserve">והא הוו תמרי </w:t>
      </w:r>
      <w:r>
        <w:rPr>
          <w:rFonts w:cs="Miriam"/>
          <w:szCs w:val="20"/>
          <w:rtl/>
        </w:rPr>
        <w:t>(</w:t>
      </w:r>
      <w:r>
        <w:rPr>
          <w:rFonts w:cs="Miriam" w:hint="cs"/>
          <w:szCs w:val="20"/>
          <w:rtl/>
        </w:rPr>
        <w:t>לאחר זמן</w:t>
      </w:r>
      <w:r>
        <w:rPr>
          <w:rFonts w:cs="Miriam"/>
          <w:szCs w:val="20"/>
          <w:rtl/>
        </w:rPr>
        <w:t>)</w:t>
      </w:r>
      <w:r>
        <w:rPr>
          <w:rFonts w:hint="cs"/>
          <w:rtl/>
        </w:rPr>
        <w:t>?</w:t>
      </w:r>
    </w:p>
    <w:p w:rsidR="00153B6B" w:rsidRDefault="00153B6B" w:rsidP="00153B6B">
      <w:pPr>
        <w:rPr>
          <w:rFonts w:hint="cs"/>
          <w:rtl/>
        </w:rPr>
      </w:pPr>
      <w:r>
        <w:rPr>
          <w:rFonts w:hint="cs"/>
          <w:rtl/>
        </w:rPr>
        <w:t>אמרו ליה: משלם דמי תמרי.</w:t>
      </w:r>
    </w:p>
    <w:p w:rsidR="00153B6B" w:rsidRDefault="00153B6B" w:rsidP="00153B6B">
      <w:pPr>
        <w:rPr>
          <w:rFonts w:hint="cs"/>
          <w:rtl/>
        </w:rPr>
      </w:pPr>
      <w:r>
        <w:rPr>
          <w:rFonts w:hint="cs"/>
          <w:rtl/>
        </w:rPr>
        <w:t>אמר להו: והא לאו תמרי שקל מיניה?</w:t>
      </w:r>
    </w:p>
    <w:p w:rsidR="00153B6B" w:rsidRDefault="00153B6B" w:rsidP="00153B6B">
      <w:pPr>
        <w:rPr>
          <w:rFonts w:hint="cs"/>
          <w:rtl/>
        </w:rPr>
      </w:pPr>
      <w:r>
        <w:rPr>
          <w:rFonts w:hint="cs"/>
          <w:rtl/>
        </w:rPr>
        <w:t>אמרו ליה: אימא לן את!</w:t>
      </w:r>
    </w:p>
    <w:p w:rsidR="00153B6B" w:rsidRDefault="00153B6B" w:rsidP="00153B6B">
      <w:pPr>
        <w:rPr>
          <w:rtl/>
        </w:rPr>
      </w:pPr>
      <w:r>
        <w:rPr>
          <w:rFonts w:hint="cs"/>
          <w:rtl/>
        </w:rPr>
        <w:t xml:space="preserve">אמר להו: בששים </w:t>
      </w:r>
      <w:r>
        <w:rPr>
          <w:rFonts w:cs="Miriam"/>
          <w:szCs w:val="20"/>
          <w:rtl/>
        </w:rPr>
        <w:t>(</w:t>
      </w:r>
      <w:r>
        <w:rPr>
          <w:rFonts w:cs="Miriam" w:hint="cs"/>
          <w:szCs w:val="20"/>
          <w:rtl/>
        </w:rPr>
        <w:t>עם הקרקע; דהכל בכלל שהקונה קרקע בפירותיה - נותן עיניו קצת בשבח של אחר זמן</w:t>
      </w:r>
      <w:r>
        <w:rPr>
          <w:rFonts w:cs="Miriam"/>
          <w:szCs w:val="20"/>
          <w:rtl/>
        </w:rPr>
        <w:t>)</w:t>
      </w:r>
      <w:r>
        <w:rPr>
          <w:rFonts w:hint="cs"/>
          <w:rtl/>
        </w:rPr>
        <w:t>.</w:t>
      </w:r>
    </w:p>
    <w:p w:rsidR="00153B6B" w:rsidRDefault="00153B6B" w:rsidP="00153B6B">
      <w:pPr>
        <w:rPr>
          <w:rFonts w:hint="cs"/>
          <w:rtl/>
        </w:rPr>
      </w:pPr>
      <w:r>
        <w:rPr>
          <w:rFonts w:hint="cs"/>
          <w:rtl/>
        </w:rPr>
        <w:t>אמרו ליה: מאן אמר כוותיך?</w:t>
      </w:r>
    </w:p>
    <w:p w:rsidR="00153B6B" w:rsidRDefault="00153B6B" w:rsidP="00153B6B">
      <w:pPr>
        <w:rPr>
          <w:rFonts w:hint="cs"/>
          <w:rtl/>
        </w:rPr>
      </w:pPr>
      <w:r>
        <w:rPr>
          <w:rFonts w:hint="cs"/>
          <w:rtl/>
        </w:rPr>
        <w:t>אמר להו: הא שמואל חי ובית דינו קיים!</w:t>
      </w:r>
    </w:p>
    <w:p w:rsidR="00153B6B" w:rsidRDefault="00153B6B" w:rsidP="00153B6B">
      <w:pPr>
        <w:rPr>
          <w:rFonts w:hint="cs"/>
          <w:rtl/>
        </w:rPr>
      </w:pPr>
      <w:r>
        <w:rPr>
          <w:rFonts w:hint="cs"/>
          <w:rtl/>
        </w:rPr>
        <w:t>שדרו קמיה דשמואל, אמר להו: שפיר קאמר לכו: בששים.</w:t>
      </w:r>
    </w:p>
    <w:p w:rsidR="00153B6B" w:rsidRDefault="00153B6B" w:rsidP="00153B6B">
      <w:pPr>
        <w:rPr>
          <w:rFonts w:cs="Miriam" w:hint="cs"/>
          <w:szCs w:val="20"/>
        </w:rPr>
      </w:pPr>
      <w:r>
        <w:rPr>
          <w:rFonts w:hint="cs"/>
          <w:rtl/>
        </w:rPr>
        <w:t>ושבקוהו.</w:t>
      </w:r>
    </w:p>
    <w:p w:rsidR="00153B6B" w:rsidRDefault="00153B6B" w:rsidP="00153B6B">
      <w:pPr>
        <w:rPr>
          <w:rFonts w:hint="cs"/>
          <w:rtl/>
        </w:rPr>
      </w:pPr>
    </w:p>
    <w:p w:rsidR="00153B6B" w:rsidRDefault="00153B6B" w:rsidP="00153B6B">
      <w:pPr>
        <w:rPr>
          <w:rFonts w:hint="cs"/>
          <w:rtl/>
        </w:rPr>
      </w:pPr>
      <w:r>
        <w:rPr>
          <w:rFonts w:hint="cs"/>
          <w:rtl/>
        </w:rPr>
        <w:t xml:space="preserve">רבי שמעון אומר: אכלה פירות גמורים </w:t>
      </w:r>
      <w:r>
        <w:rPr>
          <w:rFonts w:hint="cs"/>
          <w:szCs w:val="20"/>
          <w:rtl/>
        </w:rPr>
        <w:t>[</w:t>
      </w:r>
      <w:r>
        <w:rPr>
          <w:rFonts w:hint="cs"/>
          <w:sz w:val="20"/>
          <w:szCs w:val="20"/>
          <w:rtl/>
        </w:rPr>
        <w:t xml:space="preserve">משלמת פירות גמורים, אם סאה </w:t>
      </w:r>
      <w:r>
        <w:rPr>
          <w:sz w:val="20"/>
          <w:szCs w:val="20"/>
          <w:rtl/>
        </w:rPr>
        <w:t>–</w:t>
      </w:r>
      <w:r>
        <w:rPr>
          <w:rFonts w:hint="cs"/>
          <w:sz w:val="20"/>
          <w:szCs w:val="20"/>
          <w:rtl/>
        </w:rPr>
        <w:t xml:space="preserve"> סאה, אם סאתים </w:t>
      </w:r>
      <w:r>
        <w:rPr>
          <w:sz w:val="20"/>
          <w:szCs w:val="20"/>
          <w:rtl/>
        </w:rPr>
        <w:t>–</w:t>
      </w:r>
      <w:r>
        <w:rPr>
          <w:rFonts w:hint="cs"/>
          <w:sz w:val="20"/>
          <w:szCs w:val="20"/>
          <w:rtl/>
        </w:rPr>
        <w:t xml:space="preserve"> סאתים</w:t>
      </w:r>
      <w:r>
        <w:rPr>
          <w:rFonts w:hint="cs"/>
          <w:szCs w:val="20"/>
          <w:rtl/>
        </w:rPr>
        <w:t>]</w:t>
      </w:r>
      <w:r>
        <w:rPr>
          <w:rFonts w:hint="cs"/>
          <w:rtl/>
        </w:rPr>
        <w:t xml:space="preserve">: </w:t>
      </w:r>
    </w:p>
    <w:p w:rsidR="00153B6B" w:rsidRDefault="00153B6B" w:rsidP="00153B6B">
      <w:pPr>
        <w:rPr>
          <w:rFonts w:hint="cs"/>
          <w:rtl/>
        </w:rPr>
      </w:pPr>
      <w:r>
        <w:rPr>
          <w:rFonts w:hint="cs"/>
          <w:rtl/>
        </w:rPr>
        <w:t xml:space="preserve">מאי טעמא? הא דאמר רחמנא </w:t>
      </w:r>
      <w:r>
        <w:rPr>
          <w:rFonts w:cs="Miriam" w:hint="cs"/>
          <w:szCs w:val="16"/>
          <w:rtl/>
        </w:rPr>
        <w:t>[</w:t>
      </w:r>
      <w:r>
        <w:rPr>
          <w:rFonts w:cs="Miriam" w:hint="cs"/>
          <w:sz w:val="20"/>
          <w:szCs w:val="16"/>
          <w:rtl/>
        </w:rPr>
        <w:t>שמות כב,ד:</w:t>
      </w:r>
      <w:r>
        <w:rPr>
          <w:rFonts w:cs="Narkisim" w:hint="cs"/>
          <w:sz w:val="20"/>
          <w:szCs w:val="16"/>
          <w:rtl/>
        </w:rPr>
        <w:t xml:space="preserve"> </w:t>
      </w:r>
      <w:r>
        <w:rPr>
          <w:rFonts w:cs="Narkisim" w:hint="cs"/>
          <w:sz w:val="20"/>
          <w:szCs w:val="20"/>
          <w:rtl/>
        </w:rPr>
        <w:t>כי יבער איש שדה או כרם ושלח את בעירה</w:t>
      </w:r>
      <w:r>
        <w:rPr>
          <w:rFonts w:cs="Narkisim" w:hint="cs"/>
          <w:szCs w:val="20"/>
          <w:rtl/>
        </w:rPr>
        <w:t>]</w:t>
      </w:r>
      <w:r>
        <w:rPr>
          <w:rFonts w:cs="Narkisim" w:hint="cs"/>
          <w:i/>
          <w:iCs/>
          <w:rtl/>
        </w:rPr>
        <w:t xml:space="preserve"> ובער בשדה אחר </w:t>
      </w:r>
      <w:r>
        <w:rPr>
          <w:rFonts w:cs="Narkisim" w:hint="cs"/>
          <w:szCs w:val="20"/>
          <w:rtl/>
        </w:rPr>
        <w:t>[</w:t>
      </w:r>
      <w:r>
        <w:rPr>
          <w:rFonts w:cs="Narkisim" w:hint="cs"/>
          <w:sz w:val="20"/>
          <w:szCs w:val="20"/>
          <w:rtl/>
        </w:rPr>
        <w:t>מיטב שדהו ומיטב כרמו ישלם</w:t>
      </w:r>
      <w:r>
        <w:rPr>
          <w:rFonts w:cs="Narkisim" w:hint="cs"/>
          <w:szCs w:val="20"/>
          <w:rtl/>
        </w:rPr>
        <w:t>]</w:t>
      </w:r>
      <w:r>
        <w:rPr>
          <w:rFonts w:hint="cs"/>
          <w:i/>
          <w:iCs/>
          <w:rtl/>
        </w:rPr>
        <w:t xml:space="preserve"> - מלמד ששמין על גב השדה</w:t>
      </w:r>
      <w:r>
        <w:rPr>
          <w:rFonts w:hint="cs"/>
          <w:rtl/>
        </w:rPr>
        <w:t xml:space="preserve">' </w:t>
      </w:r>
      <w:r>
        <w:rPr>
          <w:rtl/>
        </w:rPr>
        <w:t>–</w:t>
      </w:r>
      <w:r>
        <w:rPr>
          <w:rFonts w:hint="cs"/>
          <w:rtl/>
        </w:rPr>
        <w:t xml:space="preserve"> הני מילי מידי דצריך לשדה; הני - כיון דלא צריכי לשדה - בעינייהו בעי שלומי.</w:t>
      </w:r>
    </w:p>
    <w:p w:rsidR="00153B6B" w:rsidRDefault="00153B6B" w:rsidP="00153B6B">
      <w:pPr>
        <w:rPr>
          <w:rFonts w:cs="Miriam" w:hint="cs"/>
          <w:szCs w:val="20"/>
          <w:rtl/>
        </w:rPr>
      </w:pPr>
    </w:p>
    <w:p w:rsidR="00153B6B" w:rsidRDefault="00153B6B" w:rsidP="00153B6B">
      <w:pPr>
        <w:rPr>
          <w:rFonts w:cs="Miriam" w:hint="cs"/>
          <w:szCs w:val="20"/>
        </w:rPr>
      </w:pPr>
      <w:r>
        <w:rPr>
          <w:rFonts w:hint="cs"/>
          <w:rtl/>
        </w:rPr>
        <w:t xml:space="preserve">אמר רב הונא בר חייא אמר רבי ירמיה בר אבא: דן רב </w:t>
      </w:r>
      <w:r>
        <w:rPr>
          <w:rFonts w:cs="Miriam"/>
          <w:szCs w:val="20"/>
          <w:rtl/>
        </w:rPr>
        <w:t>(</w:t>
      </w:r>
      <w:r>
        <w:rPr>
          <w:rFonts w:cs="Miriam" w:hint="cs"/>
          <w:szCs w:val="20"/>
          <w:rtl/>
        </w:rPr>
        <w:t>מעשה עָבַד</w:t>
      </w:r>
      <w:r>
        <w:rPr>
          <w:rFonts w:cs="Miriam"/>
          <w:szCs w:val="20"/>
          <w:rtl/>
        </w:rPr>
        <w:t>)</w:t>
      </w:r>
      <w:r>
        <w:rPr>
          <w:rtl/>
        </w:rPr>
        <w:t xml:space="preserve"> </w:t>
      </w:r>
      <w:r>
        <w:rPr>
          <w:rFonts w:hint="cs"/>
          <w:rtl/>
        </w:rPr>
        <w:t xml:space="preserve">כרבי מאיר, ופסק הלכתא </w:t>
      </w:r>
      <w:r>
        <w:rPr>
          <w:rFonts w:cs="Miriam"/>
          <w:szCs w:val="20"/>
          <w:rtl/>
        </w:rPr>
        <w:t>(</w:t>
      </w:r>
      <w:r>
        <w:rPr>
          <w:rFonts w:cs="Miriam" w:hint="cs"/>
          <w:szCs w:val="20"/>
          <w:rtl/>
        </w:rPr>
        <w:t>כלומר לימד לתלמידים שהלכה כרבי שמעון הלכה פסוקה לדורות</w:t>
      </w:r>
      <w:r>
        <w:rPr>
          <w:rFonts w:cs="Miriam"/>
          <w:szCs w:val="20"/>
          <w:rtl/>
        </w:rPr>
        <w:t>)</w:t>
      </w:r>
      <w:r>
        <w:rPr>
          <w:rtl/>
        </w:rPr>
        <w:t xml:space="preserve"> </w:t>
      </w:r>
      <w:r>
        <w:rPr>
          <w:rFonts w:hint="cs"/>
          <w:rtl/>
        </w:rPr>
        <w:t xml:space="preserve">כרבי שמעון: דן רב כרבי מאיר </w:t>
      </w:r>
      <w:r>
        <w:rPr>
          <w:rtl/>
        </w:rPr>
        <w:t>–</w:t>
      </w:r>
      <w:r>
        <w:rPr>
          <w:rFonts w:hint="cs"/>
          <w:rtl/>
        </w:rPr>
        <w:t xml:space="preserve"> דתניא: '</w:t>
      </w:r>
      <w:r>
        <w:rPr>
          <w:rFonts w:cs="Courier New" w:hint="cs"/>
          <w:szCs w:val="20"/>
          <w:rtl/>
        </w:rPr>
        <w:t>[</w:t>
      </w:r>
      <w:r>
        <w:rPr>
          <w:rFonts w:ascii="Courier New" w:hAnsi="Courier New" w:cs="Courier New" w:hint="cs"/>
          <w:sz w:val="16"/>
          <w:szCs w:val="20"/>
          <w:rtl/>
        </w:rPr>
        <w:t>בעל שרוצה לקבוע שדה מסויימת לכתובה ולשחרר את השיעבוד על שאר שדותיו:</w:t>
      </w:r>
      <w:r>
        <w:rPr>
          <w:rFonts w:cs="Courier New" w:hint="cs"/>
          <w:szCs w:val="20"/>
          <w:rtl/>
        </w:rPr>
        <w:t>]</w:t>
      </w:r>
      <w:r>
        <w:rPr>
          <w:rFonts w:hint="cs"/>
          <w:i/>
          <w:iCs/>
          <w:rtl/>
        </w:rPr>
        <w:t xml:space="preserve"> כתב לראשון ולא חתמה לו </w:t>
      </w:r>
      <w:r>
        <w:rPr>
          <w:rFonts w:cs="Miriam"/>
          <w:szCs w:val="20"/>
          <w:rtl/>
        </w:rPr>
        <w:t>(</w:t>
      </w:r>
      <w:r>
        <w:rPr>
          <w:rFonts w:cs="Miriam" w:hint="cs"/>
          <w:szCs w:val="20"/>
          <w:rtl/>
        </w:rPr>
        <w:t>שדה המיוחדת לכתובה</w:t>
      </w:r>
      <w:r>
        <w:rPr>
          <w:rFonts w:cs="Miriam"/>
          <w:szCs w:val="20"/>
          <w:rtl/>
        </w:rPr>
        <w:t>)</w:t>
      </w:r>
      <w:r>
        <w:rPr>
          <w:rFonts w:hint="cs"/>
          <w:i/>
          <w:iCs/>
          <w:rtl/>
        </w:rPr>
        <w:t xml:space="preserve">, לשני וחתמה לו - אבדה כתובתה </w:t>
      </w:r>
      <w:r>
        <w:rPr>
          <w:rFonts w:cs="Miriam"/>
          <w:szCs w:val="20"/>
          <w:rtl/>
        </w:rPr>
        <w:t>(</w:t>
      </w:r>
      <w:r>
        <w:rPr>
          <w:rFonts w:cs="Miriam" w:hint="cs"/>
          <w:szCs w:val="20"/>
          <w:rtl/>
        </w:rPr>
        <w:t>ולא מצית לומר 'נחת רוח עשיתי לבעלי', דאם כן הוה לה למעבד לראשון, אלא ודאי גמרה ומקניא</w:t>
      </w:r>
      <w:r>
        <w:rPr>
          <w:rFonts w:cs="Miriam"/>
          <w:szCs w:val="20"/>
          <w:rtl/>
        </w:rPr>
        <w:t>)</w:t>
      </w:r>
      <w:r>
        <w:rPr>
          <w:i/>
          <w:iCs/>
          <w:rtl/>
        </w:rPr>
        <w:t xml:space="preserve"> </w:t>
      </w:r>
      <w:r>
        <w:rPr>
          <w:rFonts w:hint="cs"/>
          <w:i/>
          <w:iCs/>
          <w:rtl/>
        </w:rPr>
        <w:t xml:space="preserve">- דברי רבי מאיר; רבי יהודה אומר: יכולה היא שתאמר 'נחת רוח עשיתי לבעלי, אתם מה לכם </w:t>
      </w:r>
      <w:commentRangeStart w:id="1"/>
      <w:r>
        <w:rPr>
          <w:rFonts w:hint="cs"/>
          <w:i/>
          <w:iCs/>
          <w:rtl/>
        </w:rPr>
        <w:t>עלי</w:t>
      </w:r>
      <w:r>
        <w:rPr>
          <w:rFonts w:hint="cs"/>
          <w:rtl/>
        </w:rPr>
        <w:t>'</w:t>
      </w:r>
      <w:commentRangeEnd w:id="1"/>
      <w:r>
        <w:rPr>
          <w:rStyle w:val="ac"/>
          <w:vanish/>
          <w:rtl/>
        </w:rPr>
        <w:commentReference w:id="1"/>
      </w:r>
      <w:r>
        <w:rPr>
          <w:rFonts w:hint="cs"/>
          <w:rtl/>
        </w:rPr>
        <w:t>, ופסק הלכתא כרבי שמעון, כי הא דתנן: '</w:t>
      </w:r>
      <w:r>
        <w:rPr>
          <w:rFonts w:hint="cs"/>
          <w:i/>
          <w:iCs/>
          <w:rtl/>
        </w:rPr>
        <w:t xml:space="preserve">רבי שמעון אומר: אכלה פירות גמורין - משלמת פירות גמורין, אם סאה </w:t>
      </w:r>
      <w:r>
        <w:rPr>
          <w:i/>
          <w:iCs/>
          <w:rtl/>
        </w:rPr>
        <w:t>–</w:t>
      </w:r>
      <w:r>
        <w:rPr>
          <w:rFonts w:hint="cs"/>
          <w:i/>
          <w:iCs/>
          <w:rtl/>
        </w:rPr>
        <w:t xml:space="preserve"> סאה, אם סאתים </w:t>
      </w:r>
      <w:r>
        <w:rPr>
          <w:i/>
          <w:iCs/>
          <w:rtl/>
        </w:rPr>
        <w:t>–</w:t>
      </w:r>
      <w:r>
        <w:rPr>
          <w:rFonts w:hint="cs"/>
          <w:i/>
          <w:iCs/>
          <w:rtl/>
        </w:rPr>
        <w:t xml:space="preserve"> סאתים</w:t>
      </w:r>
      <w:r>
        <w:rPr>
          <w:rFonts w:hint="cs"/>
          <w:rtl/>
        </w:rPr>
        <w:t>'.</w:t>
      </w:r>
    </w:p>
    <w:p w:rsidR="00153B6B" w:rsidRDefault="00153B6B" w:rsidP="00153B6B">
      <w:pPr>
        <w:rPr>
          <w:rFonts w:hint="cs"/>
        </w:rPr>
      </w:pPr>
    </w:p>
    <w:p w:rsidR="00153B6B" w:rsidRDefault="00153B6B" w:rsidP="00153B6B">
      <w:pPr>
        <w:rPr>
          <w:rFonts w:hint="cs"/>
        </w:rPr>
      </w:pPr>
    </w:p>
    <w:p w:rsidR="00153B6B" w:rsidRDefault="00153B6B" w:rsidP="00153B6B">
      <w:pPr>
        <w:rPr>
          <w:rFonts w:hint="cs"/>
          <w:rtl/>
        </w:rPr>
      </w:pPr>
      <w:r>
        <w:rPr>
          <w:rFonts w:hint="cs"/>
          <w:rtl/>
        </w:rPr>
        <w:t>משנה:</w:t>
      </w:r>
    </w:p>
    <w:p w:rsidR="00153B6B" w:rsidRDefault="00153B6B" w:rsidP="00153B6B">
      <w:pPr>
        <w:rPr>
          <w:rFonts w:hint="cs"/>
        </w:rPr>
      </w:pPr>
      <w:r>
        <w:rPr>
          <w:rFonts w:hint="cs"/>
          <w:rtl/>
        </w:rPr>
        <w:t xml:space="preserve">המגדיש בתוך שדה חבירו שלא ברשות, ואכלתן בהמתו של בעל השדה </w:t>
      </w:r>
      <w:r>
        <w:rPr>
          <w:rtl/>
        </w:rPr>
        <w:t>–</w:t>
      </w:r>
      <w:r>
        <w:rPr>
          <w:rFonts w:hint="cs"/>
          <w:rtl/>
        </w:rPr>
        <w:t xml:space="preserve"> פטור; ואם הוזקה בהן - בעל הגדיש חייב; ואם הגדיש ברשות בעל השדה </w:t>
      </w:r>
      <w:r>
        <w:rPr>
          <w:rtl/>
        </w:rPr>
        <w:t>–</w:t>
      </w:r>
      <w:r>
        <w:rPr>
          <w:rFonts w:hint="cs"/>
          <w:rtl/>
        </w:rPr>
        <w:t xml:space="preserve"> </w:t>
      </w:r>
      <w:r>
        <w:rPr>
          <w:rFonts w:cs="Courier New" w:hint="cs"/>
          <w:szCs w:val="20"/>
          <w:rtl/>
        </w:rPr>
        <w:t>[</w:t>
      </w:r>
      <w:r>
        <w:rPr>
          <w:rFonts w:hint="cs"/>
          <w:sz w:val="20"/>
          <w:szCs w:val="20"/>
          <w:rtl/>
        </w:rPr>
        <w:t>בעל השדה</w:t>
      </w:r>
      <w:r>
        <w:rPr>
          <w:rFonts w:cs="Courier New" w:hint="cs"/>
          <w:szCs w:val="20"/>
          <w:rtl/>
        </w:rPr>
        <w:t>]</w:t>
      </w:r>
      <w:r>
        <w:rPr>
          <w:rFonts w:hint="cs"/>
          <w:rtl/>
        </w:rPr>
        <w:t xml:space="preserve"> חייב.</w:t>
      </w:r>
    </w:p>
    <w:p w:rsidR="00153B6B" w:rsidRDefault="00153B6B" w:rsidP="00153B6B">
      <w:pPr>
        <w:rPr>
          <w:rFonts w:hint="cs"/>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לימא תנן דלא כרבי, דאי כרבי - האמר</w:t>
      </w:r>
      <w:r>
        <w:rPr>
          <w:rtl/>
        </w:rPr>
        <w:t xml:space="preserve"> </w:t>
      </w:r>
      <w:r>
        <w:rPr>
          <w:rFonts w:cs="Miriam"/>
          <w:szCs w:val="16"/>
          <w:rtl/>
        </w:rPr>
        <w:t>[</w:t>
      </w:r>
      <w:r>
        <w:rPr>
          <w:rFonts w:cs="Miriam" w:hint="cs"/>
          <w:szCs w:val="16"/>
          <w:rtl/>
        </w:rPr>
        <w:t xml:space="preserve">בבא קמא </w:t>
      </w:r>
      <w:r>
        <w:rPr>
          <w:rFonts w:cs="Miriam"/>
          <w:szCs w:val="16"/>
          <w:rtl/>
        </w:rPr>
        <w:t>פ"</w:t>
      </w:r>
      <w:r>
        <w:rPr>
          <w:rFonts w:cs="Miriam" w:hint="cs"/>
          <w:szCs w:val="16"/>
          <w:rtl/>
        </w:rPr>
        <w:t>ה</w:t>
      </w:r>
      <w:r>
        <w:rPr>
          <w:rFonts w:cs="Miriam"/>
          <w:szCs w:val="16"/>
          <w:rtl/>
        </w:rPr>
        <w:t xml:space="preserve"> מ"</w:t>
      </w:r>
      <w:r>
        <w:rPr>
          <w:rFonts w:cs="Miriam" w:hint="cs"/>
          <w:szCs w:val="16"/>
          <w:rtl/>
        </w:rPr>
        <w:t>ג; לעיל מז,ב</w:t>
      </w:r>
      <w:r>
        <w:rPr>
          <w:rFonts w:cs="Miriam"/>
          <w:szCs w:val="16"/>
          <w:rtl/>
        </w:rPr>
        <w:t>]</w:t>
      </w:r>
      <w:r>
        <w:rPr>
          <w:rFonts w:hint="cs"/>
          <w:rtl/>
        </w:rPr>
        <w:t xml:space="preserve"> '</w:t>
      </w:r>
      <w:r>
        <w:rPr>
          <w:rFonts w:hint="cs"/>
          <w:szCs w:val="20"/>
          <w:rtl/>
        </w:rPr>
        <w:t>[בכולן אינו חייב]</w:t>
      </w:r>
      <w:r>
        <w:rPr>
          <w:rFonts w:hint="cs"/>
          <w:i/>
          <w:iCs/>
          <w:rtl/>
        </w:rPr>
        <w:t xml:space="preserve"> עד שיקבל עליו בעל הבית לשמור</w:t>
      </w:r>
      <w:r>
        <w:rPr>
          <w:rFonts w:hint="cs"/>
          <w:rtl/>
        </w:rPr>
        <w:t>'!</w:t>
      </w:r>
    </w:p>
    <w:p w:rsidR="00153B6B" w:rsidRDefault="00153B6B" w:rsidP="00153B6B">
      <w:pPr>
        <w:rPr>
          <w:rFonts w:hint="cs"/>
        </w:rPr>
      </w:pPr>
      <w:r>
        <w:rPr>
          <w:rFonts w:hint="cs"/>
          <w:rtl/>
        </w:rPr>
        <w:t xml:space="preserve">אמר רב פפא: הכא בנטר בי דרי </w:t>
      </w:r>
      <w:r>
        <w:rPr>
          <w:rFonts w:cs="Miriam"/>
          <w:szCs w:val="20"/>
          <w:rtl/>
        </w:rPr>
        <w:t>(</w:t>
      </w:r>
      <w:r>
        <w:rPr>
          <w:rFonts w:cs="Miriam" w:hint="cs"/>
          <w:szCs w:val="20"/>
          <w:rtl/>
        </w:rPr>
        <w:t>שומר הגרנות; שמנהגן היה לעשות כל בני הבקעה בגורן אחד: זה גדישו וזה גדישו; וממנין שומר</w:t>
      </w:r>
      <w:r>
        <w:rPr>
          <w:rFonts w:cs="Miriam"/>
          <w:szCs w:val="20"/>
          <w:rtl/>
        </w:rPr>
        <w:t>)</w:t>
      </w:r>
      <w:r>
        <w:rPr>
          <w:rtl/>
        </w:rPr>
        <w:t xml:space="preserve"> </w:t>
      </w:r>
      <w:r>
        <w:rPr>
          <w:rFonts w:hint="cs"/>
          <w:rtl/>
        </w:rPr>
        <w:t xml:space="preserve">עסקינן; דכיון דאמר ליה "עייל וגדוש" </w:t>
      </w:r>
      <w:r>
        <w:rPr>
          <w:rtl/>
        </w:rPr>
        <w:t>–</w:t>
      </w:r>
      <w:r>
        <w:rPr>
          <w:rFonts w:hint="cs"/>
          <w:rtl/>
        </w:rPr>
        <w:t xml:space="preserve"> "עייל ואנטר לך" הוא </w:t>
      </w:r>
      <w:r>
        <w:rPr>
          <w:rFonts w:cs="Miriam"/>
          <w:szCs w:val="20"/>
          <w:rtl/>
        </w:rPr>
        <w:t>(</w:t>
      </w:r>
      <w:r>
        <w:rPr>
          <w:rFonts w:cs="Miriam" w:hint="cs"/>
          <w:szCs w:val="20"/>
          <w:rtl/>
        </w:rPr>
        <w:t>ובההיא - אפילו רבי מודה</w:t>
      </w:r>
      <w:r>
        <w:rPr>
          <w:rFonts w:cs="Miriam"/>
          <w:szCs w:val="20"/>
          <w:rtl/>
        </w:rPr>
        <w:t>)</w:t>
      </w:r>
      <w:r>
        <w:rPr>
          <w:rFonts w:hint="cs"/>
          <w:rtl/>
        </w:rPr>
        <w:t>.</w:t>
      </w:r>
    </w:p>
    <w:p w:rsidR="00153B6B" w:rsidRDefault="00153B6B" w:rsidP="00153B6B">
      <w:pPr>
        <w:rPr>
          <w:rFonts w:hint="cs"/>
          <w:rtl/>
        </w:rPr>
      </w:pPr>
    </w:p>
    <w:p w:rsidR="00153B6B" w:rsidRDefault="00153B6B" w:rsidP="00153B6B">
      <w:pPr>
        <w:rPr>
          <w:rFonts w:hint="cs"/>
        </w:rPr>
      </w:pPr>
    </w:p>
    <w:p w:rsidR="00153B6B" w:rsidRDefault="00153B6B" w:rsidP="00153B6B">
      <w:pPr>
        <w:rPr>
          <w:rFonts w:hint="cs"/>
          <w:rtl/>
        </w:rPr>
      </w:pPr>
      <w:r>
        <w:rPr>
          <w:rFonts w:hint="cs"/>
          <w:rtl/>
        </w:rPr>
        <w:t>משנה:</w:t>
      </w:r>
    </w:p>
    <w:p w:rsidR="00153B6B" w:rsidRDefault="00153B6B" w:rsidP="00153B6B">
      <w:pPr>
        <w:rPr>
          <w:rFonts w:hint="cs"/>
          <w:rtl/>
        </w:rPr>
      </w:pPr>
      <w:r>
        <w:rPr>
          <w:rFonts w:hint="cs"/>
          <w:rtl/>
        </w:rPr>
        <w:t>השולח את הבערה ביד חרש שוטה וקטן - פטור בדיני אדם וחייב בדיני שמים.</w:t>
      </w:r>
    </w:p>
    <w:p w:rsidR="00153B6B" w:rsidRDefault="00153B6B" w:rsidP="00153B6B">
      <w:pPr>
        <w:rPr>
          <w:rFonts w:hint="cs"/>
          <w:rtl/>
        </w:rPr>
      </w:pPr>
      <w:r>
        <w:rPr>
          <w:rFonts w:hint="cs"/>
          <w:rtl/>
        </w:rPr>
        <w:t>שלח ביד פקח - הפקח חייב.</w:t>
      </w:r>
    </w:p>
    <w:p w:rsidR="00153B6B" w:rsidRDefault="00153B6B" w:rsidP="00153B6B">
      <w:pPr>
        <w:rPr>
          <w:rFonts w:hint="cs"/>
          <w:rtl/>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 xml:space="preserve">אמר ריש לקיש משמיה דחזקיה: לא שנו אלא שמסר לו גחלת וליבה, אבל מסר לו שלהבת </w:t>
      </w:r>
      <w:r>
        <w:rPr>
          <w:rtl/>
        </w:rPr>
        <w:t>–</w:t>
      </w:r>
      <w:r>
        <w:rPr>
          <w:rFonts w:hint="cs"/>
          <w:rtl/>
        </w:rPr>
        <w:t xml:space="preserve"> חייב; מאי טעמא? מעשיו קא גרמו לו.</w:t>
      </w:r>
    </w:p>
    <w:p w:rsidR="00153B6B" w:rsidRDefault="00153B6B" w:rsidP="00153B6B">
      <w:pPr>
        <w:rPr>
          <w:rFonts w:hint="cs"/>
        </w:rPr>
      </w:pPr>
      <w:r>
        <w:rPr>
          <w:rFonts w:hint="cs"/>
          <w:rtl/>
        </w:rPr>
        <w:t xml:space="preserve">ורבי יוחנן אמר: אפילו מסר לו שלהבת </w:t>
      </w:r>
      <w:r>
        <w:rPr>
          <w:rtl/>
        </w:rPr>
        <w:t>–</w:t>
      </w:r>
      <w:r>
        <w:rPr>
          <w:rFonts w:hint="cs"/>
          <w:rtl/>
        </w:rPr>
        <w:t xml:space="preserve"> פטור; מאי טעמא? צבתא </w:t>
      </w:r>
      <w:r>
        <w:rPr>
          <w:rFonts w:cs="Miriam"/>
          <w:szCs w:val="20"/>
          <w:rtl/>
        </w:rPr>
        <w:t>(</w:t>
      </w:r>
      <w:r>
        <w:rPr>
          <w:rFonts w:cs="Miriam" w:hint="cs"/>
          <w:szCs w:val="20"/>
          <w:rtl/>
        </w:rPr>
        <w:t xml:space="preserve">'צבת': טנליי"ש </w:t>
      </w:r>
      <w:r>
        <w:rPr>
          <w:rFonts w:cs="Courier New" w:hint="cs"/>
          <w:szCs w:val="16"/>
          <w:rtl/>
        </w:rPr>
        <w:t>[</w:t>
      </w:r>
      <w:commentRangeStart w:id="2"/>
      <w:r>
        <w:rPr>
          <w:rFonts w:cs="Courier New" w:hint="cs"/>
          <w:szCs w:val="16"/>
          <w:rtl/>
        </w:rPr>
        <w:t>החברה</w:t>
      </w:r>
      <w:commentRangeEnd w:id="2"/>
      <w:r>
        <w:rPr>
          <w:rStyle w:val="ac"/>
          <w:vanish/>
          <w:rtl/>
        </w:rPr>
        <w:commentReference w:id="2"/>
      </w:r>
      <w:r>
        <w:rPr>
          <w:rFonts w:cs="Courier New" w:hint="cs"/>
          <w:szCs w:val="16"/>
          <w:rtl/>
        </w:rPr>
        <w:t>?]</w:t>
      </w:r>
      <w:r>
        <w:rPr>
          <w:rFonts w:cs="Miriam"/>
          <w:szCs w:val="20"/>
          <w:rtl/>
        </w:rPr>
        <w:t>)</w:t>
      </w:r>
      <w:r>
        <w:rPr>
          <w:rFonts w:hint="cs"/>
          <w:rtl/>
        </w:rPr>
        <w:t xml:space="preserve"> דחרש גרמה לו, ולא מחייב עד שימסור לו גווזא </w:t>
      </w:r>
      <w:r>
        <w:rPr>
          <w:rFonts w:cs="Miriam"/>
          <w:szCs w:val="20"/>
          <w:rtl/>
        </w:rPr>
        <w:t>(</w:t>
      </w:r>
      <w:r>
        <w:rPr>
          <w:rFonts w:cs="Miriam" w:hint="cs"/>
          <w:szCs w:val="20"/>
          <w:rtl/>
        </w:rPr>
        <w:t>קוצים</w:t>
      </w:r>
      <w:r>
        <w:rPr>
          <w:rFonts w:cs="Miriam"/>
          <w:szCs w:val="20"/>
          <w:rtl/>
        </w:rPr>
        <w:t>)</w:t>
      </w:r>
      <w:r>
        <w:rPr>
          <w:rFonts w:hint="cs"/>
          <w:rtl/>
        </w:rPr>
        <w:t>,</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ס,א)</w:t>
      </w:r>
      <w:r>
        <w:rPr>
          <w:rFonts w:hint="cs"/>
          <w:rtl/>
        </w:rPr>
        <w:tab/>
      </w:r>
    </w:p>
    <w:p w:rsidR="00153B6B" w:rsidRDefault="00153B6B" w:rsidP="00153B6B">
      <w:pPr>
        <w:rPr>
          <w:rFonts w:hint="cs"/>
          <w:rtl/>
        </w:rPr>
      </w:pPr>
      <w:r>
        <w:rPr>
          <w:rFonts w:cs="Courier New" w:hint="cs"/>
          <w:szCs w:val="20"/>
          <w:rtl/>
        </w:rPr>
        <w:t>[</w:t>
      </w:r>
      <w:r>
        <w:rPr>
          <w:rFonts w:ascii="Courier New" w:hAnsi="Courier New" w:cs="Courier New" w:hint="cs"/>
          <w:sz w:val="16"/>
          <w:szCs w:val="20"/>
          <w:rtl/>
        </w:rPr>
        <w:t>ברי"ף: או</w:t>
      </w:r>
      <w:r>
        <w:rPr>
          <w:rFonts w:cs="Courier New" w:hint="cs"/>
          <w:szCs w:val="20"/>
          <w:rtl/>
        </w:rPr>
        <w:t>]</w:t>
      </w:r>
      <w:r>
        <w:rPr>
          <w:rFonts w:hint="cs"/>
          <w:rtl/>
        </w:rPr>
        <w:t xml:space="preserve"> סלתא </w:t>
      </w:r>
      <w:r>
        <w:rPr>
          <w:rFonts w:cs="Miriam"/>
          <w:szCs w:val="20"/>
          <w:rtl/>
        </w:rPr>
        <w:t>(</w:t>
      </w:r>
      <w:r>
        <w:rPr>
          <w:rFonts w:cs="Miriam" w:hint="cs"/>
          <w:szCs w:val="20"/>
          <w:rtl/>
        </w:rPr>
        <w:t>עצים דקים</w:t>
      </w:r>
      <w:r>
        <w:rPr>
          <w:rFonts w:cs="Miriam"/>
          <w:szCs w:val="20"/>
          <w:rtl/>
        </w:rPr>
        <w:t>)</w:t>
      </w:r>
      <w:r>
        <w:rPr>
          <w:rtl/>
        </w:rPr>
        <w:t xml:space="preserve"> </w:t>
      </w:r>
      <w:r>
        <w:rPr>
          <w:rFonts w:hint="cs"/>
          <w:szCs w:val="20"/>
          <w:rtl/>
        </w:rPr>
        <w:t>[</w:t>
      </w:r>
      <w:r>
        <w:rPr>
          <w:rFonts w:ascii="Courier New" w:hAnsi="Courier New" w:hint="cs"/>
          <w:sz w:val="16"/>
          <w:szCs w:val="20"/>
          <w:rtl/>
        </w:rPr>
        <w:t>ו</w:t>
      </w:r>
      <w:r>
        <w:rPr>
          <w:rFonts w:hint="cs"/>
          <w:szCs w:val="20"/>
          <w:rtl/>
        </w:rPr>
        <w:t>]</w:t>
      </w:r>
      <w:r>
        <w:rPr>
          <w:rFonts w:hint="cs"/>
          <w:rtl/>
        </w:rPr>
        <w:t xml:space="preserve">שרגא, דההוא ודאי מעשה דידיה גרמו. </w:t>
      </w:r>
    </w:p>
    <w:p w:rsidR="00153B6B" w:rsidRDefault="00153B6B" w:rsidP="00153B6B">
      <w:pPr>
        <w:rPr>
          <w:rFonts w:hint="cs"/>
          <w:rtl/>
        </w:rPr>
      </w:pPr>
    </w:p>
    <w:p w:rsidR="00153B6B" w:rsidRDefault="00153B6B" w:rsidP="00153B6B">
      <w:pPr>
        <w:rPr>
          <w:rFonts w:hint="cs"/>
          <w:rtl/>
        </w:rPr>
      </w:pPr>
      <w:r>
        <w:rPr>
          <w:rFonts w:hint="cs"/>
          <w:rtl/>
        </w:rPr>
        <w:t xml:space="preserve">שלח ביד פקח - הפקח חייב </w:t>
      </w:r>
      <w:r>
        <w:rPr>
          <w:rFonts w:hint="cs"/>
          <w:szCs w:val="20"/>
          <w:rtl/>
        </w:rPr>
        <w:t>[</w:t>
      </w:r>
      <w:r>
        <w:rPr>
          <w:rFonts w:hint="cs"/>
          <w:sz w:val="20"/>
          <w:szCs w:val="20"/>
          <w:rtl/>
        </w:rPr>
        <w:t>אחד הביא את האור ואחד הביא את העצים - המביא את העצים חייב; אחד הביא את העצים ואחד הביא את האור - המביא את האור חייב. בא אחר וליבה - המלבה חייב</w:t>
      </w:r>
      <w:r>
        <w:rPr>
          <w:rFonts w:hint="cs"/>
          <w:szCs w:val="20"/>
          <w:rtl/>
        </w:rPr>
        <w:t>]</w:t>
      </w:r>
      <w:r>
        <w:rPr>
          <w:rFonts w:hint="cs"/>
          <w:rtl/>
        </w:rPr>
        <w:t>:</w:t>
      </w:r>
    </w:p>
    <w:p w:rsidR="00153B6B" w:rsidRDefault="00153B6B" w:rsidP="00153B6B">
      <w:pPr>
        <w:rPr>
          <w:rFonts w:hint="cs"/>
          <w:rtl/>
        </w:rPr>
      </w:pPr>
      <w:r>
        <w:rPr>
          <w:rFonts w:hint="cs"/>
          <w:rtl/>
        </w:rPr>
        <w:t xml:space="preserve">אמר רב נחמן בר יצחק: מאן דתני 'ליבה' לא משתבש, ומאן דתני 'ניבה </w:t>
      </w:r>
      <w:r>
        <w:rPr>
          <w:rFonts w:cs="Miriam"/>
          <w:szCs w:val="20"/>
          <w:rtl/>
        </w:rPr>
        <w:t>(</w:t>
      </w:r>
      <w:r>
        <w:rPr>
          <w:rFonts w:cs="Miriam" w:hint="cs"/>
          <w:szCs w:val="20"/>
          <w:rtl/>
        </w:rPr>
        <w:t>כשאדם מדבר מנענע שפתיו ורוח יוצא</w:t>
      </w:r>
      <w:r>
        <w:rPr>
          <w:rFonts w:cs="Miriam"/>
          <w:szCs w:val="20"/>
          <w:rtl/>
        </w:rPr>
        <w:t>)</w:t>
      </w:r>
      <w:r>
        <w:rPr>
          <w:rFonts w:hint="cs"/>
          <w:rtl/>
        </w:rPr>
        <w:t xml:space="preserve">' לא משתבש: </w:t>
      </w:r>
    </w:p>
    <w:p w:rsidR="00153B6B" w:rsidRDefault="00153B6B" w:rsidP="00153B6B">
      <w:pPr>
        <w:rPr>
          <w:rFonts w:hint="cs"/>
          <w:rtl/>
        </w:rPr>
      </w:pPr>
      <w:r>
        <w:rPr>
          <w:rFonts w:hint="cs"/>
          <w:rtl/>
        </w:rPr>
        <w:t xml:space="preserve">מאן דתני 'ליבה' לא משתבש, דכתיב </w:t>
      </w:r>
      <w:r>
        <w:rPr>
          <w:rFonts w:cs="Miriam" w:hint="cs"/>
          <w:szCs w:val="16"/>
          <w:rtl/>
        </w:rPr>
        <w:t>[שמות ג,ב:</w:t>
      </w:r>
      <w:r>
        <w:rPr>
          <w:rFonts w:cs="Narkisim" w:hint="cs"/>
          <w:szCs w:val="16"/>
          <w:rtl/>
        </w:rPr>
        <w:t xml:space="preserve"> </w:t>
      </w:r>
      <w:r>
        <w:rPr>
          <w:rFonts w:cs="Narkisim" w:hint="cs"/>
          <w:szCs w:val="20"/>
          <w:rtl/>
        </w:rPr>
        <w:t>וירא מלאך ה' אליו</w:t>
      </w:r>
      <w:r>
        <w:rPr>
          <w:rFonts w:cs="Narkisim"/>
          <w:szCs w:val="20"/>
          <w:rtl/>
        </w:rPr>
        <w:t>]</w:t>
      </w:r>
      <w:r>
        <w:rPr>
          <w:rFonts w:cs="Narkisim" w:hint="cs"/>
          <w:rtl/>
        </w:rPr>
        <w:t xml:space="preserve"> בלבת אש </w:t>
      </w:r>
      <w:r>
        <w:rPr>
          <w:rFonts w:cs="Narkisim" w:hint="cs"/>
          <w:szCs w:val="20"/>
          <w:rtl/>
        </w:rPr>
        <w:t>[מתוך הסנה וירא והנה הסנה בער באש והסנה איננו אכל]</w:t>
      </w:r>
      <w:r>
        <w:rPr>
          <w:rFonts w:hint="cs"/>
          <w:rtl/>
        </w:rPr>
        <w:t xml:space="preserve">, ומאן דתני 'ניבה' לא משתבש, דכתיב </w:t>
      </w:r>
      <w:r>
        <w:rPr>
          <w:rFonts w:cs="Miriam" w:hint="cs"/>
          <w:szCs w:val="16"/>
          <w:rtl/>
        </w:rPr>
        <w:t>(ישעיהו נז,יט)</w:t>
      </w:r>
      <w:r>
        <w:rPr>
          <w:rFonts w:cs="Narkisim" w:hint="cs"/>
          <w:rtl/>
        </w:rPr>
        <w:t xml:space="preserve"> בורא ניב שפתים</w:t>
      </w:r>
      <w:r>
        <w:rPr>
          <w:rFonts w:cs="Narkisim"/>
          <w:rtl/>
        </w:rPr>
        <w:t xml:space="preserve"> </w:t>
      </w:r>
      <w:r>
        <w:rPr>
          <w:rFonts w:cs="Narkisim"/>
          <w:szCs w:val="20"/>
          <w:rtl/>
        </w:rPr>
        <w:t>[</w:t>
      </w:r>
      <w:r>
        <w:rPr>
          <w:rFonts w:cs="Narkisim" w:hint="cs"/>
          <w:szCs w:val="20"/>
          <w:rtl/>
        </w:rPr>
        <w:t>שלום שלום לרחוק ולקרוב אמר ה' ורפאתיו</w:t>
      </w:r>
      <w:r>
        <w:rPr>
          <w:rFonts w:cs="Narkisim"/>
          <w:szCs w:val="20"/>
          <w:rtl/>
        </w:rPr>
        <w:t>]</w:t>
      </w:r>
      <w:r>
        <w:rPr>
          <w:rFonts w:hint="cs"/>
          <w:rtl/>
        </w:rPr>
        <w:t xml:space="preserve">! </w:t>
      </w:r>
    </w:p>
    <w:p w:rsidR="00153B6B" w:rsidRDefault="00153B6B" w:rsidP="00153B6B">
      <w:pPr>
        <w:rPr>
          <w:rFonts w:hint="cs"/>
          <w:rtl/>
        </w:rPr>
      </w:pPr>
    </w:p>
    <w:p w:rsidR="00153B6B" w:rsidRDefault="00153B6B" w:rsidP="00153B6B">
      <w:pPr>
        <w:rPr>
          <w:rFonts w:hint="cs"/>
          <w:rtl/>
        </w:rPr>
      </w:pPr>
      <w:r>
        <w:rPr>
          <w:rFonts w:hint="cs"/>
          <w:rtl/>
        </w:rPr>
        <w:t>לבתה הרוח - כולן פטורין:</w:t>
      </w:r>
    </w:p>
    <w:p w:rsidR="00153B6B" w:rsidRDefault="00153B6B" w:rsidP="00153B6B">
      <w:pPr>
        <w:rPr>
          <w:rFonts w:hint="cs"/>
          <w:rtl/>
        </w:rPr>
      </w:pPr>
      <w:r>
        <w:rPr>
          <w:rFonts w:hint="cs"/>
          <w:rtl/>
        </w:rPr>
        <w:t>תנו רבנן: '</w:t>
      </w:r>
      <w:r>
        <w:rPr>
          <w:rFonts w:hint="cs"/>
          <w:i/>
          <w:iCs/>
          <w:rtl/>
        </w:rPr>
        <w:t xml:space="preserve">ליבה ולבתה הרוח: אם יש בלבויו כדי ללבותה </w:t>
      </w:r>
      <w:r>
        <w:rPr>
          <w:i/>
          <w:iCs/>
          <w:rtl/>
        </w:rPr>
        <w:t>–</w:t>
      </w:r>
      <w:r>
        <w:rPr>
          <w:rFonts w:hint="cs"/>
          <w:i/>
          <w:iCs/>
          <w:rtl/>
        </w:rPr>
        <w:t xml:space="preserve"> חייב, ואם לאו </w:t>
      </w:r>
      <w:r>
        <w:rPr>
          <w:i/>
          <w:iCs/>
          <w:rtl/>
        </w:rPr>
        <w:t>–</w:t>
      </w:r>
      <w:r>
        <w:rPr>
          <w:rFonts w:hint="cs"/>
          <w:i/>
          <w:iCs/>
          <w:rtl/>
        </w:rPr>
        <w:t xml:space="preserve"> פטור.</w:t>
      </w:r>
      <w:r>
        <w:rPr>
          <w:rFonts w:hint="cs"/>
          <w:rtl/>
        </w:rPr>
        <w:t xml:space="preserve">' אמאי? ליהוי כ'זורה ורוח מסייעתו' </w:t>
      </w:r>
      <w:r>
        <w:rPr>
          <w:rFonts w:cs="Miriam"/>
          <w:szCs w:val="20"/>
          <w:rtl/>
        </w:rPr>
        <w:t>(</w:t>
      </w:r>
      <w:r>
        <w:rPr>
          <w:rFonts w:cs="Miriam" w:hint="cs"/>
          <w:szCs w:val="20"/>
          <w:rtl/>
        </w:rPr>
        <w:t xml:space="preserve">דחייב משום מלאכה בשבת, אף על פי שהרוח מסייעתו כשהוא מגביה התבואה ברחת [שקורין פליי"א </w:t>
      </w:r>
      <w:r>
        <w:rPr>
          <w:rFonts w:cs="Courier New" w:hint="cs"/>
          <w:szCs w:val="16"/>
          <w:rtl/>
        </w:rPr>
        <w:t>[קלשון]</w:t>
      </w:r>
      <w:r>
        <w:rPr>
          <w:rFonts w:cs="Miriam"/>
          <w:szCs w:val="20"/>
          <w:rtl/>
        </w:rPr>
        <w:t>)</w:t>
      </w:r>
      <w:r>
        <w:rPr>
          <w:rFonts w:hint="cs"/>
          <w:rtl/>
        </w:rPr>
        <w:t>?</w:t>
      </w:r>
    </w:p>
    <w:p w:rsidR="00153B6B" w:rsidRDefault="00153B6B" w:rsidP="00153B6B">
      <w:pPr>
        <w:rPr>
          <w:rFonts w:hint="cs"/>
          <w:rtl/>
        </w:rPr>
      </w:pPr>
      <w:r>
        <w:rPr>
          <w:rFonts w:hint="cs"/>
          <w:rtl/>
        </w:rPr>
        <w:t xml:space="preserve">אמר אביי: הכא במאי עסקינן? - כגון שליבה מצד אחד ולבתו הרוח מצד אחר </w:t>
      </w:r>
      <w:r>
        <w:rPr>
          <w:rFonts w:cs="Miriam"/>
          <w:szCs w:val="20"/>
          <w:rtl/>
        </w:rPr>
        <w:t>(</w:t>
      </w:r>
      <w:r>
        <w:rPr>
          <w:rFonts w:cs="Miriam" w:hint="cs"/>
          <w:szCs w:val="20"/>
          <w:rtl/>
        </w:rPr>
        <w:t>דלא אהני איהו</w:t>
      </w:r>
      <w:r>
        <w:rPr>
          <w:rFonts w:cs="Miriam"/>
          <w:szCs w:val="20"/>
          <w:rtl/>
        </w:rPr>
        <w:t>)</w:t>
      </w:r>
      <w:r>
        <w:rPr>
          <w:rFonts w:hint="cs"/>
          <w:rtl/>
        </w:rPr>
        <w:t>.</w:t>
      </w:r>
    </w:p>
    <w:p w:rsidR="00153B6B" w:rsidRDefault="00153B6B" w:rsidP="00153B6B">
      <w:pPr>
        <w:rPr>
          <w:rFonts w:hint="cs"/>
          <w:rtl/>
        </w:rPr>
      </w:pPr>
      <w:r>
        <w:rPr>
          <w:rFonts w:hint="cs"/>
          <w:rtl/>
        </w:rPr>
        <w:t xml:space="preserve">רבא אמר: כגון שליבה ברוח מצויה </w:t>
      </w:r>
      <w:r>
        <w:rPr>
          <w:rFonts w:cs="Miriam"/>
          <w:szCs w:val="20"/>
          <w:rtl/>
        </w:rPr>
        <w:t>(</w:t>
      </w:r>
      <w:r>
        <w:rPr>
          <w:rFonts w:cs="Miriam" w:hint="cs"/>
          <w:szCs w:val="20"/>
          <w:rtl/>
        </w:rPr>
        <w:t>כשמתחיל ללבות לא היתה הרוח נושבת בחזקה, ולא היה מבעיר בכך</w:t>
      </w:r>
      <w:r>
        <w:rPr>
          <w:rFonts w:cs="Miriam"/>
          <w:szCs w:val="20"/>
          <w:rtl/>
        </w:rPr>
        <w:t>)</w:t>
      </w:r>
      <w:r>
        <w:rPr>
          <w:rtl/>
        </w:rPr>
        <w:t xml:space="preserve"> </w:t>
      </w:r>
      <w:r>
        <w:rPr>
          <w:rFonts w:hint="cs"/>
          <w:rtl/>
        </w:rPr>
        <w:t xml:space="preserve">ולבתו הרוח ברוח שאינה מצויה </w:t>
      </w:r>
      <w:r>
        <w:rPr>
          <w:rFonts w:cs="Miriam"/>
          <w:szCs w:val="20"/>
          <w:rtl/>
        </w:rPr>
        <w:t>(</w:t>
      </w:r>
      <w:r>
        <w:rPr>
          <w:rFonts w:cs="Miriam" w:hint="cs"/>
          <w:szCs w:val="20"/>
          <w:rtl/>
        </w:rPr>
        <w:t>ובאתה רוח שאינה מצויה ולבתו, דמילתא דלא סליק אדעתא הוא</w:t>
      </w:r>
      <w:r>
        <w:rPr>
          <w:rFonts w:cs="Miriam"/>
          <w:szCs w:val="20"/>
          <w:rtl/>
        </w:rPr>
        <w:t>)</w:t>
      </w:r>
      <w:r>
        <w:rPr>
          <w:rFonts w:hint="cs"/>
          <w:rtl/>
        </w:rPr>
        <w:t xml:space="preserve">; </w:t>
      </w:r>
      <w:r>
        <w:rPr>
          <w:rFonts w:cs="Miriam"/>
          <w:szCs w:val="20"/>
          <w:rtl/>
        </w:rPr>
        <w:t>(</w:t>
      </w:r>
      <w:r>
        <w:rPr>
          <w:rFonts w:cs="Miriam" w:hint="cs"/>
          <w:szCs w:val="20"/>
          <w:rtl/>
        </w:rPr>
        <w:t>אבל זורה לענין שבת - סגי לה ברוח מצויה, ולהכי איכוין</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רבי זירא אמר: כגון דצמרה צמורי </w:t>
      </w:r>
      <w:r>
        <w:rPr>
          <w:rFonts w:cs="Miriam"/>
          <w:szCs w:val="20"/>
          <w:rtl/>
        </w:rPr>
        <w:t>(</w:t>
      </w:r>
      <w:r>
        <w:rPr>
          <w:rFonts w:cs="Miriam" w:hint="cs"/>
          <w:szCs w:val="20"/>
          <w:rtl/>
        </w:rPr>
        <w:t xml:space="preserve">לשון 'אישתא צמירתא' </w:t>
      </w:r>
      <w:r>
        <w:rPr>
          <w:rFonts w:cs="Miriam" w:hint="cs"/>
          <w:szCs w:val="16"/>
          <w:rtl/>
        </w:rPr>
        <w:t>(שבת דף סז,א)</w:t>
      </w:r>
      <w:r>
        <w:rPr>
          <w:rFonts w:cs="Miriam" w:hint="cs"/>
          <w:szCs w:val="20"/>
          <w:rtl/>
        </w:rPr>
        <w:t>: חמימות; כלומר: שלא נפח ממש, אלא בנשימה כדרך המחמם בנשימתו את ידיו, דאין זה ליבוי כלל</w:t>
      </w:r>
      <w:r>
        <w:rPr>
          <w:rFonts w:cs="Miriam"/>
          <w:szCs w:val="20"/>
          <w:rtl/>
        </w:rPr>
        <w:t>)</w:t>
      </w:r>
      <w:r>
        <w:rPr>
          <w:rFonts w:hint="cs"/>
          <w:rtl/>
        </w:rPr>
        <w:t>.</w:t>
      </w:r>
      <w:r>
        <w:rPr>
          <w:rtl/>
        </w:rPr>
        <w:t xml:space="preserve"> </w:t>
      </w:r>
    </w:p>
    <w:p w:rsidR="00153B6B" w:rsidRDefault="00153B6B" w:rsidP="00153B6B">
      <w:pPr>
        <w:rPr>
          <w:rFonts w:cs="Miriam" w:hint="cs"/>
          <w:szCs w:val="20"/>
        </w:rPr>
      </w:pPr>
      <w:r>
        <w:rPr>
          <w:rFonts w:hint="cs"/>
          <w:rtl/>
        </w:rPr>
        <w:t xml:space="preserve">רב אשי אמר: כי אמרינן 'זורה ורוח מסייעתו' - הני מילי לענין שבת, דמלאכת מחשבת אסרה תורה </w:t>
      </w:r>
      <w:r>
        <w:rPr>
          <w:rFonts w:cs="Miriam"/>
          <w:szCs w:val="20"/>
          <w:rtl/>
        </w:rPr>
        <w:t>(</w:t>
      </w:r>
      <w:r>
        <w:rPr>
          <w:rFonts w:cs="Miriam" w:hint="cs"/>
          <w:szCs w:val="20"/>
          <w:rtl/>
        </w:rPr>
        <w:t>נתקיימה מחשבתו: דניחא ליה ברוח מסייעתו</w:t>
      </w:r>
      <w:r>
        <w:rPr>
          <w:rFonts w:cs="Miriam"/>
          <w:szCs w:val="20"/>
          <w:rtl/>
        </w:rPr>
        <w:t>)</w:t>
      </w:r>
      <w:r>
        <w:rPr>
          <w:rFonts w:hint="cs"/>
          <w:rtl/>
        </w:rPr>
        <w:t>, אבל הכא - גרמא בעלמא הוא, וגרמא בנזקין פטור.</w:t>
      </w:r>
    </w:p>
    <w:p w:rsidR="00153B6B" w:rsidRDefault="00153B6B" w:rsidP="00153B6B">
      <w:pPr>
        <w:rPr>
          <w:rFonts w:hint="cs"/>
          <w:rtl/>
        </w:rPr>
      </w:pPr>
    </w:p>
    <w:p w:rsidR="00153B6B" w:rsidRDefault="00153B6B" w:rsidP="00153B6B">
      <w:pPr>
        <w:rPr>
          <w:rFonts w:cs="Miriam" w:hint="cs"/>
          <w:szCs w:val="20"/>
        </w:rPr>
      </w:pPr>
      <w:r>
        <w:rPr>
          <w:rFonts w:cs="Miriam" w:hint="cs"/>
          <w:szCs w:val="20"/>
          <w:rtl/>
        </w:rPr>
        <w:t xml:space="preserve"> </w:t>
      </w:r>
    </w:p>
    <w:p w:rsidR="00153B6B" w:rsidRDefault="00153B6B" w:rsidP="00153B6B">
      <w:pPr>
        <w:rPr>
          <w:rFonts w:hint="cs"/>
          <w:rtl/>
        </w:rPr>
      </w:pPr>
      <w:r>
        <w:rPr>
          <w:rFonts w:hint="cs"/>
          <w:rtl/>
        </w:rPr>
        <w:t>משנה:</w:t>
      </w:r>
    </w:p>
    <w:p w:rsidR="00153B6B" w:rsidRDefault="00153B6B" w:rsidP="00153B6B">
      <w:pPr>
        <w:rPr>
          <w:rFonts w:hint="cs"/>
        </w:rPr>
      </w:pPr>
      <w:r>
        <w:rPr>
          <w:rFonts w:hint="cs"/>
          <w:rtl/>
        </w:rPr>
        <w:t xml:space="preserve">השולח את הבערה ואכלה עצים או אבנים או עפר </w:t>
      </w:r>
      <w:r>
        <w:rPr>
          <w:rFonts w:cs="Miriam"/>
          <w:szCs w:val="20"/>
          <w:rtl/>
        </w:rPr>
        <w:t>(</w:t>
      </w:r>
      <w:r>
        <w:rPr>
          <w:rFonts w:cs="Miriam" w:hint="cs"/>
          <w:szCs w:val="20"/>
          <w:rtl/>
        </w:rPr>
        <w:t>לחכה נירו ונתקלקל</w:t>
      </w:r>
      <w:r>
        <w:rPr>
          <w:rFonts w:cs="Miriam"/>
          <w:szCs w:val="20"/>
          <w:rtl/>
        </w:rPr>
        <w:t>)</w:t>
      </w:r>
      <w:r>
        <w:rPr>
          <w:rtl/>
        </w:rPr>
        <w:t xml:space="preserve"> –</w:t>
      </w:r>
      <w:r>
        <w:rPr>
          <w:rFonts w:hint="cs"/>
          <w:rtl/>
        </w:rPr>
        <w:t xml:space="preserve"> חייב, שנאמר </w:t>
      </w:r>
      <w:r>
        <w:rPr>
          <w:rFonts w:cs="Miriam" w:hint="cs"/>
          <w:szCs w:val="16"/>
          <w:rtl/>
        </w:rPr>
        <w:t>(שמות כב,ה)</w:t>
      </w:r>
      <w:r>
        <w:rPr>
          <w:rFonts w:cs="Narkisim" w:hint="cs"/>
          <w:rtl/>
        </w:rPr>
        <w:t xml:space="preserve"> כי תצא אש ומצאה </w:t>
      </w:r>
      <w:r>
        <w:rPr>
          <w:rFonts w:cs="Narkisim" w:hint="cs"/>
          <w:u w:val="single"/>
          <w:rtl/>
        </w:rPr>
        <w:t>קוצים</w:t>
      </w:r>
      <w:r>
        <w:rPr>
          <w:rFonts w:cs="Narkisim" w:hint="cs"/>
          <w:rtl/>
        </w:rPr>
        <w:t xml:space="preserve"> ונאכל </w:t>
      </w:r>
      <w:r>
        <w:rPr>
          <w:rFonts w:cs="Narkisim" w:hint="cs"/>
          <w:u w:val="single"/>
          <w:rtl/>
        </w:rPr>
        <w:t>גדיש</w:t>
      </w:r>
      <w:r>
        <w:rPr>
          <w:rFonts w:cs="Narkisim" w:hint="cs"/>
          <w:rtl/>
        </w:rPr>
        <w:t xml:space="preserve"> או </w:t>
      </w:r>
      <w:r>
        <w:rPr>
          <w:rFonts w:cs="Narkisim" w:hint="cs"/>
          <w:u w:val="single"/>
          <w:rtl/>
        </w:rPr>
        <w:t>הקמה</w:t>
      </w:r>
      <w:r>
        <w:rPr>
          <w:rFonts w:cs="Narkisim" w:hint="cs"/>
          <w:rtl/>
        </w:rPr>
        <w:t xml:space="preserve"> או </w:t>
      </w:r>
      <w:r>
        <w:rPr>
          <w:rFonts w:cs="Narkisim" w:hint="cs"/>
          <w:u w:val="single"/>
          <w:rtl/>
        </w:rPr>
        <w:t>השדה</w:t>
      </w:r>
      <w:r>
        <w:rPr>
          <w:rFonts w:cs="Narkisim" w:hint="cs"/>
          <w:rtl/>
        </w:rPr>
        <w:t xml:space="preserve"> - שלם ישלם המבעיר את הבערה</w:t>
      </w:r>
      <w:r>
        <w:rPr>
          <w:rFonts w:hint="cs"/>
          <w:rtl/>
        </w:rPr>
        <w:t>.</w:t>
      </w:r>
    </w:p>
    <w:p w:rsidR="00153B6B" w:rsidRDefault="00153B6B" w:rsidP="00153B6B">
      <w:pPr>
        <w:rPr>
          <w:rFonts w:hint="cs"/>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 xml:space="preserve">אמר רבא: למה לי דכתב רחמנא 'קוצים' 'גדיש' 'קמה' ו'שדה'? </w:t>
      </w:r>
      <w:r>
        <w:rPr>
          <w:rtl/>
        </w:rPr>
        <w:t>–</w:t>
      </w:r>
      <w:r>
        <w:rPr>
          <w:rFonts w:hint="cs"/>
          <w:rtl/>
        </w:rPr>
        <w:t xml:space="preserve"> צריכי: </w:t>
      </w:r>
    </w:p>
    <w:p w:rsidR="00153B6B" w:rsidRDefault="00153B6B" w:rsidP="00153B6B">
      <w:pPr>
        <w:rPr>
          <w:rFonts w:hint="cs"/>
          <w:rtl/>
        </w:rPr>
      </w:pPr>
      <w:r>
        <w:rPr>
          <w:rFonts w:hint="cs"/>
          <w:szCs w:val="20"/>
          <w:rtl/>
        </w:rPr>
        <w:t>א)</w:t>
      </w:r>
      <w:r>
        <w:rPr>
          <w:rFonts w:hint="cs"/>
          <w:rtl/>
        </w:rPr>
        <w:t xml:space="preserve"> דאי כתב רחמנא 'קוצים' הוה אמינא: </w:t>
      </w:r>
      <w:r>
        <w:rPr>
          <w:rFonts w:hint="cs"/>
          <w:u w:val="single"/>
          <w:rtl/>
        </w:rPr>
        <w:t>קוצים</w:t>
      </w:r>
      <w:r>
        <w:rPr>
          <w:rFonts w:hint="cs"/>
          <w:rtl/>
        </w:rPr>
        <w:t xml:space="preserve"> הוא דחייב רחמנא, משום דשכיח אש גבייהו </w:t>
      </w:r>
      <w:r>
        <w:rPr>
          <w:rFonts w:cs="Miriam"/>
          <w:szCs w:val="20"/>
          <w:rtl/>
        </w:rPr>
        <w:t>(</w:t>
      </w:r>
      <w:r>
        <w:rPr>
          <w:rFonts w:cs="Miriam" w:hint="cs"/>
          <w:szCs w:val="20"/>
          <w:rtl/>
        </w:rPr>
        <w:t>אין בני אדם מזדהרין בהן, דלכך עומדין; הלכך איכא למימר זה פשע</w:t>
      </w:r>
      <w:r>
        <w:rPr>
          <w:rFonts w:cs="Miriam"/>
          <w:szCs w:val="20"/>
          <w:rtl/>
        </w:rPr>
        <w:t>)</w:t>
      </w:r>
      <w:r>
        <w:rPr>
          <w:rtl/>
        </w:rPr>
        <w:t xml:space="preserve"> </w:t>
      </w:r>
      <w:r>
        <w:rPr>
          <w:rFonts w:hint="cs"/>
          <w:rtl/>
        </w:rPr>
        <w:t xml:space="preserve">ושכיח </w:t>
      </w:r>
      <w:commentRangeStart w:id="3"/>
      <w:r>
        <w:rPr>
          <w:rFonts w:hint="cs"/>
          <w:rtl/>
        </w:rPr>
        <w:t>דפשע</w:t>
      </w:r>
      <w:commentRangeEnd w:id="3"/>
      <w:r>
        <w:rPr>
          <w:rStyle w:val="ac"/>
          <w:vanish/>
          <w:rtl/>
        </w:rPr>
        <w:commentReference w:id="3"/>
      </w:r>
      <w:r>
        <w:rPr>
          <w:rFonts w:hint="cs"/>
          <w:rtl/>
        </w:rPr>
        <w:t xml:space="preserve">, אבל גדיש - דלא שכיח אש גבייהו ולא שכיח </w:t>
      </w:r>
      <w:commentRangeStart w:id="4"/>
      <w:r>
        <w:rPr>
          <w:rFonts w:hint="cs"/>
          <w:rtl/>
        </w:rPr>
        <w:t xml:space="preserve">דפשע </w:t>
      </w:r>
      <w:commentRangeEnd w:id="4"/>
      <w:r>
        <w:rPr>
          <w:rStyle w:val="ac"/>
          <w:vanish/>
          <w:rtl/>
        </w:rPr>
        <w:commentReference w:id="4"/>
      </w:r>
      <w:r>
        <w:rPr>
          <w:rFonts w:hint="cs"/>
          <w:rtl/>
        </w:rPr>
        <w:t xml:space="preserve">- אימא לא </w:t>
      </w:r>
      <w:r>
        <w:rPr>
          <w:rFonts w:cs="Miriam"/>
          <w:szCs w:val="20"/>
          <w:rtl/>
        </w:rPr>
        <w:t>(</w:t>
      </w:r>
      <w:r>
        <w:rPr>
          <w:rFonts w:cs="Miriam" w:hint="cs"/>
          <w:szCs w:val="20"/>
          <w:rtl/>
        </w:rPr>
        <w:t>דאיכא למימר אנוס היה</w:t>
      </w:r>
      <w:r>
        <w:rPr>
          <w:rFonts w:cs="Miriam"/>
          <w:szCs w:val="20"/>
          <w:rtl/>
        </w:rPr>
        <w:t>)</w:t>
      </w:r>
      <w:r>
        <w:rPr>
          <w:rFonts w:hint="cs"/>
          <w:rtl/>
        </w:rPr>
        <w:t xml:space="preserve">! </w:t>
      </w:r>
    </w:p>
    <w:p w:rsidR="00153B6B" w:rsidRDefault="00153B6B" w:rsidP="00153B6B">
      <w:pPr>
        <w:rPr>
          <w:rFonts w:hint="cs"/>
        </w:rPr>
      </w:pPr>
      <w:r>
        <w:rPr>
          <w:rFonts w:hint="cs"/>
          <w:szCs w:val="20"/>
          <w:rtl/>
        </w:rPr>
        <w:t>ב)</w:t>
      </w:r>
      <w:r>
        <w:rPr>
          <w:rFonts w:hint="cs"/>
          <w:rtl/>
        </w:rPr>
        <w:t xml:space="preserve"> ואי כתב רחמנא 'גדיש' הוה אמינא: </w:t>
      </w:r>
      <w:r>
        <w:rPr>
          <w:rFonts w:hint="cs"/>
          <w:u w:val="single"/>
          <w:rtl/>
        </w:rPr>
        <w:t>גדיש</w:t>
      </w:r>
      <w:r>
        <w:rPr>
          <w:rFonts w:hint="cs"/>
          <w:rtl/>
        </w:rPr>
        <w:t xml:space="preserve"> חייב רחמנא, משום דהפסד מרובה הוא, אבל קוצים - דהפסד מועט - אימא לא!; </w:t>
      </w:r>
    </w:p>
    <w:p w:rsidR="00153B6B" w:rsidRDefault="00153B6B" w:rsidP="00153B6B">
      <w:pPr>
        <w:rPr>
          <w:rFonts w:hint="cs"/>
          <w:rtl/>
        </w:rPr>
      </w:pPr>
      <w:r>
        <w:rPr>
          <w:rFonts w:hint="cs"/>
          <w:szCs w:val="20"/>
          <w:rtl/>
        </w:rPr>
        <w:t>ג)</w:t>
      </w:r>
      <w:r>
        <w:rPr>
          <w:rFonts w:hint="cs"/>
          <w:rtl/>
        </w:rPr>
        <w:t xml:space="preserve"> 'קמה' למה לי? מה קמה בגלוי - אף כל בגלוי; </w:t>
      </w:r>
    </w:p>
    <w:p w:rsidR="00153B6B" w:rsidRDefault="00153B6B" w:rsidP="00153B6B">
      <w:pPr>
        <w:ind w:left="720"/>
        <w:rPr>
          <w:rFonts w:hint="cs"/>
          <w:rtl/>
        </w:rPr>
      </w:pPr>
      <w:r>
        <w:rPr>
          <w:rFonts w:hint="cs"/>
          <w:rtl/>
        </w:rPr>
        <w:t xml:space="preserve">ולרבי יהודה </w:t>
      </w:r>
      <w:r>
        <w:rPr>
          <w:rFonts w:cs="Miriam"/>
          <w:szCs w:val="20"/>
          <w:rtl/>
        </w:rPr>
        <w:t>(</w:t>
      </w:r>
      <w:r>
        <w:rPr>
          <w:rFonts w:cs="Miriam" w:hint="cs"/>
          <w:szCs w:val="20"/>
          <w:rtl/>
        </w:rPr>
        <w:t xml:space="preserve">פלוגתא דרבי יהודה בהאי פירקא </w:t>
      </w:r>
      <w:r>
        <w:rPr>
          <w:rFonts w:cs="Miriam" w:hint="cs"/>
          <w:szCs w:val="16"/>
          <w:rtl/>
        </w:rPr>
        <w:t>(דף סא,ב)</w:t>
      </w:r>
      <w:r>
        <w:rPr>
          <w:rFonts w:cs="Miriam"/>
          <w:szCs w:val="20"/>
          <w:rtl/>
        </w:rPr>
        <w:t>)</w:t>
      </w:r>
      <w:r>
        <w:rPr>
          <w:rtl/>
        </w:rPr>
        <w:t xml:space="preserve"> </w:t>
      </w:r>
      <w:r>
        <w:rPr>
          <w:rFonts w:hint="cs"/>
          <w:rtl/>
        </w:rPr>
        <w:t xml:space="preserve">דמחייב אנזקי טמון באש </w:t>
      </w:r>
      <w:r>
        <w:rPr>
          <w:rtl/>
        </w:rPr>
        <w:t>–</w:t>
      </w:r>
      <w:r>
        <w:rPr>
          <w:rFonts w:hint="cs"/>
          <w:rtl/>
        </w:rPr>
        <w:t xml:space="preserve"> 'קמה' למה לי? </w:t>
      </w:r>
    </w:p>
    <w:p w:rsidR="00153B6B" w:rsidRDefault="00153B6B" w:rsidP="00153B6B">
      <w:pPr>
        <w:ind w:left="720"/>
        <w:rPr>
          <w:rFonts w:hint="cs"/>
          <w:rtl/>
        </w:rPr>
      </w:pPr>
      <w:r>
        <w:rPr>
          <w:rFonts w:hint="cs"/>
          <w:rtl/>
        </w:rPr>
        <w:t xml:space="preserve">לרבות כל בעלי קומה </w:t>
      </w:r>
      <w:r>
        <w:rPr>
          <w:rFonts w:cs="Miriam"/>
          <w:szCs w:val="20"/>
          <w:rtl/>
        </w:rPr>
        <w:t>(</w:t>
      </w:r>
      <w:r>
        <w:rPr>
          <w:rFonts w:cs="Miriam" w:hint="cs"/>
          <w:szCs w:val="20"/>
          <w:rtl/>
        </w:rPr>
        <w:t>אף בעלי חיים ואילנות</w:t>
      </w:r>
      <w:r>
        <w:rPr>
          <w:rFonts w:cs="Miriam"/>
          <w:szCs w:val="20"/>
          <w:rtl/>
        </w:rPr>
        <w:t>)</w:t>
      </w:r>
      <w:r>
        <w:rPr>
          <w:rFonts w:hint="cs"/>
          <w:rtl/>
        </w:rPr>
        <w:t>.</w:t>
      </w:r>
    </w:p>
    <w:p w:rsidR="00153B6B" w:rsidRDefault="00153B6B" w:rsidP="00153B6B">
      <w:pPr>
        <w:ind w:left="720"/>
        <w:rPr>
          <w:rFonts w:hint="cs"/>
          <w:rtl/>
        </w:rPr>
      </w:pPr>
      <w:r>
        <w:rPr>
          <w:rFonts w:hint="cs"/>
          <w:rtl/>
        </w:rPr>
        <w:t>ורבנן לרבות כל בעלי קומה מנא להו?</w:t>
      </w:r>
    </w:p>
    <w:p w:rsidR="00153B6B" w:rsidRDefault="00153B6B" w:rsidP="00153B6B">
      <w:pPr>
        <w:ind w:left="720"/>
        <w:rPr>
          <w:rFonts w:hint="cs"/>
          <w:rtl/>
        </w:rPr>
      </w:pPr>
      <w:r>
        <w:rPr>
          <w:rFonts w:hint="cs"/>
          <w:rtl/>
        </w:rPr>
        <w:t>נפקא להו מ'</w:t>
      </w:r>
      <w:r>
        <w:rPr>
          <w:rFonts w:cs="Narkisim" w:hint="cs"/>
          <w:rtl/>
        </w:rPr>
        <w:t>או הקמה</w:t>
      </w:r>
      <w:r>
        <w:rPr>
          <w:rFonts w:hint="cs"/>
          <w:rtl/>
        </w:rPr>
        <w:t>'.</w:t>
      </w:r>
    </w:p>
    <w:p w:rsidR="00153B6B" w:rsidRDefault="00153B6B" w:rsidP="00153B6B">
      <w:pPr>
        <w:ind w:left="720"/>
        <w:rPr>
          <w:rFonts w:hint="cs"/>
          <w:rtl/>
        </w:rPr>
      </w:pPr>
      <w:r>
        <w:rPr>
          <w:rFonts w:hint="cs"/>
          <w:rtl/>
        </w:rPr>
        <w:t>ורבי יהודה?</w:t>
      </w:r>
    </w:p>
    <w:p w:rsidR="00153B6B" w:rsidRDefault="00153B6B" w:rsidP="00153B6B">
      <w:pPr>
        <w:ind w:left="720"/>
        <w:rPr>
          <w:rFonts w:hint="cs"/>
          <w:rtl/>
        </w:rPr>
      </w:pPr>
      <w:r>
        <w:rPr>
          <w:rFonts w:hint="cs"/>
          <w:rtl/>
        </w:rPr>
        <w:t>'</w:t>
      </w:r>
      <w:r>
        <w:rPr>
          <w:rFonts w:cs="Narkisim" w:hint="cs"/>
          <w:rtl/>
        </w:rPr>
        <w:t>או</w:t>
      </w:r>
      <w:r>
        <w:rPr>
          <w:rFonts w:hint="cs"/>
          <w:rtl/>
        </w:rPr>
        <w:t>' מיבעי ליה לחלק.</w:t>
      </w:r>
    </w:p>
    <w:p w:rsidR="00153B6B" w:rsidRDefault="00153B6B" w:rsidP="00153B6B">
      <w:pPr>
        <w:ind w:left="720"/>
        <w:rPr>
          <w:rFonts w:hint="cs"/>
          <w:rtl/>
        </w:rPr>
      </w:pPr>
      <w:r>
        <w:rPr>
          <w:rFonts w:hint="cs"/>
          <w:rtl/>
        </w:rPr>
        <w:t xml:space="preserve">ורבנן - לחלק מנא להו? </w:t>
      </w:r>
    </w:p>
    <w:p w:rsidR="00153B6B" w:rsidRDefault="00153B6B" w:rsidP="00153B6B">
      <w:pPr>
        <w:ind w:left="720"/>
        <w:rPr>
          <w:rFonts w:hint="cs"/>
          <w:rtl/>
        </w:rPr>
      </w:pPr>
      <w:r>
        <w:rPr>
          <w:rFonts w:hint="cs"/>
          <w:rtl/>
        </w:rPr>
        <w:t>נפקא להו מ'</w:t>
      </w:r>
      <w:r>
        <w:rPr>
          <w:rFonts w:cs="Narkisim" w:hint="cs"/>
          <w:rtl/>
        </w:rPr>
        <w:t>או השדה</w:t>
      </w:r>
      <w:r>
        <w:rPr>
          <w:rFonts w:hint="cs"/>
          <w:rtl/>
        </w:rPr>
        <w:t>'.</w:t>
      </w:r>
    </w:p>
    <w:p w:rsidR="00153B6B" w:rsidRDefault="00153B6B" w:rsidP="00153B6B">
      <w:pPr>
        <w:ind w:left="720"/>
        <w:rPr>
          <w:rFonts w:hint="cs"/>
          <w:rtl/>
        </w:rPr>
      </w:pPr>
      <w:r>
        <w:rPr>
          <w:rFonts w:hint="cs"/>
          <w:rtl/>
        </w:rPr>
        <w:t>ורבי יהודה?</w:t>
      </w:r>
    </w:p>
    <w:p w:rsidR="00153B6B" w:rsidRDefault="00153B6B" w:rsidP="00153B6B">
      <w:pPr>
        <w:ind w:left="720"/>
        <w:rPr>
          <w:rFonts w:hint="cs"/>
          <w:rtl/>
        </w:rPr>
      </w:pPr>
      <w:r>
        <w:rPr>
          <w:rFonts w:hint="cs"/>
          <w:rtl/>
        </w:rPr>
        <w:t>איידי דכתב רחמנא '</w:t>
      </w:r>
      <w:r>
        <w:rPr>
          <w:rFonts w:cs="Narkisim" w:hint="cs"/>
          <w:rtl/>
        </w:rPr>
        <w:t>או הקמה</w:t>
      </w:r>
      <w:r>
        <w:rPr>
          <w:rFonts w:hint="cs"/>
          <w:rtl/>
        </w:rPr>
        <w:t>' כתב '</w:t>
      </w:r>
      <w:r>
        <w:rPr>
          <w:rFonts w:cs="Narkisim" w:hint="cs"/>
          <w:rtl/>
        </w:rPr>
        <w:t>או השדה</w:t>
      </w:r>
      <w:r>
        <w:rPr>
          <w:rFonts w:hint="cs"/>
          <w:rtl/>
        </w:rPr>
        <w:t xml:space="preserve">'. </w:t>
      </w:r>
    </w:p>
    <w:p w:rsidR="00153B6B" w:rsidRDefault="00153B6B" w:rsidP="00153B6B">
      <w:pPr>
        <w:rPr>
          <w:rFonts w:hint="cs"/>
          <w:rtl/>
        </w:rPr>
      </w:pPr>
      <w:r>
        <w:rPr>
          <w:rFonts w:hint="cs"/>
          <w:szCs w:val="20"/>
          <w:rtl/>
        </w:rPr>
        <w:t>ד)</w:t>
      </w:r>
      <w:r>
        <w:rPr>
          <w:rFonts w:hint="cs"/>
          <w:rtl/>
        </w:rPr>
        <w:t xml:space="preserve"> 'שדה' למה לי? </w:t>
      </w:r>
    </w:p>
    <w:p w:rsidR="00153B6B" w:rsidRDefault="00153B6B" w:rsidP="00153B6B">
      <w:pPr>
        <w:rPr>
          <w:rFonts w:hint="cs"/>
          <w:rtl/>
        </w:rPr>
      </w:pPr>
      <w:r>
        <w:rPr>
          <w:rFonts w:hint="cs"/>
          <w:rtl/>
        </w:rPr>
        <w:t xml:space="preserve">לאתויי לחכה נירו </w:t>
      </w:r>
      <w:r>
        <w:rPr>
          <w:rFonts w:cs="Miriam"/>
          <w:szCs w:val="20"/>
          <w:rtl/>
        </w:rPr>
        <w:t>(</w:t>
      </w:r>
      <w:r>
        <w:rPr>
          <w:rFonts w:cs="Miriam" w:hint="cs"/>
          <w:szCs w:val="20"/>
          <w:rtl/>
        </w:rPr>
        <w:t>חרישה שלא נזרע</w:t>
      </w:r>
      <w:r>
        <w:rPr>
          <w:rFonts w:cs="Miriam"/>
          <w:szCs w:val="20"/>
          <w:rtl/>
        </w:rPr>
        <w:t>)</w:t>
      </w:r>
      <w:r>
        <w:rPr>
          <w:rtl/>
        </w:rPr>
        <w:t xml:space="preserve"> </w:t>
      </w:r>
      <w:r>
        <w:rPr>
          <w:rFonts w:hint="cs"/>
          <w:rtl/>
        </w:rPr>
        <w:t xml:space="preserve">וסכסכה אבניו </w:t>
      </w:r>
      <w:r>
        <w:rPr>
          <w:rFonts w:cs="Miriam"/>
          <w:szCs w:val="20"/>
          <w:rtl/>
        </w:rPr>
        <w:t>(</w:t>
      </w:r>
      <w:r>
        <w:rPr>
          <w:rFonts w:cs="Miriam" w:hint="cs"/>
          <w:szCs w:val="20"/>
          <w:rtl/>
        </w:rPr>
        <w:t>'סכסוך' שייך באבנים, 'לחיכה' בשאר דברים</w:t>
      </w:r>
      <w:r>
        <w:rPr>
          <w:rFonts w:cs="Miriam"/>
          <w:szCs w:val="20"/>
          <w:rtl/>
        </w:rPr>
        <w:t>)</w:t>
      </w:r>
      <w:r>
        <w:rPr>
          <w:rFonts w:hint="cs"/>
          <w:rtl/>
        </w:rPr>
        <w:t>.</w:t>
      </w:r>
    </w:p>
    <w:p w:rsidR="00153B6B" w:rsidRDefault="00153B6B" w:rsidP="00153B6B">
      <w:pPr>
        <w:rPr>
          <w:rFonts w:hint="cs"/>
          <w:rtl/>
        </w:rPr>
      </w:pPr>
      <w:r>
        <w:rPr>
          <w:rFonts w:hint="cs"/>
          <w:rtl/>
        </w:rPr>
        <w:t>ולכתוב רחמנא 'שדה' ולא בעי הנך?</w:t>
      </w:r>
    </w:p>
    <w:p w:rsidR="00153B6B" w:rsidRDefault="00153B6B" w:rsidP="00153B6B">
      <w:pPr>
        <w:rPr>
          <w:rFonts w:hint="cs"/>
          <w:rtl/>
        </w:rPr>
      </w:pPr>
      <w:r>
        <w:rPr>
          <w:rFonts w:hint="cs"/>
          <w:rtl/>
        </w:rPr>
        <w:t xml:space="preserve">צריכא: דאי כתב רחמנא 'שדה' הוה אמינא: מה שבשדה </w:t>
      </w:r>
      <w:r>
        <w:rPr>
          <w:rtl/>
        </w:rPr>
        <w:t>– אִין</w:t>
      </w:r>
      <w:r>
        <w:rPr>
          <w:rFonts w:hint="cs"/>
          <w:rtl/>
        </w:rPr>
        <w:t xml:space="preserve"> </w:t>
      </w:r>
      <w:r>
        <w:rPr>
          <w:rFonts w:cs="Miriam"/>
          <w:szCs w:val="20"/>
          <w:rtl/>
        </w:rPr>
        <w:t>(</w:t>
      </w:r>
      <w:r>
        <w:rPr>
          <w:rFonts w:cs="Miriam" w:hint="cs"/>
          <w:szCs w:val="20"/>
          <w:rtl/>
        </w:rPr>
        <w:t>תבואה קאמר קרא, ולא קרקע ממש</w:t>
      </w:r>
      <w:r>
        <w:rPr>
          <w:rFonts w:cs="Miriam"/>
          <w:szCs w:val="20"/>
          <w:rtl/>
        </w:rPr>
        <w:t>)</w:t>
      </w:r>
      <w:r>
        <w:rPr>
          <w:rFonts w:hint="cs"/>
          <w:rtl/>
        </w:rPr>
        <w:t xml:space="preserve">, מידי אחרינא לא - קא משמע לן </w:t>
      </w:r>
      <w:r>
        <w:rPr>
          <w:rFonts w:cs="Miriam"/>
          <w:szCs w:val="20"/>
          <w:rtl/>
        </w:rPr>
        <w:t>(</w:t>
      </w:r>
      <w:r>
        <w:rPr>
          <w:rFonts w:cs="Miriam" w:hint="cs"/>
          <w:szCs w:val="20"/>
          <w:rtl/>
        </w:rPr>
        <w:t>להכי כתב 'קמה' בהדיא: דהשתא אתרבי 'שדה' לגופה של קרקע</w:t>
      </w:r>
      <w:r>
        <w:rPr>
          <w:rFonts w:cs="Miriam"/>
          <w:szCs w:val="20"/>
          <w:rtl/>
        </w:rPr>
        <w:t>)</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 xml:space="preserve">אמר רבי שמעון בר נחמני אמר רבי יונתן: אין פורענות באה לעולם אלא בזמן שהרשעים בעולם, ואינה מתחלת אלא מן הצדיקים תחלה, שנאמר </w:t>
      </w:r>
      <w:r>
        <w:rPr>
          <w:rFonts w:cs="Miriam" w:hint="cs"/>
          <w:szCs w:val="16"/>
          <w:rtl/>
        </w:rPr>
        <w:t>(שמות כב,ה)</w:t>
      </w:r>
      <w:r>
        <w:rPr>
          <w:rFonts w:hint="cs"/>
          <w:rtl/>
        </w:rPr>
        <w:t>:</w:t>
      </w:r>
      <w:r>
        <w:rPr>
          <w:rFonts w:cs="Narkisim" w:hint="cs"/>
          <w:rtl/>
        </w:rPr>
        <w:t xml:space="preserve"> כי תצא אש ומצאה קוצים...</w:t>
      </w:r>
      <w:r>
        <w:rPr>
          <w:rFonts w:hint="cs"/>
          <w:rtl/>
        </w:rPr>
        <w:t xml:space="preserve">; אימתי אש יוצאה? - בזמן שקוצים מצוין לה; ואינה מתחלת אלא מן הצדיקים תחלה, שנאמר </w:t>
      </w:r>
      <w:r>
        <w:rPr>
          <w:rFonts w:cs="Miriam" w:hint="cs"/>
          <w:szCs w:val="20"/>
          <w:rtl/>
        </w:rPr>
        <w:t>(המשך הפסוק)</w:t>
      </w:r>
      <w:r>
        <w:rPr>
          <w:rFonts w:cs="Narkisim" w:hint="cs"/>
          <w:rtl/>
        </w:rPr>
        <w:t xml:space="preserve"> ונאכל גדיש</w:t>
      </w:r>
      <w:r>
        <w:rPr>
          <w:rFonts w:hint="cs"/>
          <w:rtl/>
        </w:rPr>
        <w:t>; 'ואכל גדיש' לא נאמר אלא '</w:t>
      </w:r>
      <w:r>
        <w:rPr>
          <w:rFonts w:cs="Narkisim" w:hint="cs"/>
          <w:rtl/>
        </w:rPr>
        <w:t>ונאכל גדיש</w:t>
      </w:r>
      <w:r>
        <w:rPr>
          <w:rFonts w:hint="cs"/>
          <w:rtl/>
        </w:rPr>
        <w:t xml:space="preserve">' - שנאכל גדיש כבר. </w:t>
      </w:r>
    </w:p>
    <w:p w:rsidR="00153B6B" w:rsidRDefault="00153B6B" w:rsidP="00153B6B">
      <w:pPr>
        <w:rPr>
          <w:rFonts w:hint="cs"/>
          <w:rtl/>
        </w:rPr>
      </w:pPr>
    </w:p>
    <w:p w:rsidR="00153B6B" w:rsidRDefault="00153B6B" w:rsidP="00153B6B">
      <w:pPr>
        <w:rPr>
          <w:rFonts w:hint="cs"/>
          <w:rtl/>
        </w:rPr>
      </w:pPr>
      <w:r>
        <w:rPr>
          <w:rFonts w:hint="cs"/>
          <w:rtl/>
        </w:rPr>
        <w:t xml:space="preserve">תאני רב יוסף: מאי דכתיב </w:t>
      </w:r>
      <w:r>
        <w:rPr>
          <w:rFonts w:cs="Miriam" w:hint="cs"/>
          <w:szCs w:val="16"/>
          <w:rtl/>
        </w:rPr>
        <w:t>[שמות יב,כב:</w:t>
      </w:r>
      <w:r>
        <w:rPr>
          <w:rFonts w:cs="Narkisim" w:hint="cs"/>
          <w:szCs w:val="20"/>
          <w:rtl/>
        </w:rPr>
        <w:t xml:space="preserve"> ולקחתם אגדת אזוב וטבלתם בדם אשר בסף והגעתם אל המשקוף ואל שתי המזוזת מן הדם אשר בסף</w:t>
      </w:r>
      <w:r>
        <w:rPr>
          <w:rFonts w:cs="Narkisim"/>
          <w:szCs w:val="20"/>
          <w:rtl/>
        </w:rPr>
        <w:t>]</w:t>
      </w:r>
      <w:r>
        <w:rPr>
          <w:rFonts w:cs="Narkisim" w:hint="cs"/>
          <w:rtl/>
        </w:rPr>
        <w:t xml:space="preserve"> ואתם לא תצאו איש מפתח ביתו עד בקר</w:t>
      </w:r>
      <w:r>
        <w:rPr>
          <w:rFonts w:hint="cs"/>
          <w:rtl/>
        </w:rPr>
        <w:t xml:space="preserve">? </w:t>
      </w:r>
    </w:p>
    <w:p w:rsidR="00153B6B" w:rsidRDefault="00153B6B" w:rsidP="00153B6B">
      <w:pPr>
        <w:rPr>
          <w:rFonts w:hint="cs"/>
          <w:rtl/>
        </w:rPr>
      </w:pPr>
      <w:r>
        <w:rPr>
          <w:rFonts w:hint="cs"/>
          <w:rtl/>
        </w:rPr>
        <w:t xml:space="preserve">כיון שניתן רשות למשחית - אינו מבחין בין צדיקים לרשעים; ולא עוד אלא שמתחיל מן הצדיקים תחלה, שנאמר </w:t>
      </w:r>
      <w:r>
        <w:rPr>
          <w:rFonts w:cs="Miriam" w:hint="cs"/>
          <w:szCs w:val="16"/>
          <w:rtl/>
        </w:rPr>
        <w:t>[יחזקאל כא,ח:</w:t>
      </w:r>
      <w:r>
        <w:rPr>
          <w:rFonts w:cs="Narkisim" w:hint="cs"/>
          <w:szCs w:val="16"/>
          <w:rtl/>
        </w:rPr>
        <w:t xml:space="preserve"> </w:t>
      </w:r>
      <w:r>
        <w:rPr>
          <w:rFonts w:cs="Narkisim" w:hint="cs"/>
          <w:szCs w:val="20"/>
          <w:rtl/>
        </w:rPr>
        <w:t>ואמרת לאדמת ישראל כה אמר ה' הנני אליך והוצאתי חרבי מתערה</w:t>
      </w:r>
      <w:r>
        <w:rPr>
          <w:rFonts w:cs="Narkisim"/>
          <w:szCs w:val="20"/>
          <w:rtl/>
        </w:rPr>
        <w:t>]</w:t>
      </w:r>
      <w:r>
        <w:rPr>
          <w:rFonts w:cs="Narkisim" w:hint="cs"/>
          <w:rtl/>
        </w:rPr>
        <w:t xml:space="preserve"> והכרתי ממך צדיק ורשע</w:t>
      </w:r>
      <w:r>
        <w:rPr>
          <w:rFonts w:hint="cs"/>
          <w:rtl/>
        </w:rPr>
        <w:t>.</w:t>
      </w:r>
    </w:p>
    <w:p w:rsidR="00153B6B" w:rsidRDefault="00153B6B" w:rsidP="00153B6B">
      <w:pPr>
        <w:rPr>
          <w:rFonts w:hint="cs"/>
          <w:rtl/>
        </w:rPr>
      </w:pPr>
      <w:r>
        <w:rPr>
          <w:rFonts w:hint="cs"/>
          <w:rtl/>
        </w:rPr>
        <w:t xml:space="preserve"> </w:t>
      </w:r>
    </w:p>
    <w:p w:rsidR="00153B6B" w:rsidRDefault="00153B6B" w:rsidP="00153B6B">
      <w:pPr>
        <w:rPr>
          <w:rFonts w:hint="cs"/>
          <w:rtl/>
        </w:rPr>
      </w:pPr>
      <w:r>
        <w:rPr>
          <w:rFonts w:hint="cs"/>
          <w:rtl/>
        </w:rPr>
        <w:t xml:space="preserve">בכי רב יוסף: כולי האי נמי לָאַיִן דומין </w:t>
      </w:r>
      <w:r>
        <w:rPr>
          <w:rFonts w:cs="Miriam"/>
          <w:szCs w:val="20"/>
          <w:rtl/>
        </w:rPr>
        <w:t>(</w:t>
      </w:r>
      <w:r>
        <w:rPr>
          <w:rFonts w:cs="Miriam" w:hint="cs"/>
          <w:szCs w:val="20"/>
          <w:rtl/>
        </w:rPr>
        <w:t>כלומר: להבל חשובים הצדיקים, שקודמים לפורענות</w:t>
      </w:r>
      <w:r>
        <w:rPr>
          <w:rFonts w:cs="Miriam"/>
          <w:szCs w:val="20"/>
          <w:rtl/>
        </w:rPr>
        <w:t>)</w:t>
      </w:r>
      <w:r>
        <w:rPr>
          <w:rFonts w:hint="cs"/>
          <w:rtl/>
        </w:rPr>
        <w:t>?</w:t>
      </w:r>
    </w:p>
    <w:p w:rsidR="00153B6B" w:rsidRDefault="00153B6B" w:rsidP="00153B6B">
      <w:pPr>
        <w:rPr>
          <w:rFonts w:hint="cs"/>
          <w:rtl/>
        </w:rPr>
      </w:pPr>
      <w:r>
        <w:rPr>
          <w:rFonts w:hint="cs"/>
          <w:rtl/>
        </w:rPr>
        <w:t xml:space="preserve">אמר ליה אביי: טיבותא הוא לגבייהו </w:t>
      </w:r>
      <w:r>
        <w:rPr>
          <w:rFonts w:cs="Miriam"/>
          <w:szCs w:val="20"/>
          <w:rtl/>
        </w:rPr>
        <w:t>(</w:t>
      </w:r>
      <w:r>
        <w:rPr>
          <w:rFonts w:cs="Miriam" w:hint="cs"/>
          <w:szCs w:val="20"/>
          <w:rtl/>
        </w:rPr>
        <w:t>שלא יראו ברעה העתידה לבא</w:t>
      </w:r>
      <w:r>
        <w:rPr>
          <w:rFonts w:cs="Miriam"/>
          <w:szCs w:val="20"/>
          <w:rtl/>
        </w:rPr>
        <w:t>)</w:t>
      </w:r>
      <w:r>
        <w:rPr>
          <w:rFonts w:hint="cs"/>
          <w:rtl/>
        </w:rPr>
        <w:t>,</w:t>
      </w:r>
      <w:r>
        <w:rPr>
          <w:rtl/>
        </w:rPr>
        <w:t xml:space="preserve"> </w:t>
      </w:r>
      <w:r>
        <w:rPr>
          <w:rFonts w:hint="cs"/>
          <w:rtl/>
        </w:rPr>
        <w:t xml:space="preserve">דכתיב </w:t>
      </w:r>
      <w:r>
        <w:rPr>
          <w:rFonts w:cs="Miriam" w:hint="cs"/>
          <w:szCs w:val="16"/>
          <w:rtl/>
        </w:rPr>
        <w:t>[ישעיהו נז,א:</w:t>
      </w:r>
      <w:r>
        <w:rPr>
          <w:rFonts w:cs="Narkisim" w:hint="cs"/>
          <w:szCs w:val="20"/>
          <w:rtl/>
        </w:rPr>
        <w:t xml:space="preserve"> הצדיק אבד ואין איש שם על לב ואנשי חסד נאספים באין מבין</w:t>
      </w:r>
      <w:r>
        <w:rPr>
          <w:rFonts w:cs="Narkisim"/>
          <w:szCs w:val="20"/>
          <w:rtl/>
        </w:rPr>
        <w:t>]</w:t>
      </w:r>
      <w:r>
        <w:rPr>
          <w:rFonts w:cs="Narkisim" w:hint="cs"/>
          <w:rtl/>
        </w:rPr>
        <w:t xml:space="preserve"> כי מפני הרעה נאסף הצדיק</w:t>
      </w:r>
      <w:r>
        <w:rPr>
          <w:rFonts w:hint="cs"/>
          <w:rtl/>
        </w:rPr>
        <w:t>.</w:t>
      </w:r>
    </w:p>
    <w:p w:rsidR="00153B6B" w:rsidRDefault="00153B6B" w:rsidP="00153B6B">
      <w:pPr>
        <w:rPr>
          <w:rFonts w:hint="cs"/>
          <w:rtl/>
        </w:rPr>
      </w:pPr>
    </w:p>
    <w:p w:rsidR="00153B6B" w:rsidRDefault="00153B6B" w:rsidP="00153B6B">
      <w:pPr>
        <w:rPr>
          <w:rFonts w:hint="cs"/>
        </w:rPr>
      </w:pPr>
      <w:r>
        <w:rPr>
          <w:rFonts w:hint="cs"/>
          <w:rtl/>
        </w:rPr>
        <w:t>אמר רב יהודה אמר רב:</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ס,ב)</w:t>
      </w:r>
      <w:r>
        <w:rPr>
          <w:rFonts w:hint="cs"/>
          <w:rtl/>
        </w:rPr>
        <w:tab/>
      </w:r>
    </w:p>
    <w:p w:rsidR="00153B6B" w:rsidRDefault="00153B6B" w:rsidP="00153B6B">
      <w:pPr>
        <w:rPr>
          <w:rFonts w:hint="cs"/>
          <w:rtl/>
        </w:rPr>
      </w:pPr>
      <w:r>
        <w:rPr>
          <w:rFonts w:hint="cs"/>
          <w:rtl/>
        </w:rPr>
        <w:t xml:space="preserve">לעולם יכנס אדם בכי טוב </w:t>
      </w:r>
      <w:r>
        <w:rPr>
          <w:rFonts w:cs="Miriam"/>
          <w:szCs w:val="20"/>
          <w:rtl/>
        </w:rPr>
        <w:t>(</w:t>
      </w:r>
      <w:r>
        <w:rPr>
          <w:rFonts w:cs="Miriam" w:hint="cs"/>
          <w:szCs w:val="20"/>
          <w:rtl/>
        </w:rPr>
        <w:t>בעוד חמה זורחת ילין במלון, ולא ימתין עד שתחשך</w:t>
      </w:r>
      <w:r>
        <w:rPr>
          <w:rFonts w:cs="Miriam"/>
          <w:szCs w:val="20"/>
          <w:rtl/>
        </w:rPr>
        <w:t>)</w:t>
      </w:r>
      <w:r>
        <w:rPr>
          <w:rtl/>
        </w:rPr>
        <w:t xml:space="preserve"> </w:t>
      </w:r>
      <w:r>
        <w:rPr>
          <w:rFonts w:hint="cs"/>
          <w:rtl/>
        </w:rPr>
        <w:t xml:space="preserve">ויצא בכי טוב </w:t>
      </w:r>
      <w:r>
        <w:rPr>
          <w:rFonts w:cs="Miriam"/>
          <w:szCs w:val="20"/>
          <w:rtl/>
        </w:rPr>
        <w:t>(</w:t>
      </w:r>
      <w:r>
        <w:rPr>
          <w:rFonts w:cs="Miriam" w:hint="cs"/>
          <w:szCs w:val="20"/>
          <w:rtl/>
        </w:rPr>
        <w:t>ולבקר לא ישכים לצאת עד שיאיר. 'כי טוב' - לישנא מעליא: '</w:t>
      </w:r>
      <w:r>
        <w:rPr>
          <w:rFonts w:cs="Narkisim" w:hint="cs"/>
          <w:szCs w:val="20"/>
          <w:rtl/>
        </w:rPr>
        <w:t>האור כי טוב</w:t>
      </w:r>
      <w:r>
        <w:rPr>
          <w:rFonts w:cs="Miriam" w:hint="cs"/>
          <w:szCs w:val="20"/>
          <w:rtl/>
        </w:rPr>
        <w:t xml:space="preserve">' </w:t>
      </w:r>
      <w:r>
        <w:rPr>
          <w:rFonts w:cs="Miriam" w:hint="cs"/>
          <w:szCs w:val="16"/>
          <w:rtl/>
        </w:rPr>
        <w:t>[בראשית א,ד]</w:t>
      </w:r>
      <w:r>
        <w:rPr>
          <w:rFonts w:cs="Miriam" w:hint="cs"/>
          <w:szCs w:val="20"/>
          <w:rtl/>
        </w:rPr>
        <w:t>, כלומר טוב הוא לצאת בו וליכנס בו, מפני המזיקין והליסטין</w:t>
      </w:r>
      <w:r>
        <w:rPr>
          <w:rFonts w:cs="Miriam"/>
          <w:szCs w:val="20"/>
          <w:rtl/>
        </w:rPr>
        <w:t>)</w:t>
      </w:r>
      <w:r>
        <w:rPr>
          <w:rtl/>
        </w:rPr>
        <w:t xml:space="preserve"> </w:t>
      </w:r>
      <w:r>
        <w:rPr>
          <w:rFonts w:hint="cs"/>
          <w:rtl/>
        </w:rPr>
        <w:t xml:space="preserve">שנאמר </w:t>
      </w:r>
      <w:r>
        <w:rPr>
          <w:rFonts w:cs="Miriam" w:hint="cs"/>
          <w:szCs w:val="16"/>
          <w:rtl/>
        </w:rPr>
        <w:t>[שמות יב,כב:</w:t>
      </w:r>
      <w:r>
        <w:rPr>
          <w:rFonts w:cs="Narkisim" w:hint="cs"/>
          <w:szCs w:val="16"/>
          <w:rtl/>
        </w:rPr>
        <w:t xml:space="preserve"> </w:t>
      </w:r>
      <w:r>
        <w:rPr>
          <w:rFonts w:cs="Narkisim" w:hint="cs"/>
          <w:szCs w:val="20"/>
          <w:rtl/>
        </w:rPr>
        <w:t>ולקחתם אגדת אזוב וטבלתם בדם אשר בסף והגעתם אל המשקוף ואל שתי המזוזת מן הדם אשר בסף</w:t>
      </w:r>
      <w:r>
        <w:rPr>
          <w:rFonts w:cs="Narkisim"/>
          <w:szCs w:val="20"/>
          <w:rtl/>
        </w:rPr>
        <w:t>]</w:t>
      </w:r>
      <w:r>
        <w:rPr>
          <w:rFonts w:cs="Narkisim" w:hint="cs"/>
          <w:rtl/>
        </w:rPr>
        <w:t xml:space="preserve"> ואתם לא תצאו איש מפתח ביתו עד בקר</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תנו רבנן: '</w:t>
      </w:r>
      <w:r>
        <w:rPr>
          <w:rFonts w:hint="cs"/>
          <w:i/>
          <w:iCs/>
          <w:rtl/>
        </w:rPr>
        <w:t xml:space="preserve">דֶבֶר בעיר - כנס רגליך, שנאמר </w:t>
      </w:r>
      <w:r>
        <w:rPr>
          <w:rFonts w:cs="Miriam" w:hint="cs"/>
          <w:szCs w:val="16"/>
          <w:rtl/>
        </w:rPr>
        <w:t xml:space="preserve">[שמות יב,כב: </w:t>
      </w:r>
      <w:r>
        <w:rPr>
          <w:rFonts w:cs="Narkisim" w:hint="cs"/>
          <w:szCs w:val="20"/>
          <w:rtl/>
        </w:rPr>
        <w:t>ולקחתם אגדת אזוב וטבלתם בדם אשר בסף והגעתם אל המשקוף ואל שתי המזוזת מן הדם אשר בסף</w:t>
      </w:r>
      <w:r>
        <w:rPr>
          <w:rFonts w:cs="Narkisim"/>
          <w:szCs w:val="20"/>
          <w:rtl/>
        </w:rPr>
        <w:t>]</w:t>
      </w:r>
      <w:r>
        <w:rPr>
          <w:rFonts w:cs="Narkisim" w:hint="cs"/>
          <w:rtl/>
        </w:rPr>
        <w:t xml:space="preserve"> ואתם לא תצאו איש מפתח ביתו עד בקר</w:t>
      </w:r>
      <w:r>
        <w:rPr>
          <w:rFonts w:hint="cs"/>
          <w:rtl/>
        </w:rPr>
        <w:t xml:space="preserve">; ואומר </w:t>
      </w:r>
      <w:r>
        <w:rPr>
          <w:rFonts w:cs="Miriam" w:hint="cs"/>
          <w:szCs w:val="16"/>
          <w:rtl/>
        </w:rPr>
        <w:t>(ישעיהו כו,כ)</w:t>
      </w:r>
      <w:r>
        <w:rPr>
          <w:rFonts w:cs="Narkisim" w:hint="cs"/>
          <w:rtl/>
        </w:rPr>
        <w:t xml:space="preserve"> לך עמי בא בחדריך וסגור דלתיך בעדך</w:t>
      </w:r>
      <w:r>
        <w:rPr>
          <w:rFonts w:cs="Narkisim"/>
          <w:rtl/>
        </w:rPr>
        <w:t xml:space="preserve"> </w:t>
      </w:r>
      <w:r>
        <w:rPr>
          <w:rFonts w:cs="Narkisim"/>
          <w:szCs w:val="20"/>
          <w:rtl/>
        </w:rPr>
        <w:t>[</w:t>
      </w:r>
      <w:r>
        <w:rPr>
          <w:rFonts w:cs="Narkisim" w:hint="cs"/>
          <w:szCs w:val="20"/>
          <w:rtl/>
        </w:rPr>
        <w:t>חבי כמעט רגע עד יעבור זעם</w:t>
      </w:r>
      <w:r>
        <w:rPr>
          <w:rFonts w:cs="Narkisim"/>
          <w:szCs w:val="20"/>
          <w:rtl/>
        </w:rPr>
        <w:t>]</w:t>
      </w:r>
      <w:r>
        <w:rPr>
          <w:rFonts w:hint="cs"/>
          <w:rtl/>
        </w:rPr>
        <w:t xml:space="preserve">; ואומר </w:t>
      </w:r>
      <w:r>
        <w:rPr>
          <w:rFonts w:cs="Miriam" w:hint="cs"/>
          <w:szCs w:val="16"/>
          <w:rtl/>
        </w:rPr>
        <w:t>(דברים לב,כה)</w:t>
      </w:r>
      <w:r>
        <w:rPr>
          <w:rFonts w:cs="Narkisim" w:hint="cs"/>
          <w:rtl/>
        </w:rPr>
        <w:t xml:space="preserve"> מחוץ תשכל חרב </w:t>
      </w:r>
      <w:r>
        <w:rPr>
          <w:rFonts w:cs="Miriam"/>
          <w:szCs w:val="20"/>
          <w:rtl/>
        </w:rPr>
        <w:t>(</w:t>
      </w:r>
      <w:r>
        <w:rPr>
          <w:rFonts w:cs="Miriam" w:hint="cs"/>
          <w:szCs w:val="20"/>
          <w:rtl/>
        </w:rPr>
        <w:t>חרבו של מלאך המות</w:t>
      </w:r>
      <w:r>
        <w:rPr>
          <w:rFonts w:cs="Miriam"/>
          <w:szCs w:val="20"/>
          <w:rtl/>
        </w:rPr>
        <w:t>)</w:t>
      </w:r>
      <w:r>
        <w:rPr>
          <w:rFonts w:cs="Narkisim"/>
          <w:rtl/>
        </w:rPr>
        <w:t xml:space="preserve"> </w:t>
      </w:r>
      <w:r>
        <w:rPr>
          <w:rFonts w:cs="Narkisim" w:hint="cs"/>
          <w:rtl/>
        </w:rPr>
        <w:t>ומחדרים אימה</w:t>
      </w:r>
      <w:r>
        <w:rPr>
          <w:rFonts w:cs="Narkisim"/>
          <w:rtl/>
        </w:rPr>
        <w:t xml:space="preserve"> </w:t>
      </w:r>
      <w:r>
        <w:rPr>
          <w:rFonts w:cs="Narkisim"/>
          <w:szCs w:val="20"/>
          <w:rtl/>
        </w:rPr>
        <w:t>[</w:t>
      </w:r>
      <w:r>
        <w:rPr>
          <w:rFonts w:cs="Narkisim" w:hint="cs"/>
          <w:szCs w:val="20"/>
          <w:rtl/>
        </w:rPr>
        <w:t>גם בחור גם בתולה יונק עם איש שיבה</w:t>
      </w:r>
      <w:r>
        <w:rPr>
          <w:rFonts w:cs="Narkisim"/>
          <w:szCs w:val="20"/>
          <w:rtl/>
        </w:rPr>
        <w:t>]</w:t>
      </w:r>
      <w:r>
        <w:rPr>
          <w:rFonts w:hint="cs"/>
          <w:rtl/>
        </w:rPr>
        <w:t xml:space="preserve"> </w:t>
      </w:r>
      <w:r>
        <w:rPr>
          <w:rFonts w:cs="Miriam"/>
          <w:szCs w:val="20"/>
          <w:rtl/>
        </w:rPr>
        <w:t>(</w:t>
      </w:r>
      <w:r>
        <w:rPr>
          <w:rFonts w:cs="Miriam" w:hint="cs"/>
          <w:szCs w:val="20"/>
          <w:rtl/>
        </w:rPr>
        <w:t>'</w:t>
      </w:r>
      <w:r>
        <w:rPr>
          <w:rFonts w:cs="Narkisim" w:hint="cs"/>
          <w:szCs w:val="20"/>
          <w:rtl/>
        </w:rPr>
        <w:t>אימה</w:t>
      </w:r>
      <w:r>
        <w:rPr>
          <w:rFonts w:cs="Miriam" w:hint="cs"/>
          <w:szCs w:val="20"/>
          <w:rtl/>
        </w:rPr>
        <w:t>' = אימת מות של מלאך, ולא בגלוי כל כך</w:t>
      </w:r>
      <w:r>
        <w:rPr>
          <w:rFonts w:cs="Miriam"/>
          <w:szCs w:val="20"/>
          <w:rtl/>
        </w:rPr>
        <w:t>)</w:t>
      </w:r>
      <w:r>
        <w:rPr>
          <w:rFonts w:hint="cs"/>
          <w:rtl/>
        </w:rPr>
        <w:t>.</w:t>
      </w:r>
    </w:p>
    <w:p w:rsidR="00153B6B" w:rsidRDefault="00153B6B" w:rsidP="00153B6B">
      <w:pPr>
        <w:rPr>
          <w:rFonts w:hint="cs"/>
          <w:rtl/>
        </w:rPr>
      </w:pPr>
      <w:r>
        <w:rPr>
          <w:rFonts w:hint="cs"/>
          <w:rtl/>
        </w:rPr>
        <w:t>מאי '</w:t>
      </w:r>
      <w:r>
        <w:rPr>
          <w:rFonts w:hint="cs"/>
          <w:i/>
          <w:iCs/>
          <w:rtl/>
        </w:rPr>
        <w:t>ואומר</w:t>
      </w:r>
      <w:r>
        <w:rPr>
          <w:rFonts w:hint="cs"/>
          <w:rtl/>
        </w:rPr>
        <w:t>'?</w:t>
      </w:r>
    </w:p>
    <w:p w:rsidR="00153B6B" w:rsidRDefault="00153B6B" w:rsidP="00153B6B">
      <w:pPr>
        <w:rPr>
          <w:rFonts w:hint="cs"/>
          <w:rtl/>
        </w:rPr>
      </w:pPr>
      <w:r>
        <w:rPr>
          <w:rFonts w:hint="cs"/>
          <w:rtl/>
        </w:rPr>
        <w:t xml:space="preserve">וכי תימא 'הני מילי בליליא, אבל ביממא לא' - תא שמע: </w:t>
      </w:r>
      <w:r>
        <w:rPr>
          <w:rFonts w:cs="Narkisim" w:hint="cs"/>
          <w:rtl/>
        </w:rPr>
        <w:t>לך עמי בא בחדריך וסגור דלתיך</w:t>
      </w:r>
      <w:r>
        <w:rPr>
          <w:rFonts w:hint="cs"/>
          <w:rtl/>
        </w:rPr>
        <w:t xml:space="preserve">; וכי תימא 'הני מילי </w:t>
      </w:r>
      <w:r>
        <w:rPr>
          <w:rFonts w:cs="Courier New" w:hint="cs"/>
          <w:szCs w:val="20"/>
          <w:rtl/>
        </w:rPr>
        <w:t>[</w:t>
      </w:r>
      <w:r>
        <w:rPr>
          <w:rFonts w:hint="cs"/>
          <w:rtl/>
        </w:rPr>
        <w:t>היכא</w:t>
      </w:r>
      <w:r>
        <w:rPr>
          <w:rFonts w:cs="Courier New" w:hint="cs"/>
          <w:szCs w:val="20"/>
          <w:rtl/>
        </w:rPr>
        <w:t>]</w:t>
      </w:r>
      <w:r>
        <w:rPr>
          <w:rFonts w:hint="cs"/>
          <w:rtl/>
        </w:rPr>
        <w:t xml:space="preserve"> דליכא אימה מגואי, אבל היכא דאיכא אימה מגואי - כי נפיק יתיב ביני אינשי בצוותא בעלמא טפי מעלי' - תא שמע: </w:t>
      </w:r>
      <w:r>
        <w:rPr>
          <w:rFonts w:cs="Narkisim" w:hint="cs"/>
          <w:rtl/>
        </w:rPr>
        <w:t>מחוץ תשכל חרב ומחדרים אימה</w:t>
      </w:r>
      <w:r>
        <w:rPr>
          <w:rFonts w:hint="cs"/>
          <w:rtl/>
        </w:rPr>
        <w:t xml:space="preserve">: אף על גב דמחדרים אימה - מחוץ תשכל חרב. </w:t>
      </w:r>
    </w:p>
    <w:p w:rsidR="00153B6B" w:rsidRDefault="00153B6B" w:rsidP="00153B6B">
      <w:pPr>
        <w:rPr>
          <w:rFonts w:cs="Miriam" w:hint="cs"/>
          <w:szCs w:val="20"/>
        </w:rPr>
      </w:pPr>
    </w:p>
    <w:p w:rsidR="00153B6B" w:rsidRDefault="00153B6B" w:rsidP="00153B6B">
      <w:pPr>
        <w:rPr>
          <w:rFonts w:hint="cs"/>
          <w:rtl/>
        </w:rPr>
      </w:pPr>
      <w:r>
        <w:rPr>
          <w:rFonts w:hint="cs"/>
          <w:rtl/>
        </w:rPr>
        <w:t xml:space="preserve">רבא בעידן רתחא </w:t>
      </w:r>
      <w:r>
        <w:rPr>
          <w:rFonts w:cs="Miriam"/>
          <w:szCs w:val="20"/>
          <w:rtl/>
        </w:rPr>
        <w:t>(</w:t>
      </w:r>
      <w:r>
        <w:rPr>
          <w:rFonts w:cs="Miriam" w:hint="cs"/>
          <w:szCs w:val="20"/>
          <w:rtl/>
        </w:rPr>
        <w:t>דֶבֶר</w:t>
      </w:r>
      <w:r>
        <w:rPr>
          <w:rFonts w:cs="Miriam"/>
          <w:szCs w:val="20"/>
          <w:rtl/>
        </w:rPr>
        <w:t>)</w:t>
      </w:r>
      <w:r>
        <w:rPr>
          <w:rtl/>
        </w:rPr>
        <w:t xml:space="preserve"> </w:t>
      </w:r>
      <w:r>
        <w:rPr>
          <w:rFonts w:hint="cs"/>
          <w:rtl/>
        </w:rPr>
        <w:t xml:space="preserve">הוי סכר כוי </w:t>
      </w:r>
      <w:r>
        <w:rPr>
          <w:rFonts w:cs="Miriam"/>
          <w:szCs w:val="20"/>
          <w:rtl/>
        </w:rPr>
        <w:t>(</w:t>
      </w:r>
      <w:r>
        <w:rPr>
          <w:rFonts w:cs="Miriam" w:hint="cs"/>
          <w:szCs w:val="20"/>
          <w:rtl/>
        </w:rPr>
        <w:t>סתם חלונות</w:t>
      </w:r>
      <w:r>
        <w:rPr>
          <w:rFonts w:cs="Miriam"/>
          <w:szCs w:val="20"/>
          <w:rtl/>
        </w:rPr>
        <w:t>)</w:t>
      </w:r>
      <w:r>
        <w:rPr>
          <w:rFonts w:hint="cs"/>
          <w:rtl/>
        </w:rPr>
        <w:t xml:space="preserve">, דכתיב </w:t>
      </w:r>
      <w:r>
        <w:rPr>
          <w:rFonts w:cs="Miriam" w:hint="cs"/>
          <w:szCs w:val="16"/>
          <w:rtl/>
        </w:rPr>
        <w:t>(ירמיהו ט,כ)</w:t>
      </w:r>
      <w:r>
        <w:rPr>
          <w:rFonts w:cs="Narkisim" w:hint="cs"/>
          <w:rtl/>
        </w:rPr>
        <w:t xml:space="preserve"> כי עלה מות בחלונינו</w:t>
      </w:r>
      <w:r>
        <w:rPr>
          <w:rFonts w:cs="Narkisim"/>
          <w:rtl/>
        </w:rPr>
        <w:t xml:space="preserve"> </w:t>
      </w:r>
      <w:r>
        <w:rPr>
          <w:rFonts w:cs="Narkisim"/>
          <w:szCs w:val="20"/>
          <w:rtl/>
        </w:rPr>
        <w:t>[</w:t>
      </w:r>
      <w:r>
        <w:rPr>
          <w:rFonts w:cs="Narkisim" w:hint="cs"/>
          <w:szCs w:val="20"/>
          <w:rtl/>
        </w:rPr>
        <w:t>בא בארמנותינו להכרית עולל מחוץ בחורים מרחבות</w:t>
      </w:r>
      <w:r>
        <w:rPr>
          <w:rFonts w:cs="Narkisim"/>
          <w:szCs w:val="20"/>
          <w:rtl/>
        </w:rPr>
        <w:t>]</w:t>
      </w:r>
      <w:r>
        <w:rPr>
          <w:rFonts w:hint="cs"/>
          <w:rtl/>
        </w:rPr>
        <w:t xml:space="preserve">. </w:t>
      </w:r>
    </w:p>
    <w:p w:rsidR="00153B6B" w:rsidRDefault="00153B6B" w:rsidP="00153B6B">
      <w:pPr>
        <w:rPr>
          <w:rFonts w:cs="Miriam" w:hint="cs"/>
          <w:szCs w:val="20"/>
          <w:rtl/>
        </w:rPr>
      </w:pPr>
    </w:p>
    <w:p w:rsidR="00153B6B" w:rsidRDefault="00153B6B" w:rsidP="00153B6B">
      <w:pPr>
        <w:rPr>
          <w:rFonts w:hint="cs"/>
          <w:rtl/>
        </w:rPr>
      </w:pPr>
      <w:r>
        <w:rPr>
          <w:rFonts w:hint="cs"/>
          <w:rtl/>
        </w:rPr>
        <w:t>תנו רבנן: '</w:t>
      </w:r>
      <w:r>
        <w:rPr>
          <w:rFonts w:hint="cs"/>
          <w:i/>
          <w:iCs/>
          <w:rtl/>
        </w:rPr>
        <w:t xml:space="preserve">רעב בעיר - פזר רגליך, שנאמר </w:t>
      </w:r>
      <w:r>
        <w:rPr>
          <w:rFonts w:cs="Miriam" w:hint="cs"/>
          <w:szCs w:val="16"/>
          <w:rtl/>
        </w:rPr>
        <w:t>(בראשית יב,י)</w:t>
      </w:r>
      <w:r>
        <w:rPr>
          <w:rFonts w:cs="Narkisim" w:hint="cs"/>
          <w:i/>
          <w:iCs/>
          <w:rtl/>
        </w:rPr>
        <w:t xml:space="preserve"> ויהי רעב בארץ וירד אברם מצרימה לגור שם </w:t>
      </w:r>
      <w:r>
        <w:rPr>
          <w:rFonts w:cs="Narkisim" w:hint="cs"/>
          <w:szCs w:val="20"/>
          <w:rtl/>
        </w:rPr>
        <w:t>[כי כבד הרעב בארץ]</w:t>
      </w:r>
      <w:r>
        <w:rPr>
          <w:rFonts w:hint="cs"/>
          <w:i/>
          <w:iCs/>
          <w:rtl/>
        </w:rPr>
        <w:t xml:space="preserve">, ואומר </w:t>
      </w:r>
      <w:r>
        <w:rPr>
          <w:rFonts w:cs="Miriam"/>
          <w:szCs w:val="20"/>
          <w:rtl/>
        </w:rPr>
        <w:t>(</w:t>
      </w:r>
      <w:r>
        <w:rPr>
          <w:rFonts w:cs="Miriam" w:hint="cs"/>
          <w:szCs w:val="20"/>
          <w:rtl/>
        </w:rPr>
        <w:t>בארבעה אנשים מצורעים</w:t>
      </w:r>
      <w:r>
        <w:rPr>
          <w:rFonts w:cs="Miriam"/>
          <w:szCs w:val="20"/>
          <w:rtl/>
        </w:rPr>
        <w:t>)</w:t>
      </w:r>
      <w:r>
        <w:rPr>
          <w:rFonts w:hint="cs"/>
          <w:i/>
          <w:iCs/>
          <w:rtl/>
        </w:rPr>
        <w:t>:</w:t>
      </w:r>
      <w:r>
        <w:rPr>
          <w:i/>
          <w:iCs/>
          <w:rtl/>
        </w:rPr>
        <w:t xml:space="preserve"> </w:t>
      </w:r>
      <w:r>
        <w:rPr>
          <w:rFonts w:cs="Miriam" w:hint="cs"/>
          <w:szCs w:val="16"/>
          <w:rtl/>
        </w:rPr>
        <w:t>(מלכים ב ז,ד)</w:t>
      </w:r>
      <w:r>
        <w:rPr>
          <w:rFonts w:cs="Narkisim" w:hint="cs"/>
          <w:i/>
          <w:iCs/>
          <w:rtl/>
        </w:rPr>
        <w:t xml:space="preserve"> אם אמרנו נבא העיר והרעב בעיר ומתנו שם</w:t>
      </w:r>
      <w:r>
        <w:rPr>
          <w:rFonts w:cs="Narkisim"/>
          <w:i/>
          <w:iCs/>
          <w:rtl/>
        </w:rPr>
        <w:t xml:space="preserve"> </w:t>
      </w:r>
      <w:r>
        <w:rPr>
          <w:rFonts w:cs="Narkisim"/>
          <w:szCs w:val="20"/>
          <w:rtl/>
        </w:rPr>
        <w:t>[</w:t>
      </w:r>
      <w:r>
        <w:rPr>
          <w:rFonts w:cs="Narkisim" w:hint="cs"/>
          <w:szCs w:val="20"/>
          <w:rtl/>
        </w:rPr>
        <w:t>ואם ישבנו פה ומתנו ועתה לכו ונפלה אל מחנה ארם אם יחינו נחיה ואם ימיתנו ומתנו</w:t>
      </w:r>
      <w:r>
        <w:rPr>
          <w:rFonts w:cs="Narkisim"/>
          <w:szCs w:val="20"/>
          <w:rtl/>
        </w:rPr>
        <w:t>]</w:t>
      </w:r>
      <w:r>
        <w:rPr>
          <w:rFonts w:hint="cs"/>
          <w:rtl/>
        </w:rPr>
        <w:t xml:space="preserve">. </w:t>
      </w:r>
    </w:p>
    <w:p w:rsidR="00153B6B" w:rsidRDefault="00153B6B" w:rsidP="00153B6B">
      <w:pPr>
        <w:rPr>
          <w:rFonts w:hint="cs"/>
          <w:rtl/>
        </w:rPr>
      </w:pPr>
      <w:r>
        <w:rPr>
          <w:rFonts w:hint="cs"/>
          <w:rtl/>
        </w:rPr>
        <w:t>מאי '</w:t>
      </w:r>
      <w:r>
        <w:rPr>
          <w:rFonts w:hint="cs"/>
          <w:i/>
          <w:iCs/>
          <w:rtl/>
        </w:rPr>
        <w:t>ואומר</w:t>
      </w:r>
      <w:r>
        <w:rPr>
          <w:rFonts w:hint="cs"/>
          <w:rtl/>
        </w:rPr>
        <w:t>'?</w:t>
      </w:r>
    </w:p>
    <w:p w:rsidR="00153B6B" w:rsidRDefault="00153B6B" w:rsidP="00153B6B">
      <w:pPr>
        <w:rPr>
          <w:rFonts w:hint="cs"/>
          <w:rtl/>
        </w:rPr>
      </w:pPr>
      <w:r>
        <w:rPr>
          <w:rFonts w:hint="cs"/>
          <w:rtl/>
        </w:rPr>
        <w:t xml:space="preserve">וכי תימא 'הני מילי היכא דליכא ספק נפשות </w:t>
      </w:r>
      <w:r>
        <w:rPr>
          <w:rFonts w:cs="Miriam"/>
          <w:szCs w:val="20"/>
          <w:rtl/>
        </w:rPr>
        <w:t>(</w:t>
      </w:r>
      <w:r>
        <w:rPr>
          <w:rFonts w:cs="Miriam" w:hint="cs"/>
          <w:szCs w:val="20"/>
          <w:rtl/>
        </w:rPr>
        <w:t>במקום שתגלה שם</w:t>
      </w:r>
      <w:r>
        <w:rPr>
          <w:rFonts w:cs="Miriam"/>
          <w:szCs w:val="20"/>
          <w:rtl/>
        </w:rPr>
        <w:t>)</w:t>
      </w:r>
      <w:r>
        <w:rPr>
          <w:rFonts w:hint="cs"/>
          <w:rtl/>
        </w:rPr>
        <w:t xml:space="preserve">, אבל היכא דאיכא ספק נפשות לא' - תא שמע </w:t>
      </w:r>
      <w:r>
        <w:rPr>
          <w:rFonts w:cs="Miriam"/>
          <w:szCs w:val="20"/>
          <w:rtl/>
        </w:rPr>
        <w:t>(</w:t>
      </w:r>
      <w:r>
        <w:rPr>
          <w:rFonts w:cs="Miriam" w:hint="cs"/>
          <w:szCs w:val="20"/>
          <w:rtl/>
        </w:rPr>
        <w:t>וסיפיה דקרא</w:t>
      </w:r>
      <w:r>
        <w:rPr>
          <w:rFonts w:cs="Miriam"/>
          <w:szCs w:val="20"/>
          <w:rtl/>
        </w:rPr>
        <w:t>)</w:t>
      </w:r>
      <w:r>
        <w:rPr>
          <w:rFonts w:hint="cs"/>
          <w:rtl/>
        </w:rPr>
        <w:t>:</w:t>
      </w:r>
      <w:r>
        <w:rPr>
          <w:rFonts w:cs="Narkisim" w:hint="cs"/>
          <w:rtl/>
        </w:rPr>
        <w:t xml:space="preserve"> לכו ונפלה אל מחנה ארם אם יחיונו נחיה</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תנו רבנן: '</w:t>
      </w:r>
      <w:r>
        <w:rPr>
          <w:rFonts w:hint="cs"/>
          <w:i/>
          <w:iCs/>
          <w:rtl/>
        </w:rPr>
        <w:t>דֶבֶר בעיר - אל יהלך אדם באמצע הדרך מפני שמלאך המות מהלך באמצע הדרכים</w:t>
      </w:r>
      <w:r>
        <w:rPr>
          <w:rFonts w:hint="cs"/>
          <w:rtl/>
        </w:rPr>
        <w:t>': דכיון דיהיבא ליה רשותא - מסגי להדיא; '</w:t>
      </w:r>
      <w:r>
        <w:rPr>
          <w:rFonts w:hint="cs"/>
          <w:i/>
          <w:iCs/>
          <w:rtl/>
        </w:rPr>
        <w:t>שלום בעיר - אל יהלך בצדי דרכים</w:t>
      </w:r>
      <w:r>
        <w:rPr>
          <w:rFonts w:hint="cs"/>
          <w:rtl/>
        </w:rPr>
        <w:t xml:space="preserve">': דכיון דלית ליה רשותא - מחבי חבויי ומסגי </w:t>
      </w:r>
    </w:p>
    <w:p w:rsidR="00153B6B" w:rsidRDefault="00153B6B" w:rsidP="00153B6B">
      <w:pPr>
        <w:rPr>
          <w:rFonts w:hint="cs"/>
          <w:rtl/>
        </w:rPr>
      </w:pPr>
    </w:p>
    <w:p w:rsidR="00153B6B" w:rsidRDefault="00153B6B" w:rsidP="00153B6B">
      <w:pPr>
        <w:rPr>
          <w:rFonts w:hint="cs"/>
          <w:rtl/>
        </w:rPr>
      </w:pPr>
      <w:r>
        <w:rPr>
          <w:rFonts w:hint="cs"/>
          <w:rtl/>
        </w:rPr>
        <w:t>תנו רבנן: '</w:t>
      </w:r>
      <w:r>
        <w:rPr>
          <w:rFonts w:hint="cs"/>
          <w:i/>
          <w:iCs/>
          <w:rtl/>
        </w:rPr>
        <w:t>דֶבֶר בעיר - אל יכנס אדם יחיד לבית הכנסת, שמלאך המות מפקיד שם כליו</w:t>
      </w:r>
      <w:r>
        <w:rPr>
          <w:rFonts w:hint="cs"/>
          <w:rtl/>
        </w:rPr>
        <w:t xml:space="preserve">'; והני מילי היכא דלא קרו ביה דרדקי, ולא מצלו ביה עשרה. </w:t>
      </w:r>
    </w:p>
    <w:p w:rsidR="00153B6B" w:rsidRDefault="00153B6B" w:rsidP="00153B6B">
      <w:pPr>
        <w:rPr>
          <w:rFonts w:hint="cs"/>
          <w:rtl/>
        </w:rPr>
      </w:pPr>
    </w:p>
    <w:p w:rsidR="00153B6B" w:rsidRDefault="00153B6B" w:rsidP="00153B6B">
      <w:pPr>
        <w:rPr>
          <w:rFonts w:hint="cs"/>
          <w:rtl/>
        </w:rPr>
      </w:pPr>
      <w:r>
        <w:rPr>
          <w:rFonts w:hint="cs"/>
          <w:rtl/>
        </w:rPr>
        <w:t>תנו רבנן: '</w:t>
      </w:r>
      <w:r>
        <w:rPr>
          <w:rFonts w:hint="cs"/>
          <w:i/>
          <w:iCs/>
          <w:rtl/>
        </w:rPr>
        <w:t>כלבים בוכים - מלאך המות בא לעיר; כלבים משחקים - אליהו הנביא בא לעיר</w:t>
      </w:r>
      <w:r>
        <w:rPr>
          <w:rFonts w:hint="cs"/>
          <w:rtl/>
        </w:rPr>
        <w:t xml:space="preserve">'; והני מילי דלית בהו נקבה </w:t>
      </w:r>
      <w:r>
        <w:rPr>
          <w:rFonts w:cs="Miriam"/>
          <w:szCs w:val="20"/>
          <w:rtl/>
        </w:rPr>
        <w:t>(</w:t>
      </w:r>
      <w:r>
        <w:rPr>
          <w:rFonts w:cs="Miriam" w:hint="cs"/>
          <w:szCs w:val="20"/>
          <w:rtl/>
        </w:rPr>
        <w:t>דהתם משום נקבה הוא דעבדי</w:t>
      </w:r>
      <w:r>
        <w:rPr>
          <w:rFonts w:cs="Miriam"/>
          <w:szCs w:val="20"/>
          <w:rtl/>
        </w:rPr>
        <w:t>)</w:t>
      </w:r>
      <w:r>
        <w:rPr>
          <w:rFonts w:hint="cs"/>
          <w:rtl/>
        </w:rPr>
        <w:t xml:space="preserve">. </w:t>
      </w:r>
    </w:p>
    <w:p w:rsidR="00153B6B" w:rsidRDefault="00153B6B" w:rsidP="00153B6B">
      <w:pPr>
        <w:rPr>
          <w:rFonts w:hint="cs"/>
          <w:rtl/>
        </w:rPr>
      </w:pPr>
    </w:p>
    <w:p w:rsidR="00153B6B" w:rsidRDefault="00153B6B" w:rsidP="00153B6B">
      <w:pPr>
        <w:rPr>
          <w:rFonts w:hint="cs"/>
          <w:rtl/>
        </w:rPr>
      </w:pPr>
      <w:r>
        <w:rPr>
          <w:rFonts w:hint="cs"/>
          <w:rtl/>
        </w:rPr>
        <w:t>יתיב רב אמי ורב אסי קמיה דרבי יצחק נפחא. מר אמר ליה: לימא מר שמעתתא; ומר אמר ליה: לימא מר אגדתא!</w:t>
      </w:r>
    </w:p>
    <w:p w:rsidR="00153B6B" w:rsidRDefault="00153B6B" w:rsidP="00153B6B">
      <w:pPr>
        <w:rPr>
          <w:rFonts w:hint="cs"/>
          <w:rtl/>
        </w:rPr>
      </w:pPr>
      <w:r>
        <w:rPr>
          <w:rFonts w:hint="cs"/>
          <w:rtl/>
        </w:rPr>
        <w:t>פתח למימר אגדתא - ולא שביק מר; פתח למימר שמעתתא - ולא שביק מר. אמר להם: אמשול לכם משל למה הדבר דומה: לאדם שיש לו שתי נשים, אחת ילדה ואחת זקינה: ילדה מלקטת לו לבנות זקינה מלקטת לו שחורות, נמצא קרח מכאן ומכאן.</w:t>
      </w:r>
    </w:p>
    <w:p w:rsidR="00153B6B" w:rsidRDefault="00153B6B" w:rsidP="00153B6B">
      <w:pPr>
        <w:rPr>
          <w:rFonts w:hint="cs"/>
          <w:rtl/>
        </w:rPr>
      </w:pPr>
      <w:r>
        <w:rPr>
          <w:rFonts w:hint="cs"/>
          <w:rtl/>
        </w:rPr>
        <w:t xml:space="preserve">אמר להן: אי הכי, אימא לכו מלתא דשויא לתרוייכו </w:t>
      </w:r>
      <w:r>
        <w:rPr>
          <w:rFonts w:cs="Miriam"/>
          <w:szCs w:val="20"/>
          <w:rtl/>
        </w:rPr>
        <w:t>(</w:t>
      </w:r>
      <w:r>
        <w:rPr>
          <w:rFonts w:cs="Miriam" w:hint="cs"/>
          <w:szCs w:val="20"/>
          <w:rtl/>
        </w:rPr>
        <w:t>אגדתא ושמעתתא בדבר אחד, ושניכם שוין בה שתתרצו ותחפצו בה</w:t>
      </w:r>
      <w:r>
        <w:rPr>
          <w:rFonts w:cs="Miriam"/>
          <w:szCs w:val="20"/>
          <w:rtl/>
        </w:rPr>
        <w:t>)</w:t>
      </w:r>
      <w:r>
        <w:rPr>
          <w:rFonts w:hint="cs"/>
          <w:rtl/>
        </w:rPr>
        <w:t>:</w:t>
      </w:r>
      <w:r>
        <w:rPr>
          <w:rtl/>
        </w:rPr>
        <w:t xml:space="preserve"> </w:t>
      </w:r>
      <w:r>
        <w:rPr>
          <w:rFonts w:hint="cs"/>
          <w:rtl/>
        </w:rPr>
        <w:t>'</w:t>
      </w:r>
      <w:r>
        <w:rPr>
          <w:rFonts w:cs="Miriam" w:hint="cs"/>
          <w:szCs w:val="16"/>
          <w:rtl/>
        </w:rPr>
        <w:t>(שמות כב,ה)</w:t>
      </w:r>
      <w:r>
        <w:rPr>
          <w:rFonts w:cs="Narkisim" w:hint="cs"/>
          <w:rtl/>
        </w:rPr>
        <w:t xml:space="preserve"> כי תצא אש ומצאה קוצים </w:t>
      </w:r>
      <w:r>
        <w:rPr>
          <w:rFonts w:cs="Narkisim" w:hint="cs"/>
          <w:szCs w:val="20"/>
          <w:rtl/>
        </w:rPr>
        <w:t>[</w:t>
      </w:r>
      <w:r>
        <w:rPr>
          <w:rFonts w:cs="Narkisim" w:hint="cs"/>
          <w:sz w:val="20"/>
          <w:szCs w:val="20"/>
          <w:rtl/>
        </w:rPr>
        <w:t>ונאכל גדיש או הקמה או השדה</w:t>
      </w:r>
      <w:r>
        <w:rPr>
          <w:rFonts w:cs="Narkisim" w:hint="cs"/>
          <w:szCs w:val="20"/>
          <w:rtl/>
        </w:rPr>
        <w:t>]</w:t>
      </w:r>
      <w:r>
        <w:rPr>
          <w:rFonts w:cs="Narkisim" w:hint="cs"/>
          <w:rtl/>
        </w:rPr>
        <w:t xml:space="preserve"> - </w:t>
      </w:r>
      <w:r>
        <w:rPr>
          <w:rFonts w:hint="cs"/>
          <w:rtl/>
        </w:rPr>
        <w:t xml:space="preserve">תצא מעצמה </w:t>
      </w:r>
      <w:r>
        <w:rPr>
          <w:rFonts w:cs="Miriam"/>
          <w:szCs w:val="20"/>
          <w:rtl/>
        </w:rPr>
        <w:t>(</w:t>
      </w:r>
      <w:r>
        <w:rPr>
          <w:rFonts w:cs="Miriam" w:hint="cs"/>
          <w:szCs w:val="20"/>
          <w:rtl/>
        </w:rPr>
        <w:t xml:space="preserve">אנחנו גרמנו לו שקלקלנו; והבטיח הקב"ה לשלם כאילו </w:t>
      </w:r>
      <w:r>
        <w:rPr>
          <w:rFonts w:cs="Miriam" w:hint="cs"/>
          <w:szCs w:val="20"/>
          <w:u w:val="single"/>
          <w:rtl/>
        </w:rPr>
        <w:t>הוא</w:t>
      </w:r>
      <w:r>
        <w:rPr>
          <w:rFonts w:cs="Miriam" w:hint="cs"/>
          <w:szCs w:val="20"/>
          <w:rtl/>
        </w:rPr>
        <w:t xml:space="preserve"> הבעירה</w:t>
      </w:r>
      <w:r>
        <w:rPr>
          <w:rFonts w:cs="Miriam"/>
          <w:szCs w:val="20"/>
          <w:rtl/>
        </w:rPr>
        <w:t>)</w:t>
      </w:r>
      <w:r>
        <w:rPr>
          <w:rFonts w:cs="Narkisim"/>
          <w:rtl/>
        </w:rPr>
        <w:t xml:space="preserve"> </w:t>
      </w:r>
      <w:r>
        <w:rPr>
          <w:rFonts w:cs="Narkisim" w:hint="cs"/>
          <w:rtl/>
        </w:rPr>
        <w:t>- שלם ישלם המבעיר את הבערה</w:t>
      </w:r>
      <w:r>
        <w:rPr>
          <w:rFonts w:hint="cs"/>
          <w:rtl/>
        </w:rPr>
        <w:t xml:space="preserve">: אמר הקב"ה: עלי לשלם את הבערה שהבערתי: אני הציתי אש בציון, שנאמר </w:t>
      </w:r>
      <w:r>
        <w:rPr>
          <w:rFonts w:cs="Miriam" w:hint="cs"/>
          <w:szCs w:val="16"/>
          <w:rtl/>
        </w:rPr>
        <w:t>[איכה ד,יא:</w:t>
      </w:r>
      <w:r>
        <w:rPr>
          <w:rFonts w:cs="Narkisim" w:hint="cs"/>
          <w:szCs w:val="16"/>
          <w:rtl/>
        </w:rPr>
        <w:t xml:space="preserve"> </w:t>
      </w:r>
      <w:r>
        <w:rPr>
          <w:rFonts w:cs="Narkisim" w:hint="cs"/>
          <w:szCs w:val="20"/>
          <w:rtl/>
        </w:rPr>
        <w:t>כלה ה' את חמתו שפך חרון אפו</w:t>
      </w:r>
      <w:r>
        <w:rPr>
          <w:rFonts w:cs="Narkisim"/>
          <w:szCs w:val="20"/>
          <w:rtl/>
        </w:rPr>
        <w:t>]</w:t>
      </w:r>
      <w:r>
        <w:rPr>
          <w:rFonts w:cs="Narkisim" w:hint="cs"/>
          <w:rtl/>
        </w:rPr>
        <w:t xml:space="preserve"> ויצת אש בציון ותאכל יסודותיה</w:t>
      </w:r>
      <w:r>
        <w:rPr>
          <w:rFonts w:hint="cs"/>
          <w:rtl/>
        </w:rPr>
        <w:t xml:space="preserve">; ואני עתיד לבנותה באש, שנאמר </w:t>
      </w:r>
      <w:r>
        <w:rPr>
          <w:rFonts w:cs="Miriam" w:hint="cs"/>
          <w:szCs w:val="16"/>
          <w:rtl/>
        </w:rPr>
        <w:t>(זכריה ב,ט)</w:t>
      </w:r>
      <w:r>
        <w:rPr>
          <w:rFonts w:cs="Narkisim" w:hint="cs"/>
          <w:rtl/>
        </w:rPr>
        <w:t xml:space="preserve"> ואני אהיה לה חומת אש סביב ולכבוד אהיה בתוכה</w:t>
      </w:r>
      <w:r>
        <w:rPr>
          <w:rFonts w:hint="cs"/>
          <w:rtl/>
        </w:rPr>
        <w:t>.</w:t>
      </w:r>
    </w:p>
    <w:p w:rsidR="00153B6B" w:rsidRDefault="00153B6B" w:rsidP="00153B6B">
      <w:pPr>
        <w:rPr>
          <w:rFonts w:hint="cs"/>
          <w:rtl/>
        </w:rPr>
      </w:pPr>
      <w:r>
        <w:rPr>
          <w:rFonts w:hint="cs"/>
          <w:rtl/>
        </w:rPr>
        <w:t xml:space="preserve">שמעתתא: פתח הכתוב בנזקי ממונו </w:t>
      </w:r>
      <w:r>
        <w:rPr>
          <w:rFonts w:cs="Miriam"/>
          <w:szCs w:val="20"/>
          <w:rtl/>
        </w:rPr>
        <w:t>(</w:t>
      </w:r>
      <w:r>
        <w:rPr>
          <w:rFonts w:cs="Miriam" w:hint="cs"/>
          <w:szCs w:val="20"/>
          <w:rtl/>
        </w:rPr>
        <w:t>שהזיק ממונו, דכתיב '</w:t>
      </w:r>
      <w:r>
        <w:rPr>
          <w:rFonts w:cs="Narkisim" w:hint="cs"/>
          <w:szCs w:val="20"/>
          <w:rtl/>
        </w:rPr>
        <w:t>כי תצא</w:t>
      </w:r>
      <w:r>
        <w:rPr>
          <w:rFonts w:cs="Miriam" w:hint="cs"/>
          <w:szCs w:val="20"/>
          <w:rtl/>
        </w:rPr>
        <w:t>' - משמע מעצמה: שהדליק בתוך שלו והלכה ודלקה בתוך של חבירו</w:t>
      </w:r>
      <w:r>
        <w:rPr>
          <w:rFonts w:cs="Miriam"/>
          <w:szCs w:val="20"/>
          <w:rtl/>
        </w:rPr>
        <w:t>)</w:t>
      </w:r>
      <w:r>
        <w:rPr>
          <w:rtl/>
        </w:rPr>
        <w:t xml:space="preserve"> </w:t>
      </w:r>
      <w:r>
        <w:rPr>
          <w:rFonts w:hint="cs"/>
          <w:rtl/>
        </w:rPr>
        <w:t xml:space="preserve">וסיים בנזקי גופו </w:t>
      </w:r>
      <w:r>
        <w:rPr>
          <w:rFonts w:cs="Miriam"/>
          <w:szCs w:val="20"/>
          <w:rtl/>
        </w:rPr>
        <w:t>(</w:t>
      </w:r>
      <w:r>
        <w:rPr>
          <w:rFonts w:cs="Miriam" w:hint="cs"/>
          <w:szCs w:val="20"/>
          <w:rtl/>
        </w:rPr>
        <w:t>שקראו '</w:t>
      </w:r>
      <w:r>
        <w:rPr>
          <w:rFonts w:cs="Narkisim" w:hint="cs"/>
          <w:szCs w:val="20"/>
          <w:rtl/>
        </w:rPr>
        <w:t>מבעיר</w:t>
      </w:r>
      <w:r>
        <w:rPr>
          <w:rFonts w:cs="Miriam" w:hint="cs"/>
          <w:szCs w:val="20"/>
          <w:rtl/>
        </w:rPr>
        <w:t>': בידים</w:t>
      </w:r>
      <w:r>
        <w:rPr>
          <w:rFonts w:cs="Miriam"/>
          <w:szCs w:val="20"/>
          <w:rtl/>
        </w:rPr>
        <w:t>)</w:t>
      </w:r>
      <w:r>
        <w:rPr>
          <w:rFonts w:hint="cs"/>
          <w:rtl/>
        </w:rPr>
        <w:t xml:space="preserve">, לומר לך: אשו משום חציו </w:t>
      </w:r>
      <w:r>
        <w:rPr>
          <w:rFonts w:cs="Miriam"/>
          <w:szCs w:val="20"/>
          <w:rtl/>
        </w:rPr>
        <w:t>(</w:t>
      </w:r>
      <w:r>
        <w:rPr>
          <w:rFonts w:cs="Miriam" w:hint="cs"/>
          <w:szCs w:val="20"/>
          <w:rtl/>
        </w:rPr>
        <w:t xml:space="preserve">כזורק חץ, שמזיק למרחוק, דאיהו גופיה עביד; הכא נמי: איהו גופיה עביד, ונפקא מיניה: לחייבו בארבעה דברים אם הוזק בה אדם, כדאמרינן בפרק שני </w:t>
      </w:r>
      <w:r>
        <w:rPr>
          <w:rFonts w:cs="Miriam" w:hint="cs"/>
          <w:szCs w:val="16"/>
          <w:rtl/>
        </w:rPr>
        <w:t>(דף כג,א)</w:t>
      </w:r>
      <w:r>
        <w:rPr>
          <w:rFonts w:cs="Miriam"/>
          <w:szCs w:val="20"/>
          <w:rtl/>
        </w:rPr>
        <w:t>)</w:t>
      </w:r>
      <w:r>
        <w:rPr>
          <w:rFonts w:hint="cs"/>
          <w:rtl/>
        </w:rPr>
        <w:t>.</w:t>
      </w:r>
    </w:p>
    <w:p w:rsidR="00153B6B" w:rsidRDefault="00153B6B" w:rsidP="00153B6B">
      <w:pPr>
        <w:rPr>
          <w:rFonts w:hint="cs"/>
          <w:rtl/>
        </w:rPr>
      </w:pPr>
    </w:p>
    <w:p w:rsidR="00153B6B" w:rsidRDefault="00153B6B" w:rsidP="00153B6B">
      <w:pPr>
        <w:rPr>
          <w:rFonts w:hint="cs"/>
          <w:rtl/>
        </w:rPr>
      </w:pPr>
      <w:r>
        <w:rPr>
          <w:rFonts w:cs="Miriam" w:hint="cs"/>
          <w:szCs w:val="16"/>
          <w:rtl/>
        </w:rPr>
        <w:t>(שמואל ב כג,טו)</w:t>
      </w:r>
      <w:r>
        <w:rPr>
          <w:rFonts w:cs="Narkisim" w:hint="cs"/>
          <w:rtl/>
        </w:rPr>
        <w:t xml:space="preserve"> ויתאוה דוד ויאמר מי ישקני מים מבור בית לחם </w:t>
      </w:r>
      <w:r>
        <w:rPr>
          <w:rFonts w:cs="Narkisim" w:hint="cs"/>
          <w:u w:val="single"/>
          <w:rtl/>
        </w:rPr>
        <w:t>אשר בשער</w:t>
      </w:r>
      <w:r>
        <w:rPr>
          <w:rFonts w:cs="Narkisim" w:hint="cs"/>
          <w:rtl/>
        </w:rPr>
        <w:t xml:space="preserve">? </w:t>
      </w:r>
      <w:r>
        <w:rPr>
          <w:rFonts w:cs="Miriam" w:hint="cs"/>
          <w:szCs w:val="16"/>
          <w:rtl/>
        </w:rPr>
        <w:t>(פסוק טז)</w:t>
      </w:r>
      <w:r>
        <w:rPr>
          <w:rFonts w:cs="Narkisim" w:hint="cs"/>
          <w:rtl/>
        </w:rPr>
        <w:t xml:space="preserve"> ויבקעו שלשת הגבורים במחנה פלשתים וישאבו מים מבור בית לחם </w:t>
      </w:r>
      <w:r>
        <w:rPr>
          <w:rFonts w:cs="Narkisim" w:hint="cs"/>
          <w:u w:val="single"/>
          <w:rtl/>
        </w:rPr>
        <w:t>אשר בשער</w:t>
      </w:r>
      <w:r>
        <w:rPr>
          <w:rFonts w:cs="Narkisim"/>
          <w:rtl/>
        </w:rPr>
        <w:t xml:space="preserve"> </w:t>
      </w:r>
      <w:r>
        <w:rPr>
          <w:rFonts w:cs="Narkisim"/>
          <w:szCs w:val="20"/>
          <w:rtl/>
        </w:rPr>
        <w:t>[</w:t>
      </w:r>
      <w:r>
        <w:rPr>
          <w:rFonts w:cs="Narkisim" w:hint="cs"/>
          <w:szCs w:val="20"/>
          <w:rtl/>
        </w:rPr>
        <w:t>וישאו ויבאו אל דוד ולא אבה לשתותם ויסך אתם לה'</w:t>
      </w:r>
      <w:r>
        <w:rPr>
          <w:rFonts w:cs="Narkisim"/>
          <w:szCs w:val="20"/>
          <w:rtl/>
        </w:rPr>
        <w:t>]</w:t>
      </w:r>
      <w:r>
        <w:rPr>
          <w:rFonts w:hint="cs"/>
          <w:rtl/>
        </w:rPr>
        <w:t xml:space="preserve"> </w:t>
      </w:r>
      <w:r>
        <w:rPr>
          <w:rFonts w:cs="Miriam"/>
          <w:szCs w:val="20"/>
          <w:rtl/>
        </w:rPr>
        <w:t>(</w:t>
      </w:r>
      <w:r>
        <w:rPr>
          <w:rFonts w:cs="Miriam" w:hint="cs"/>
          <w:szCs w:val="20"/>
          <w:rtl/>
        </w:rPr>
        <w:t xml:space="preserve">סנהדרין: זקני </w:t>
      </w:r>
      <w:r>
        <w:rPr>
          <w:rFonts w:cs="Miriam" w:hint="cs"/>
          <w:szCs w:val="20"/>
          <w:u w:val="single"/>
          <w:rtl/>
        </w:rPr>
        <w:t>השער</w:t>
      </w:r>
      <w:r>
        <w:rPr>
          <w:rFonts w:cs="Miriam"/>
          <w:szCs w:val="20"/>
          <w:rtl/>
        </w:rPr>
        <w:t>)</w:t>
      </w:r>
      <w:r>
        <w:rPr>
          <w:rFonts w:hint="cs"/>
          <w:rtl/>
        </w:rPr>
        <w:t>; מאי קא מיבעיא ליה?</w:t>
      </w:r>
    </w:p>
    <w:p w:rsidR="00153B6B" w:rsidRDefault="00153B6B" w:rsidP="00153B6B">
      <w:pPr>
        <w:rPr>
          <w:rFonts w:hint="cs"/>
          <w:rtl/>
        </w:rPr>
      </w:pPr>
      <w:r>
        <w:rPr>
          <w:rFonts w:hint="cs"/>
          <w:rtl/>
        </w:rPr>
        <w:t xml:space="preserve">אמר רבא אמר רב נחמן: טמון באש קמיבעיא ליה </w:t>
      </w:r>
      <w:r>
        <w:rPr>
          <w:rFonts w:cs="Miriam"/>
          <w:szCs w:val="20"/>
          <w:rtl/>
        </w:rPr>
        <w:t>(</w:t>
      </w:r>
      <w:r>
        <w:rPr>
          <w:rFonts w:cs="Miriam" w:hint="cs"/>
          <w:szCs w:val="20"/>
          <w:rtl/>
        </w:rPr>
        <w:t>מעשה בא לפניו במחנה ששרפו אנשיו גדיש של ישראל, ונצרך לשאול הלכה</w:t>
      </w:r>
      <w:r>
        <w:rPr>
          <w:rFonts w:cs="Miriam"/>
          <w:szCs w:val="20"/>
          <w:rtl/>
        </w:rPr>
        <w:t>)</w:t>
      </w:r>
      <w:r>
        <w:rPr>
          <w:rFonts w:hint="cs"/>
          <w:rtl/>
        </w:rPr>
        <w:t xml:space="preserve">: אי </w:t>
      </w:r>
      <w:r>
        <w:rPr>
          <w:rFonts w:cs="Miriam"/>
          <w:szCs w:val="20"/>
          <w:rtl/>
        </w:rPr>
        <w:t>(</w:t>
      </w:r>
      <w:r>
        <w:rPr>
          <w:rFonts w:cs="Miriam" w:hint="cs"/>
          <w:szCs w:val="20"/>
          <w:rtl/>
        </w:rPr>
        <w:t>אם חייבין לשלם כלים הטמונים בתוכו</w:t>
      </w:r>
      <w:r>
        <w:rPr>
          <w:rFonts w:cs="Miriam"/>
          <w:szCs w:val="20"/>
          <w:rtl/>
        </w:rPr>
        <w:t>)</w:t>
      </w:r>
      <w:r>
        <w:rPr>
          <w:rtl/>
        </w:rPr>
        <w:t xml:space="preserve"> </w:t>
      </w:r>
      <w:r>
        <w:rPr>
          <w:rFonts w:hint="cs"/>
          <w:rtl/>
        </w:rPr>
        <w:t xml:space="preserve">כרבי יהודה אי </w:t>
      </w:r>
      <w:r>
        <w:rPr>
          <w:rFonts w:cs="Miriam"/>
          <w:szCs w:val="20"/>
          <w:rtl/>
        </w:rPr>
        <w:t>(</w:t>
      </w:r>
      <w:r>
        <w:rPr>
          <w:rFonts w:cs="Miriam" w:hint="cs"/>
          <w:szCs w:val="20"/>
          <w:rtl/>
        </w:rPr>
        <w:t>פטורין</w:t>
      </w:r>
      <w:r>
        <w:rPr>
          <w:rFonts w:cs="Miriam"/>
          <w:szCs w:val="20"/>
          <w:rtl/>
        </w:rPr>
        <w:t>)</w:t>
      </w:r>
      <w:r>
        <w:rPr>
          <w:rtl/>
        </w:rPr>
        <w:t xml:space="preserve"> </w:t>
      </w:r>
      <w:r>
        <w:rPr>
          <w:rFonts w:hint="cs"/>
          <w:rtl/>
        </w:rPr>
        <w:t>כרבנן? ופשטו ליה מאי דפשטו ליה.</w:t>
      </w:r>
    </w:p>
    <w:p w:rsidR="00153B6B" w:rsidRDefault="00153B6B" w:rsidP="00153B6B">
      <w:pPr>
        <w:rPr>
          <w:rFonts w:hint="cs"/>
          <w:rtl/>
        </w:rPr>
      </w:pPr>
      <w:r>
        <w:rPr>
          <w:rFonts w:hint="cs"/>
          <w:rtl/>
        </w:rPr>
        <w:t xml:space="preserve">רב הונא אמר: גדישים דשעורים דישראל הוו </w:t>
      </w:r>
      <w:r>
        <w:rPr>
          <w:rFonts w:cs="Miriam"/>
          <w:szCs w:val="20"/>
          <w:rtl/>
        </w:rPr>
        <w:t>(</w:t>
      </w:r>
      <w:r>
        <w:rPr>
          <w:rFonts w:cs="Miriam" w:hint="cs"/>
          <w:szCs w:val="20"/>
          <w:rtl/>
        </w:rPr>
        <w:t xml:space="preserve">אקרא סמיך, דכתיב </w:t>
      </w:r>
      <w:r>
        <w:rPr>
          <w:rFonts w:cs="Miriam" w:hint="cs"/>
          <w:szCs w:val="16"/>
          <w:rtl/>
        </w:rPr>
        <w:t>(דברי הימים א יא,יג, שם מסופר אותו הספור)</w:t>
      </w:r>
      <w:r>
        <w:rPr>
          <w:rFonts w:cs="Miriam" w:hint="cs"/>
          <w:szCs w:val="20"/>
          <w:rtl/>
        </w:rPr>
        <w:t xml:space="preserve">: </w:t>
      </w:r>
      <w:r>
        <w:rPr>
          <w:rFonts w:cs="Narkisim" w:hint="cs"/>
          <w:szCs w:val="20"/>
          <w:rtl/>
        </w:rPr>
        <w:t>ותהי חלקת השדה מלאה שעורין</w:t>
      </w:r>
      <w:r>
        <w:rPr>
          <w:rFonts w:cs="Miriam"/>
          <w:szCs w:val="20"/>
          <w:rtl/>
        </w:rPr>
        <w:t>)</w:t>
      </w:r>
      <w:r>
        <w:rPr>
          <w:rFonts w:hint="cs"/>
          <w:rtl/>
        </w:rPr>
        <w:t>,</w:t>
      </w:r>
      <w:r>
        <w:rPr>
          <w:rtl/>
        </w:rPr>
        <w:t xml:space="preserve"> </w:t>
      </w:r>
      <w:r>
        <w:rPr>
          <w:rFonts w:hint="cs"/>
          <w:rtl/>
        </w:rPr>
        <w:t xml:space="preserve">דהוו מטמרי פלשתים בהו, וקא מיבעיא ליה: מהו להציל עצמו בממון חבירו? שלחו ליה: אסור להציל עצמו בממון חבירו, אבל אתה - מלך אתה, </w:t>
      </w:r>
      <w:r>
        <w:rPr>
          <w:rFonts w:cs="Courier New" w:hint="cs"/>
          <w:szCs w:val="20"/>
          <w:rtl/>
        </w:rPr>
        <w:t>[</w:t>
      </w:r>
      <w:r>
        <w:rPr>
          <w:rFonts w:hint="cs"/>
          <w:rtl/>
        </w:rPr>
        <w:t>ומלך</w:t>
      </w:r>
      <w:r>
        <w:rPr>
          <w:rFonts w:cs="Courier New" w:hint="cs"/>
          <w:szCs w:val="20"/>
          <w:rtl/>
        </w:rPr>
        <w:t>]</w:t>
      </w:r>
      <w:r>
        <w:rPr>
          <w:rFonts w:hint="cs"/>
          <w:rtl/>
        </w:rPr>
        <w:t xml:space="preserve"> פורץ </w:t>
      </w:r>
      <w:r>
        <w:rPr>
          <w:rFonts w:cs="Miriam"/>
          <w:szCs w:val="20"/>
          <w:rtl/>
        </w:rPr>
        <w:t>(</w:t>
      </w:r>
      <w:r>
        <w:rPr>
          <w:rFonts w:cs="Miriam" w:hint="cs"/>
          <w:szCs w:val="20"/>
          <w:rtl/>
        </w:rPr>
        <w:t>גדר שדה אחרים</w:t>
      </w:r>
      <w:r>
        <w:rPr>
          <w:rFonts w:cs="Miriam"/>
          <w:szCs w:val="20"/>
          <w:rtl/>
        </w:rPr>
        <w:t>)</w:t>
      </w:r>
      <w:r>
        <w:rPr>
          <w:rtl/>
        </w:rPr>
        <w:t xml:space="preserve"> </w:t>
      </w:r>
      <w:r>
        <w:rPr>
          <w:rFonts w:hint="cs"/>
          <w:rtl/>
        </w:rPr>
        <w:t xml:space="preserve">לעשות לו דרך </w:t>
      </w:r>
      <w:r>
        <w:rPr>
          <w:rFonts w:cs="Miriam"/>
          <w:szCs w:val="20"/>
          <w:rtl/>
        </w:rPr>
        <w:t>(</w:t>
      </w:r>
      <w:r>
        <w:rPr>
          <w:rFonts w:cs="Miriam" w:hint="cs"/>
          <w:szCs w:val="20"/>
          <w:rtl/>
        </w:rPr>
        <w:t xml:space="preserve">ולאוכלוסין שלו דאמרינן </w:t>
      </w:r>
      <w:r>
        <w:rPr>
          <w:rFonts w:cs="Miriam" w:hint="cs"/>
          <w:szCs w:val="16"/>
          <w:rtl/>
        </w:rPr>
        <w:t>[בבבא בתרא דף ק,ב]</w:t>
      </w:r>
      <w:r>
        <w:rPr>
          <w:rFonts w:cs="Miriam" w:hint="cs"/>
          <w:szCs w:val="20"/>
          <w:rtl/>
        </w:rPr>
        <w:t xml:space="preserve"> דרך המלך אין לה שיעור</w:t>
      </w:r>
      <w:r>
        <w:rPr>
          <w:rFonts w:cs="Miriam"/>
          <w:szCs w:val="20"/>
          <w:rtl/>
        </w:rPr>
        <w:t>)</w:t>
      </w:r>
      <w:r>
        <w:rPr>
          <w:rFonts w:hint="cs"/>
          <w:rtl/>
        </w:rPr>
        <w:t xml:space="preserve"> ואין מוחין בידו.</w:t>
      </w:r>
    </w:p>
    <w:p w:rsidR="00153B6B" w:rsidRDefault="00153B6B" w:rsidP="00153B6B">
      <w:pPr>
        <w:rPr>
          <w:rFonts w:hint="cs"/>
          <w:rtl/>
        </w:rPr>
      </w:pPr>
      <w:r>
        <w:rPr>
          <w:rFonts w:hint="cs"/>
          <w:rtl/>
        </w:rPr>
        <w:t xml:space="preserve">ורבנן - ואיתימא רבה בר מרי </w:t>
      </w:r>
      <w:r>
        <w:rPr>
          <w:rtl/>
        </w:rPr>
        <w:t>–</w:t>
      </w:r>
      <w:r>
        <w:rPr>
          <w:rFonts w:hint="cs"/>
          <w:rtl/>
        </w:rPr>
        <w:t xml:space="preserve"> אמרו: גדישים דשעורין </w:t>
      </w:r>
      <w:r>
        <w:rPr>
          <w:rFonts w:cs="Miriam"/>
          <w:szCs w:val="16"/>
          <w:rtl/>
        </w:rPr>
        <w:t>(</w:t>
      </w:r>
      <w:r>
        <w:rPr>
          <w:rFonts w:cs="Miriam" w:hint="cs"/>
          <w:szCs w:val="16"/>
          <w:rtl/>
        </w:rPr>
        <w:t>בדברי הימים א יא,יג</w:t>
      </w:r>
      <w:r>
        <w:rPr>
          <w:rFonts w:cs="Miriam"/>
          <w:szCs w:val="16"/>
          <w:rtl/>
        </w:rPr>
        <w:t>)</w:t>
      </w:r>
      <w:r>
        <w:rPr>
          <w:rtl/>
        </w:rPr>
        <w:t xml:space="preserve"> </w:t>
      </w:r>
      <w:r>
        <w:rPr>
          <w:rFonts w:hint="cs"/>
          <w:rtl/>
        </w:rPr>
        <w:t xml:space="preserve">- דישראל הוו, וגדישין דעדשים </w:t>
      </w:r>
      <w:r>
        <w:rPr>
          <w:rFonts w:cs="Miriam"/>
          <w:szCs w:val="16"/>
          <w:rtl/>
        </w:rPr>
        <w:t>(</w:t>
      </w:r>
      <w:r>
        <w:rPr>
          <w:rFonts w:cs="Miriam" w:hint="cs"/>
          <w:szCs w:val="16"/>
          <w:rtl/>
        </w:rPr>
        <w:t>בספר שמואל: שמואל ב כג,יא</w:t>
      </w:r>
      <w:r>
        <w:rPr>
          <w:rFonts w:cs="Miriam"/>
          <w:szCs w:val="16"/>
          <w:rtl/>
        </w:rPr>
        <w:t>)</w:t>
      </w:r>
      <w:r>
        <w:rPr>
          <w:rtl/>
        </w:rPr>
        <w:t xml:space="preserve"> </w:t>
      </w:r>
      <w:r>
        <w:rPr>
          <w:rFonts w:hint="cs"/>
          <w:rtl/>
        </w:rPr>
        <w:t xml:space="preserve">- דפלשתים, וקא מיבעיא להו: מהו ליטול גדישין של שעורין דישראל ליתן לפני בהמתו על מנת לשלם גדישין של עדשים דפלשתים? שלחו ליה </w:t>
      </w:r>
      <w:r>
        <w:rPr>
          <w:rFonts w:cs="Miriam" w:hint="cs"/>
          <w:szCs w:val="16"/>
          <w:rtl/>
        </w:rPr>
        <w:t>(יחזקאל לג,טו)</w:t>
      </w:r>
      <w:r>
        <w:rPr>
          <w:rFonts w:cs="Narkisim" w:hint="cs"/>
          <w:rtl/>
        </w:rPr>
        <w:t xml:space="preserve"> חבול ישיב רשע גזילה ישלם</w:t>
      </w:r>
      <w:r>
        <w:rPr>
          <w:rFonts w:cs="Narkisim"/>
          <w:rtl/>
        </w:rPr>
        <w:t xml:space="preserve"> </w:t>
      </w:r>
      <w:r>
        <w:rPr>
          <w:rFonts w:cs="Narkisim"/>
          <w:szCs w:val="20"/>
          <w:rtl/>
        </w:rPr>
        <w:t>[</w:t>
      </w:r>
      <w:r>
        <w:rPr>
          <w:rFonts w:cs="Narkisim" w:hint="cs"/>
          <w:szCs w:val="20"/>
          <w:rtl/>
        </w:rPr>
        <w:t>בחקות החיים הלך לבלתי עשות עול חיו יחיה לא ימות</w:t>
      </w:r>
      <w:r>
        <w:rPr>
          <w:rFonts w:cs="Narkisim"/>
          <w:szCs w:val="20"/>
          <w:rtl/>
        </w:rPr>
        <w:t>]</w:t>
      </w:r>
      <w:r>
        <w:rPr>
          <w:rFonts w:hint="cs"/>
          <w:rtl/>
        </w:rPr>
        <w:t>: אף על פי שגזילה משלם - רשע הוא; אבל אתה - מלך אתה, ומלך פורץ לעשות לו דרך ואין מוחין בידו.</w:t>
      </w:r>
    </w:p>
    <w:p w:rsidR="00153B6B" w:rsidRDefault="00153B6B" w:rsidP="00153B6B">
      <w:pPr>
        <w:rPr>
          <w:rFonts w:hint="cs"/>
          <w:rtl/>
        </w:rPr>
      </w:pPr>
      <w:r>
        <w:rPr>
          <w:rFonts w:hint="cs"/>
          <w:rtl/>
        </w:rPr>
        <w:t xml:space="preserve">בשלמא למאן דאמר לאחלופי, היינו דכתיב חד קרא </w:t>
      </w:r>
      <w:r>
        <w:rPr>
          <w:rFonts w:cs="Miriam" w:hint="cs"/>
          <w:szCs w:val="16"/>
          <w:rtl/>
        </w:rPr>
        <w:t>[שמואל ב כג,יא:</w:t>
      </w:r>
      <w:r>
        <w:rPr>
          <w:rFonts w:cs="Narkisim" w:hint="cs"/>
          <w:szCs w:val="16"/>
          <w:rtl/>
        </w:rPr>
        <w:t xml:space="preserve"> </w:t>
      </w:r>
      <w:r>
        <w:rPr>
          <w:rFonts w:cs="Narkisim" w:hint="cs"/>
          <w:szCs w:val="20"/>
          <w:rtl/>
        </w:rPr>
        <w:t>ואחריו שמה בן אגא הררי ויאספו פלשתים לחיה</w:t>
      </w:r>
      <w:r>
        <w:rPr>
          <w:rFonts w:cs="Narkisim"/>
          <w:szCs w:val="20"/>
          <w:rtl/>
        </w:rPr>
        <w:t>]</w:t>
      </w:r>
      <w:r>
        <w:rPr>
          <w:rFonts w:cs="Narkisim" w:hint="cs"/>
          <w:rtl/>
        </w:rPr>
        <w:t xml:space="preserve"> ותהי שם חלקת השדה מלאה עדשים </w:t>
      </w:r>
      <w:r>
        <w:rPr>
          <w:rFonts w:cs="Narkisim" w:hint="cs"/>
          <w:szCs w:val="20"/>
          <w:rtl/>
        </w:rPr>
        <w:t>[והעם נס מפני פלשתים]</w:t>
      </w:r>
      <w:r>
        <w:rPr>
          <w:rFonts w:hint="cs"/>
          <w:rtl/>
        </w:rPr>
        <w:t xml:space="preserve">, וכתיב חד קרא </w:t>
      </w:r>
      <w:r>
        <w:rPr>
          <w:rFonts w:cs="Miriam" w:hint="cs"/>
          <w:szCs w:val="16"/>
          <w:rtl/>
        </w:rPr>
        <w:t>[דברי הימים א יא,יג:</w:t>
      </w:r>
      <w:r>
        <w:rPr>
          <w:rFonts w:cs="Narkisim" w:hint="cs"/>
          <w:szCs w:val="16"/>
          <w:rtl/>
        </w:rPr>
        <w:t xml:space="preserve"> </w:t>
      </w:r>
      <w:r>
        <w:rPr>
          <w:rFonts w:cs="Narkisim" w:hint="cs"/>
          <w:szCs w:val="20"/>
          <w:rtl/>
        </w:rPr>
        <w:t>הוא היה עם דויד בפס דמים והפלשתים נאספו שם למלחמה</w:t>
      </w:r>
      <w:r>
        <w:rPr>
          <w:rFonts w:cs="Narkisim"/>
          <w:szCs w:val="20"/>
          <w:rtl/>
        </w:rPr>
        <w:t>]</w:t>
      </w:r>
      <w:r>
        <w:rPr>
          <w:rFonts w:cs="Narkisim" w:hint="cs"/>
          <w:rtl/>
        </w:rPr>
        <w:t xml:space="preserve"> ותהי חלקת השדה מלאה שעורים </w:t>
      </w:r>
      <w:r>
        <w:rPr>
          <w:rFonts w:cs="Narkisim" w:hint="cs"/>
          <w:szCs w:val="20"/>
          <w:rtl/>
        </w:rPr>
        <w:t>[והעם נסו מפני פלשתים]</w:t>
      </w:r>
      <w:r>
        <w:rPr>
          <w:rFonts w:hint="cs"/>
          <w:rtl/>
        </w:rPr>
        <w:t>; אלא למאן דאמר למקלי - מאי איבעיא להו להני תרי קראי? אמר לך: דהוו נמי גדישים דעדשים דישראל דהוו מיטמרו בהו פלשתים.</w:t>
      </w:r>
    </w:p>
    <w:p w:rsidR="00153B6B" w:rsidRDefault="00153B6B" w:rsidP="00153B6B">
      <w:pPr>
        <w:rPr>
          <w:rFonts w:hint="cs"/>
          <w:rtl/>
        </w:rPr>
      </w:pPr>
      <w:r>
        <w:rPr>
          <w:rFonts w:hint="cs"/>
          <w:rtl/>
        </w:rPr>
        <w:t xml:space="preserve">בשלמא למאן דאמר למקלי, היינו דכתיב </w:t>
      </w:r>
      <w:r>
        <w:rPr>
          <w:rFonts w:cs="Miriam" w:hint="cs"/>
          <w:szCs w:val="16"/>
          <w:rtl/>
        </w:rPr>
        <w:t>(שמואל ב כג,יב)</w:t>
      </w:r>
      <w:r>
        <w:rPr>
          <w:rFonts w:cs="Narkisim" w:hint="cs"/>
          <w:rtl/>
        </w:rPr>
        <w:t xml:space="preserve"> ויתיצב בתוך החלקה ויצילה </w:t>
      </w:r>
      <w:r>
        <w:rPr>
          <w:rFonts w:cs="Miriam"/>
          <w:szCs w:val="20"/>
          <w:rtl/>
        </w:rPr>
        <w:t>(</w:t>
      </w:r>
      <w:r>
        <w:rPr>
          <w:rFonts w:cs="Miriam" w:hint="cs"/>
          <w:szCs w:val="20"/>
          <w:rtl/>
        </w:rPr>
        <w:t>שלא ישרפוה, הואיל ואסור להציל את עצמו בממון חבירו</w:t>
      </w:r>
      <w:r>
        <w:rPr>
          <w:rFonts w:cs="Miriam"/>
          <w:szCs w:val="20"/>
          <w:rtl/>
        </w:rPr>
        <w:t>)</w:t>
      </w:r>
      <w:r>
        <w:rPr>
          <w:rFonts w:cs="Narkisim"/>
          <w:rtl/>
        </w:rPr>
        <w:t xml:space="preserve"> </w:t>
      </w:r>
      <w:r>
        <w:rPr>
          <w:rFonts w:cs="Narkisim"/>
          <w:szCs w:val="20"/>
          <w:rtl/>
        </w:rPr>
        <w:t>[</w:t>
      </w:r>
      <w:r>
        <w:rPr>
          <w:rFonts w:cs="Narkisim" w:hint="cs"/>
          <w:szCs w:val="20"/>
          <w:rtl/>
        </w:rPr>
        <w:t>ויך את פלשתים ויעש ה' תשועה גדולה</w:t>
      </w:r>
      <w:r>
        <w:rPr>
          <w:rFonts w:cs="Narkisim"/>
          <w:szCs w:val="20"/>
          <w:rtl/>
        </w:rPr>
        <w:t>]</w:t>
      </w:r>
      <w:r>
        <w:rPr>
          <w:rFonts w:hint="cs"/>
          <w:rtl/>
        </w:rPr>
        <w:t>,</w:t>
      </w:r>
      <w:r>
        <w:rPr>
          <w:rtl/>
        </w:rPr>
        <w:t xml:space="preserve"> </w:t>
      </w:r>
      <w:r>
        <w:rPr>
          <w:rFonts w:hint="cs"/>
          <w:rtl/>
        </w:rPr>
        <w:t>אלא למאן דאמר לאחלופי - מאי '</w:t>
      </w:r>
      <w:r>
        <w:rPr>
          <w:rFonts w:cs="Narkisim" w:hint="cs"/>
          <w:rtl/>
        </w:rPr>
        <w:t>ויצילה</w:t>
      </w:r>
      <w:r>
        <w:rPr>
          <w:rFonts w:hint="cs"/>
          <w:rtl/>
        </w:rPr>
        <w:t>'?</w:t>
      </w:r>
    </w:p>
    <w:p w:rsidR="00153B6B" w:rsidRDefault="00153B6B" w:rsidP="00153B6B">
      <w:pPr>
        <w:rPr>
          <w:rFonts w:hint="cs"/>
          <w:rtl/>
        </w:rPr>
      </w:pPr>
      <w:r>
        <w:rPr>
          <w:rFonts w:hint="cs"/>
          <w:rtl/>
        </w:rPr>
        <w:t>דלא שבק להו לאחלופי.</w:t>
      </w:r>
    </w:p>
    <w:p w:rsidR="00153B6B" w:rsidRDefault="00153B6B" w:rsidP="00153B6B">
      <w:pPr>
        <w:rPr>
          <w:rFonts w:hint="cs"/>
          <w:rtl/>
        </w:rPr>
      </w:pPr>
      <w:r>
        <w:rPr>
          <w:rFonts w:hint="cs"/>
          <w:rtl/>
        </w:rPr>
        <w:t>בשלמא הני תרתי: היינו דכתיב תרי קראי,</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סא,א)</w:t>
      </w:r>
      <w:r>
        <w:rPr>
          <w:rFonts w:hint="cs"/>
          <w:rtl/>
        </w:rPr>
        <w:tab/>
      </w:r>
    </w:p>
    <w:p w:rsidR="00153B6B" w:rsidRDefault="00153B6B" w:rsidP="00153B6B">
      <w:pPr>
        <w:rPr>
          <w:rFonts w:hint="cs"/>
          <w:rtl/>
        </w:rPr>
      </w:pPr>
      <w:r>
        <w:rPr>
          <w:rFonts w:hint="cs"/>
          <w:rtl/>
        </w:rPr>
        <w:t xml:space="preserve">אלא למאן דאמר 'טמון באש קמיבעיא ליה' - מאי איבעי ליה קראי </w:t>
      </w:r>
      <w:r>
        <w:rPr>
          <w:rFonts w:cs="Miriam"/>
          <w:szCs w:val="20"/>
          <w:rtl/>
        </w:rPr>
        <w:t>(</w:t>
      </w:r>
      <w:r>
        <w:rPr>
          <w:rFonts w:cs="Miriam" w:hint="cs"/>
          <w:szCs w:val="20"/>
          <w:rtl/>
        </w:rPr>
        <w:t>הכי גרסינן: 'קראי למה לי'; ולא גרסינן 'תרי'</w:t>
      </w:r>
      <w:r>
        <w:rPr>
          <w:rFonts w:cs="Miriam"/>
          <w:szCs w:val="20"/>
          <w:rtl/>
        </w:rPr>
        <w:t>)</w:t>
      </w:r>
      <w:r>
        <w:rPr>
          <w:rFonts w:hint="cs"/>
          <w:rtl/>
        </w:rPr>
        <w:t xml:space="preserve">? </w:t>
      </w:r>
    </w:p>
    <w:p w:rsidR="00153B6B" w:rsidRDefault="00153B6B" w:rsidP="00153B6B">
      <w:pPr>
        <w:rPr>
          <w:rFonts w:hint="cs"/>
          <w:rtl/>
        </w:rPr>
      </w:pPr>
      <w:r>
        <w:rPr>
          <w:rFonts w:hint="cs"/>
          <w:rtl/>
        </w:rPr>
        <w:t>אמר לך: טמון וחדא מהנך קמיבעיא ליה.</w:t>
      </w:r>
    </w:p>
    <w:p w:rsidR="00153B6B" w:rsidRDefault="00153B6B" w:rsidP="00153B6B">
      <w:pPr>
        <w:rPr>
          <w:rFonts w:hint="cs"/>
          <w:rtl/>
        </w:rPr>
      </w:pPr>
      <w:r>
        <w:rPr>
          <w:rFonts w:hint="cs"/>
          <w:rtl/>
        </w:rPr>
        <w:t xml:space="preserve">בשלמא למאן דאמר הני תרתי, היינו דכתיב </w:t>
      </w:r>
      <w:r>
        <w:rPr>
          <w:rFonts w:cs="Miriam" w:hint="cs"/>
          <w:szCs w:val="16"/>
          <w:rtl/>
        </w:rPr>
        <w:t>[דברי א יא,יח:</w:t>
      </w:r>
      <w:r>
        <w:rPr>
          <w:rFonts w:cs="Narkisim" w:hint="cs"/>
          <w:szCs w:val="16"/>
          <w:rtl/>
        </w:rPr>
        <w:t xml:space="preserve"> </w:t>
      </w:r>
      <w:r>
        <w:rPr>
          <w:rFonts w:cs="Narkisim" w:hint="cs"/>
          <w:szCs w:val="20"/>
          <w:rtl/>
        </w:rPr>
        <w:t>ויבקעו השלשה במחנה פלשתים וישאבו מים מבור בית לחם אשר בשער וישאו ויבאו אל דויד</w:t>
      </w:r>
      <w:r>
        <w:rPr>
          <w:rFonts w:cs="Narkisim"/>
          <w:szCs w:val="20"/>
          <w:rtl/>
        </w:rPr>
        <w:t>]</w:t>
      </w:r>
      <w:r>
        <w:rPr>
          <w:rFonts w:cs="Narkisim" w:hint="cs"/>
          <w:rtl/>
        </w:rPr>
        <w:t xml:space="preserve"> ולא אבה דוד לשתותם </w:t>
      </w:r>
      <w:r>
        <w:rPr>
          <w:rFonts w:cs="Narkisim" w:hint="cs"/>
          <w:szCs w:val="20"/>
          <w:rtl/>
        </w:rPr>
        <w:t>[וינסך אתם לה']</w:t>
      </w:r>
      <w:r>
        <w:rPr>
          <w:rFonts w:hint="cs"/>
          <w:rtl/>
        </w:rPr>
        <w:t xml:space="preserve">: אמר: כיון דאיכא איסורא - לא ניחא לי; אלא למאן דאמר 'טמון באש קא מבעיא ליה', מכדי גמרא הוא דשלחו ליה </w:t>
      </w:r>
      <w:r>
        <w:rPr>
          <w:rFonts w:cs="Miriam"/>
          <w:szCs w:val="20"/>
          <w:rtl/>
        </w:rPr>
        <w:t>(</w:t>
      </w:r>
      <w:r>
        <w:rPr>
          <w:rFonts w:cs="Miriam" w:hint="cs"/>
          <w:szCs w:val="20"/>
          <w:rtl/>
        </w:rPr>
        <w:t>לא נצרך אלא ללמוד הלכה כמו ששלחו לו</w:t>
      </w:r>
      <w:r>
        <w:rPr>
          <w:rFonts w:cs="Miriam"/>
          <w:szCs w:val="20"/>
          <w:rtl/>
        </w:rPr>
        <w:t>)</w:t>
      </w:r>
      <w:r>
        <w:rPr>
          <w:rFonts w:hint="cs"/>
          <w:rtl/>
        </w:rPr>
        <w:t>, מאי '</w:t>
      </w:r>
      <w:r>
        <w:rPr>
          <w:rFonts w:cs="Narkisim" w:hint="cs"/>
          <w:rtl/>
        </w:rPr>
        <w:t>לא אבה דוד לשתותם</w:t>
      </w:r>
      <w:r>
        <w:rPr>
          <w:rFonts w:hint="cs"/>
          <w:rtl/>
        </w:rPr>
        <w:t>'?</w:t>
      </w:r>
    </w:p>
    <w:p w:rsidR="00153B6B" w:rsidRDefault="00153B6B" w:rsidP="00153B6B">
      <w:pPr>
        <w:rPr>
          <w:rFonts w:hint="cs"/>
          <w:rtl/>
        </w:rPr>
      </w:pPr>
      <w:r>
        <w:rPr>
          <w:rFonts w:hint="cs"/>
          <w:rtl/>
        </w:rPr>
        <w:t xml:space="preserve">דלא אמרינהו משמייהו; אמר: כך מקובלני מבית דינו של שמואל הרמתי: כל המוסר עצמו למות על דברי תורה - אין אומרים דבר הלכה משמו. </w:t>
      </w:r>
    </w:p>
    <w:p w:rsidR="00153B6B" w:rsidRDefault="00153B6B" w:rsidP="00153B6B">
      <w:pPr>
        <w:rPr>
          <w:rFonts w:hint="cs"/>
          <w:rtl/>
        </w:rPr>
      </w:pPr>
      <w:r>
        <w:rPr>
          <w:rFonts w:cs="Miriam" w:hint="cs"/>
          <w:szCs w:val="16"/>
          <w:rtl/>
        </w:rPr>
        <w:t>[שמואל ב כג,טז:</w:t>
      </w:r>
      <w:r>
        <w:rPr>
          <w:rFonts w:cs="Narkisim" w:hint="cs"/>
          <w:szCs w:val="16"/>
          <w:rtl/>
        </w:rPr>
        <w:t xml:space="preserve"> </w:t>
      </w:r>
      <w:r>
        <w:rPr>
          <w:rFonts w:cs="Narkisim" w:hint="cs"/>
          <w:szCs w:val="20"/>
          <w:rtl/>
        </w:rPr>
        <w:t>ויבקעו שלשת הגברים במחנה פלשתים וישאבו מים מבאר בית לחם אשר בשער וישאו ויבאו אל דוד ולא אבה לשתותם</w:t>
      </w:r>
      <w:r>
        <w:rPr>
          <w:rFonts w:cs="Narkisim"/>
          <w:szCs w:val="20"/>
          <w:rtl/>
        </w:rPr>
        <w:t>]</w:t>
      </w:r>
      <w:r>
        <w:rPr>
          <w:rFonts w:cs="Narkisim" w:hint="cs"/>
          <w:rtl/>
        </w:rPr>
        <w:t xml:space="preserve"> ויסך אותם לה'</w:t>
      </w:r>
      <w:r>
        <w:rPr>
          <w:rFonts w:hint="cs"/>
          <w:rtl/>
        </w:rPr>
        <w:t xml:space="preserve">: בשלמא למאן דאמר הני תרתי - משום דעבד לשם שמים </w:t>
      </w:r>
      <w:r>
        <w:rPr>
          <w:rFonts w:cs="Miriam"/>
          <w:szCs w:val="20"/>
          <w:rtl/>
        </w:rPr>
        <w:t>(</w:t>
      </w:r>
      <w:r>
        <w:rPr>
          <w:rFonts w:cs="Miriam" w:hint="cs"/>
          <w:szCs w:val="20"/>
          <w:rtl/>
        </w:rPr>
        <w:t>כיון דאיכא איסורא גבי איניש דעלמא</w:t>
      </w:r>
      <w:r>
        <w:rPr>
          <w:rFonts w:cs="Miriam"/>
          <w:szCs w:val="20"/>
          <w:rtl/>
        </w:rPr>
        <w:t>)</w:t>
      </w:r>
      <w:r>
        <w:rPr>
          <w:rFonts w:hint="cs"/>
          <w:rtl/>
        </w:rPr>
        <w:t>, אלא למאן דאמר 'טמון באש' - מאי '</w:t>
      </w:r>
      <w:r>
        <w:rPr>
          <w:rFonts w:cs="Narkisim" w:hint="cs"/>
          <w:rtl/>
        </w:rPr>
        <w:t>ויסך אותם לה'</w:t>
      </w:r>
      <w:r>
        <w:rPr>
          <w:rFonts w:hint="cs"/>
          <w:rtl/>
        </w:rPr>
        <w:t>'?</w:t>
      </w:r>
    </w:p>
    <w:p w:rsidR="00153B6B" w:rsidRDefault="00153B6B" w:rsidP="00153B6B">
      <w:pPr>
        <w:rPr>
          <w:rFonts w:cs="Miriam" w:hint="cs"/>
          <w:szCs w:val="20"/>
        </w:rPr>
      </w:pPr>
      <w:r>
        <w:rPr>
          <w:rFonts w:hint="cs"/>
          <w:rtl/>
        </w:rPr>
        <w:t>דאמרינהו משמא דגמרא.</w:t>
      </w:r>
    </w:p>
    <w:p w:rsidR="00153B6B" w:rsidRDefault="00153B6B" w:rsidP="00153B6B">
      <w:pPr>
        <w:rPr>
          <w:rFonts w:hint="cs"/>
          <w:rtl/>
        </w:rPr>
      </w:pPr>
    </w:p>
    <w:p w:rsidR="00153B6B" w:rsidRDefault="00153B6B" w:rsidP="00153B6B">
      <w:pPr>
        <w:rPr>
          <w:rFonts w:hint="cs"/>
        </w:rPr>
      </w:pPr>
    </w:p>
    <w:p w:rsidR="00153B6B" w:rsidRDefault="00153B6B" w:rsidP="00153B6B">
      <w:pPr>
        <w:rPr>
          <w:rFonts w:hint="cs"/>
          <w:rtl/>
        </w:rPr>
      </w:pPr>
      <w:r>
        <w:rPr>
          <w:rFonts w:hint="cs"/>
          <w:rtl/>
        </w:rPr>
        <w:t>משנה:</w:t>
      </w:r>
    </w:p>
    <w:p w:rsidR="00153B6B" w:rsidRDefault="00153B6B" w:rsidP="00153B6B">
      <w:pPr>
        <w:rPr>
          <w:rFonts w:hint="cs"/>
        </w:rPr>
      </w:pPr>
      <w:r>
        <w:rPr>
          <w:rFonts w:hint="cs"/>
          <w:rtl/>
        </w:rPr>
        <w:t xml:space="preserve">עברה גדר שהוא גבוה ארבע אמות או דרך הרבים </w:t>
      </w:r>
      <w:r>
        <w:rPr>
          <w:rFonts w:cs="Miriam"/>
          <w:szCs w:val="20"/>
          <w:rtl/>
        </w:rPr>
        <w:t>(</w:t>
      </w:r>
      <w:r>
        <w:rPr>
          <w:rFonts w:cs="Miriam" w:hint="cs"/>
          <w:szCs w:val="20"/>
          <w:rtl/>
        </w:rPr>
        <w:t xml:space="preserve">שש עשרה אמות; מעגלות דדגלי מדבר ילפינן, במסכת שבת </w:t>
      </w:r>
      <w:r>
        <w:rPr>
          <w:rFonts w:cs="Miriam" w:hint="cs"/>
          <w:szCs w:val="16"/>
          <w:rtl/>
        </w:rPr>
        <w:t>(דף צח,ב)</w:t>
      </w:r>
      <w:r>
        <w:rPr>
          <w:rFonts w:cs="Miriam"/>
          <w:szCs w:val="20"/>
          <w:rtl/>
        </w:rPr>
        <w:t>)</w:t>
      </w:r>
      <w:r>
        <w:rPr>
          <w:rtl/>
        </w:rPr>
        <w:t xml:space="preserve"> </w:t>
      </w:r>
      <w:r>
        <w:rPr>
          <w:rFonts w:hint="cs"/>
          <w:rtl/>
        </w:rPr>
        <w:t xml:space="preserve">או נהר </w:t>
      </w:r>
      <w:r>
        <w:rPr>
          <w:rtl/>
        </w:rPr>
        <w:t>–</w:t>
      </w:r>
      <w:r>
        <w:rPr>
          <w:rFonts w:hint="cs"/>
          <w:rtl/>
        </w:rPr>
        <w:t xml:space="preserve"> פטור.</w:t>
      </w:r>
    </w:p>
    <w:p w:rsidR="00153B6B" w:rsidRDefault="00153B6B" w:rsidP="00153B6B">
      <w:pPr>
        <w:rPr>
          <w:rFonts w:hint="cs"/>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והתניא: '</w:t>
      </w:r>
      <w:r>
        <w:rPr>
          <w:rFonts w:hint="cs"/>
          <w:i/>
          <w:iCs/>
          <w:rtl/>
        </w:rPr>
        <w:t xml:space="preserve">עברה גדר שהוא גבוה ארבע אמות </w:t>
      </w:r>
      <w:r>
        <w:rPr>
          <w:i/>
          <w:iCs/>
          <w:rtl/>
        </w:rPr>
        <w:t>–</w:t>
      </w:r>
      <w:r>
        <w:rPr>
          <w:rFonts w:hint="cs"/>
          <w:i/>
          <w:iCs/>
          <w:rtl/>
        </w:rPr>
        <w:t xml:space="preserve"> חייב</w:t>
      </w:r>
      <w:r>
        <w:rPr>
          <w:rFonts w:hint="cs"/>
          <w:rtl/>
        </w:rPr>
        <w:t>'?</w:t>
      </w:r>
    </w:p>
    <w:p w:rsidR="00153B6B" w:rsidRDefault="00153B6B" w:rsidP="00153B6B">
      <w:pPr>
        <w:rPr>
          <w:rFonts w:hint="cs"/>
          <w:rtl/>
        </w:rPr>
      </w:pPr>
      <w:r>
        <w:rPr>
          <w:rFonts w:hint="cs"/>
          <w:rtl/>
        </w:rPr>
        <w:t xml:space="preserve">אמר רב פפא: תנא דידן קא חשיב מלמעלה למטה: שש אמות </w:t>
      </w:r>
      <w:r>
        <w:rPr>
          <w:rtl/>
        </w:rPr>
        <w:t>–</w:t>
      </w:r>
      <w:r>
        <w:rPr>
          <w:rFonts w:hint="cs"/>
          <w:rtl/>
        </w:rPr>
        <w:t xml:space="preserve"> פטור; חמש אמות </w:t>
      </w:r>
      <w:r>
        <w:rPr>
          <w:rtl/>
        </w:rPr>
        <w:t>–</w:t>
      </w:r>
      <w:r>
        <w:rPr>
          <w:rFonts w:hint="cs"/>
          <w:rtl/>
        </w:rPr>
        <w:t xml:space="preserve"> פטור; עד ארבע אמות </w:t>
      </w:r>
      <w:r>
        <w:rPr>
          <w:rtl/>
        </w:rPr>
        <w:t>–</w:t>
      </w:r>
      <w:r>
        <w:rPr>
          <w:rFonts w:hint="cs"/>
          <w:rtl/>
        </w:rPr>
        <w:t xml:space="preserve"> פטור </w:t>
      </w:r>
      <w:r>
        <w:rPr>
          <w:rFonts w:cs="Miriam"/>
          <w:szCs w:val="20"/>
          <w:rtl/>
        </w:rPr>
        <w:t>(</w:t>
      </w:r>
      <w:r>
        <w:rPr>
          <w:rFonts w:cs="Miriam" w:hint="cs"/>
          <w:szCs w:val="20"/>
          <w:rtl/>
        </w:rPr>
        <w:t>דסבירא ליה 'עד - ועד בכלל'</w:t>
      </w:r>
      <w:r>
        <w:rPr>
          <w:rFonts w:cs="Miriam"/>
          <w:szCs w:val="20"/>
          <w:rtl/>
        </w:rPr>
        <w:t>)</w:t>
      </w:r>
      <w:r>
        <w:rPr>
          <w:rFonts w:hint="cs"/>
          <w:rtl/>
        </w:rPr>
        <w:t xml:space="preserve">; תנא ברא - מלמטה למעלה קא חשיב: שתי אמות </w:t>
      </w:r>
      <w:r>
        <w:rPr>
          <w:rtl/>
        </w:rPr>
        <w:t>–</w:t>
      </w:r>
      <w:r>
        <w:rPr>
          <w:rFonts w:hint="cs"/>
          <w:rtl/>
        </w:rPr>
        <w:t xml:space="preserve"> חייב; שלש אמות </w:t>
      </w:r>
      <w:r>
        <w:rPr>
          <w:rtl/>
        </w:rPr>
        <w:t>–</w:t>
      </w:r>
      <w:r>
        <w:rPr>
          <w:rFonts w:hint="cs"/>
          <w:rtl/>
        </w:rPr>
        <w:t xml:space="preserve"> חייב; עד ארבע אמות חייב </w:t>
      </w:r>
      <w:r>
        <w:rPr>
          <w:rFonts w:cs="Miriam"/>
          <w:szCs w:val="20"/>
          <w:rtl/>
        </w:rPr>
        <w:t>(</w:t>
      </w:r>
      <w:r>
        <w:rPr>
          <w:rFonts w:cs="Miriam" w:hint="cs"/>
          <w:szCs w:val="20"/>
          <w:rtl/>
        </w:rPr>
        <w:t>וארבע אמות פטור, דסבירא ליה 'עד - ולא עד בכלל'; וכולן שוין בארבע אמות דפטור: לתנא דידן עד ועד בכלל, לתנא ברא עד ולא עד בכלל</w:t>
      </w:r>
      <w:r>
        <w:rPr>
          <w:rFonts w:cs="Miriam"/>
          <w:szCs w:val="20"/>
          <w:rtl/>
        </w:rPr>
        <w:t>)</w:t>
      </w:r>
      <w:r>
        <w:rPr>
          <w:rFonts w:hint="cs"/>
          <w:rtl/>
        </w:rPr>
        <w:t>.</w:t>
      </w:r>
    </w:p>
    <w:p w:rsidR="00153B6B" w:rsidRDefault="00153B6B" w:rsidP="00153B6B">
      <w:pPr>
        <w:rPr>
          <w:rFonts w:hint="cs"/>
          <w:rtl/>
        </w:rPr>
      </w:pPr>
      <w:r>
        <w:rPr>
          <w:rFonts w:hint="cs"/>
          <w:rtl/>
        </w:rPr>
        <w:t xml:space="preserve">אמר רבא: ארבע אמות שאמרו דפטור - אפילו בשדה קוצים </w:t>
      </w:r>
      <w:r>
        <w:rPr>
          <w:rFonts w:cs="Miriam"/>
          <w:szCs w:val="20"/>
          <w:rtl/>
        </w:rPr>
        <w:t>(</w:t>
      </w:r>
      <w:r>
        <w:rPr>
          <w:rFonts w:cs="Miriam" w:hint="cs"/>
          <w:szCs w:val="20"/>
          <w:rtl/>
        </w:rPr>
        <w:t>אפילו היתה שדה שקופצת [לשם] האור מעל לגדר מלאה קוצים, שנוח האש לבער בה ולדלג - פטור</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אמר רב פפא: ומשפת קוצים ולמעלה ארבע אמות.</w:t>
      </w:r>
    </w:p>
    <w:p w:rsidR="00153B6B" w:rsidRDefault="00153B6B" w:rsidP="00153B6B">
      <w:pPr>
        <w:rPr>
          <w:rFonts w:hint="cs"/>
          <w:rtl/>
        </w:rPr>
      </w:pPr>
    </w:p>
    <w:p w:rsidR="00153B6B" w:rsidRDefault="00153B6B" w:rsidP="00153B6B">
      <w:pPr>
        <w:rPr>
          <w:rFonts w:hint="cs"/>
          <w:rtl/>
        </w:rPr>
      </w:pPr>
      <w:r>
        <w:rPr>
          <w:rFonts w:hint="cs"/>
          <w:rtl/>
        </w:rPr>
        <w:t xml:space="preserve">אמר רב: לא שנו </w:t>
      </w:r>
      <w:r>
        <w:rPr>
          <w:rFonts w:cs="Miriam"/>
          <w:szCs w:val="20"/>
          <w:rtl/>
        </w:rPr>
        <w:t>(</w:t>
      </w:r>
      <w:r>
        <w:rPr>
          <w:rFonts w:cs="Miriam" w:hint="cs"/>
          <w:szCs w:val="20"/>
          <w:rtl/>
        </w:rPr>
        <w:t>דפטור</w:t>
      </w:r>
      <w:r>
        <w:rPr>
          <w:rFonts w:cs="Miriam"/>
          <w:szCs w:val="20"/>
          <w:rtl/>
        </w:rPr>
        <w:t>)</w:t>
      </w:r>
      <w:r>
        <w:rPr>
          <w:rtl/>
        </w:rPr>
        <w:t xml:space="preserve"> </w:t>
      </w:r>
      <w:r>
        <w:rPr>
          <w:rFonts w:hint="cs"/>
          <w:rtl/>
        </w:rPr>
        <w:t xml:space="preserve">אלא בקולחת </w:t>
      </w:r>
      <w:r>
        <w:rPr>
          <w:rFonts w:cs="Miriam"/>
          <w:szCs w:val="20"/>
          <w:rtl/>
        </w:rPr>
        <w:t>(</w:t>
      </w:r>
      <w:r>
        <w:rPr>
          <w:rFonts w:cs="Miriam" w:hint="cs"/>
          <w:szCs w:val="20"/>
          <w:rtl/>
        </w:rPr>
        <w:t>אש שקולח מתמר ועולה למעלה</w:t>
      </w:r>
      <w:r>
        <w:rPr>
          <w:rFonts w:cs="Miriam"/>
          <w:szCs w:val="20"/>
          <w:rtl/>
        </w:rPr>
        <w:t>)</w:t>
      </w:r>
      <w:r>
        <w:rPr>
          <w:rFonts w:hint="cs"/>
          <w:rtl/>
        </w:rPr>
        <w:t>,</w:t>
      </w:r>
      <w:r>
        <w:rPr>
          <w:rtl/>
        </w:rPr>
        <w:t xml:space="preserve"> </w:t>
      </w:r>
      <w:r>
        <w:rPr>
          <w:rFonts w:hint="cs"/>
          <w:rtl/>
        </w:rPr>
        <w:t xml:space="preserve">אבל בנכפפת </w:t>
      </w:r>
      <w:r>
        <w:rPr>
          <w:rFonts w:cs="Miriam"/>
          <w:szCs w:val="20"/>
          <w:rtl/>
        </w:rPr>
        <w:t>(</w:t>
      </w:r>
      <w:r>
        <w:rPr>
          <w:rFonts w:cs="Miriam" w:hint="cs"/>
          <w:szCs w:val="20"/>
          <w:rtl/>
        </w:rPr>
        <w:t>שהרוח מטה אותה וכופה לצדדין ומפסיק השלהבת ודולגת - לשון מורי</w:t>
      </w:r>
      <w:r>
        <w:rPr>
          <w:rFonts w:cs="Miriam"/>
          <w:szCs w:val="20"/>
          <w:rtl/>
        </w:rPr>
        <w:t>)</w:t>
      </w:r>
      <w:r>
        <w:rPr>
          <w:rtl/>
        </w:rPr>
        <w:t xml:space="preserve"> </w:t>
      </w:r>
      <w:r>
        <w:rPr>
          <w:rFonts w:hint="cs"/>
          <w:rtl/>
        </w:rPr>
        <w:t xml:space="preserve">- אפילו עד מאה אמה חייב </w:t>
      </w:r>
      <w:r>
        <w:rPr>
          <w:rFonts w:cs="Miriam"/>
          <w:szCs w:val="20"/>
          <w:rtl/>
        </w:rPr>
        <w:t>(</w:t>
      </w:r>
      <w:r>
        <w:rPr>
          <w:rFonts w:cs="Miriam" w:hint="cs"/>
          <w:szCs w:val="20"/>
          <w:rtl/>
        </w:rPr>
        <w:t>לישנא אחרינא 'נכפפת': אש נמוכה הולכת ונסרכת בעשבים ובקסמים שעל גבי קרקע; הלכך אפילו עברה דרך רשות הרבים רחב מאד - חייב</w:t>
      </w:r>
      <w:r>
        <w:rPr>
          <w:rFonts w:cs="Miriam"/>
          <w:szCs w:val="20"/>
          <w:rtl/>
        </w:rPr>
        <w:t>)</w:t>
      </w:r>
      <w:r>
        <w:rPr>
          <w:rFonts w:hint="cs"/>
          <w:rtl/>
        </w:rPr>
        <w:t>;</w:t>
      </w:r>
    </w:p>
    <w:p w:rsidR="00153B6B" w:rsidRDefault="00153B6B" w:rsidP="00153B6B">
      <w:pPr>
        <w:rPr>
          <w:rFonts w:hint="cs"/>
          <w:rtl/>
        </w:rPr>
      </w:pPr>
      <w:r>
        <w:rPr>
          <w:rFonts w:hint="cs"/>
          <w:rtl/>
        </w:rPr>
        <w:t xml:space="preserve">ושמואל אמר: מתניתין </w:t>
      </w:r>
      <w:r>
        <w:rPr>
          <w:rtl/>
        </w:rPr>
        <w:t>–</w:t>
      </w:r>
      <w:r>
        <w:rPr>
          <w:rFonts w:hint="cs"/>
          <w:rtl/>
        </w:rPr>
        <w:t xml:space="preserve"> בנכפפת, אבל בקולחת - אפילו כל שהוא - פטור.</w:t>
      </w:r>
    </w:p>
    <w:p w:rsidR="00153B6B" w:rsidRDefault="00153B6B" w:rsidP="00153B6B">
      <w:pPr>
        <w:rPr>
          <w:rFonts w:cs="Miriam" w:hint="cs"/>
          <w:szCs w:val="20"/>
        </w:rPr>
      </w:pPr>
      <w:r>
        <w:rPr>
          <w:rFonts w:hint="cs"/>
          <w:rtl/>
        </w:rPr>
        <w:t>תניא כוותיה דרב: '</w:t>
      </w:r>
      <w:r>
        <w:rPr>
          <w:rFonts w:hint="cs"/>
          <w:i/>
          <w:iCs/>
          <w:rtl/>
        </w:rPr>
        <w:t xml:space="preserve">במה דברים אמורים </w:t>
      </w:r>
      <w:r>
        <w:rPr>
          <w:rFonts w:cs="Miriam"/>
          <w:szCs w:val="20"/>
          <w:rtl/>
        </w:rPr>
        <w:t>(</w:t>
      </w:r>
      <w:r>
        <w:rPr>
          <w:rFonts w:cs="Miriam" w:hint="cs"/>
          <w:szCs w:val="20"/>
          <w:rtl/>
        </w:rPr>
        <w:t>דאם עברה דרך רשות הרבים פטור</w:t>
      </w:r>
      <w:r>
        <w:rPr>
          <w:rFonts w:cs="Miriam"/>
          <w:szCs w:val="20"/>
          <w:rtl/>
        </w:rPr>
        <w:t>)</w:t>
      </w:r>
      <w:r>
        <w:rPr>
          <w:rFonts w:hint="cs"/>
          <w:i/>
          <w:iCs/>
          <w:rtl/>
        </w:rPr>
        <w:t xml:space="preserve">? - בקולחת, אבל בנכפפת ועצים מצויין לה - אפילו עד מאה מיל חייב; עברה נהר או שלולית </w:t>
      </w:r>
      <w:r>
        <w:rPr>
          <w:rFonts w:cs="Miriam"/>
          <w:szCs w:val="20"/>
          <w:rtl/>
        </w:rPr>
        <w:t>(</w:t>
      </w:r>
      <w:r>
        <w:rPr>
          <w:rFonts w:cs="Miriam" w:hint="cs"/>
          <w:szCs w:val="20"/>
          <w:rtl/>
        </w:rPr>
        <w:t>לקמיה מפרש</w:t>
      </w:r>
      <w:r>
        <w:rPr>
          <w:rFonts w:cs="Miriam"/>
          <w:szCs w:val="20"/>
          <w:rtl/>
        </w:rPr>
        <w:t>)</w:t>
      </w:r>
      <w:r>
        <w:rPr>
          <w:i/>
          <w:iCs/>
          <w:rtl/>
        </w:rPr>
        <w:t xml:space="preserve"> </w:t>
      </w:r>
      <w:r>
        <w:rPr>
          <w:rFonts w:hint="cs"/>
          <w:i/>
          <w:iCs/>
          <w:rtl/>
        </w:rPr>
        <w:t xml:space="preserve">שהם רחבים שמונה אמות </w:t>
      </w:r>
      <w:r>
        <w:rPr>
          <w:i/>
          <w:iCs/>
          <w:rtl/>
        </w:rPr>
        <w:t>–</w:t>
      </w:r>
      <w:r>
        <w:rPr>
          <w:rFonts w:hint="cs"/>
          <w:i/>
          <w:iCs/>
          <w:rtl/>
        </w:rPr>
        <w:t xml:space="preserve"> פטור</w:t>
      </w:r>
      <w:r>
        <w:rPr>
          <w:rFonts w:hint="cs"/>
          <w:rtl/>
        </w:rPr>
        <w:t>'.</w:t>
      </w:r>
    </w:p>
    <w:p w:rsidR="00153B6B" w:rsidRDefault="00153B6B" w:rsidP="00153B6B"/>
    <w:p w:rsidR="00153B6B" w:rsidRDefault="00153B6B" w:rsidP="00153B6B">
      <w:pPr>
        <w:rPr>
          <w:rFonts w:hint="cs"/>
          <w:rtl/>
        </w:rPr>
      </w:pPr>
      <w:r>
        <w:rPr>
          <w:rFonts w:hint="cs"/>
          <w:rtl/>
        </w:rPr>
        <w:t xml:space="preserve">דרך הרבים: </w:t>
      </w:r>
    </w:p>
    <w:p w:rsidR="00153B6B" w:rsidRDefault="00153B6B" w:rsidP="00153B6B">
      <w:pPr>
        <w:rPr>
          <w:rFonts w:hint="cs"/>
          <w:rtl/>
        </w:rPr>
      </w:pPr>
      <w:r>
        <w:rPr>
          <w:rFonts w:hint="cs"/>
          <w:rtl/>
        </w:rPr>
        <w:t>מאן תנא?</w:t>
      </w:r>
    </w:p>
    <w:p w:rsidR="00153B6B" w:rsidRDefault="00153B6B" w:rsidP="00153B6B">
      <w:pPr>
        <w:rPr>
          <w:rFonts w:hint="cs"/>
          <w:rtl/>
        </w:rPr>
      </w:pPr>
      <w:r>
        <w:rPr>
          <w:rFonts w:hint="cs"/>
          <w:rtl/>
        </w:rPr>
        <w:t xml:space="preserve">אמר רבא: רבי אליעזר היא, דתנן </w:t>
      </w:r>
      <w:r>
        <w:rPr>
          <w:rFonts w:cs="Miriam" w:hint="cs"/>
          <w:szCs w:val="20"/>
          <w:rtl/>
        </w:rPr>
        <w:t xml:space="preserve">(במתניתין </w:t>
      </w:r>
      <w:r>
        <w:rPr>
          <w:rFonts w:cs="Miriam" w:hint="cs"/>
          <w:szCs w:val="16"/>
          <w:rtl/>
        </w:rPr>
        <w:t>[פ"ו מ"ו, להלן דף סא,ב]</w:t>
      </w:r>
      <w:r>
        <w:rPr>
          <w:rFonts w:cs="Miriam" w:hint="cs"/>
          <w:szCs w:val="20"/>
          <w:rtl/>
        </w:rPr>
        <w:t>)</w:t>
      </w:r>
      <w:r>
        <w:rPr>
          <w:rFonts w:hint="cs"/>
          <w:rtl/>
        </w:rPr>
        <w:t>: '</w:t>
      </w:r>
      <w:r>
        <w:rPr>
          <w:rFonts w:hint="cs"/>
          <w:i/>
          <w:iCs/>
          <w:rtl/>
        </w:rPr>
        <w:t>רבי אליעזר אומר: שש עשרה אמות, כדרך רשות הרבים</w:t>
      </w:r>
      <w:r>
        <w:rPr>
          <w:rFonts w:hint="cs"/>
          <w:rtl/>
        </w:rPr>
        <w:t xml:space="preserve">'. </w:t>
      </w:r>
    </w:p>
    <w:p w:rsidR="00153B6B" w:rsidRDefault="00153B6B" w:rsidP="00153B6B">
      <w:pPr>
        <w:rPr>
          <w:rFonts w:hint="cs"/>
          <w:rtl/>
        </w:rPr>
      </w:pPr>
    </w:p>
    <w:p w:rsidR="00153B6B" w:rsidRDefault="00153B6B" w:rsidP="00153B6B">
      <w:pPr>
        <w:rPr>
          <w:rFonts w:hint="cs"/>
          <w:rtl/>
        </w:rPr>
      </w:pPr>
      <w:r>
        <w:rPr>
          <w:rFonts w:hint="cs"/>
          <w:rtl/>
        </w:rPr>
        <w:t xml:space="preserve">או נהר: </w:t>
      </w:r>
    </w:p>
    <w:p w:rsidR="00153B6B" w:rsidRDefault="00153B6B" w:rsidP="00153B6B">
      <w:pPr>
        <w:rPr>
          <w:rFonts w:hint="cs"/>
          <w:rtl/>
        </w:rPr>
      </w:pPr>
      <w:r>
        <w:rPr>
          <w:rFonts w:hint="cs"/>
          <w:rtl/>
        </w:rPr>
        <w:t xml:space="preserve">רב אמר: נהר ממש, ושמואל אמר: אריתא דדלאי </w:t>
      </w:r>
      <w:r>
        <w:rPr>
          <w:rFonts w:cs="Miriam"/>
          <w:szCs w:val="20"/>
          <w:rtl/>
        </w:rPr>
        <w:t>(</w:t>
      </w:r>
      <w:r>
        <w:rPr>
          <w:rFonts w:cs="Miriam" w:hint="cs"/>
          <w:szCs w:val="20"/>
          <w:rtl/>
        </w:rPr>
        <w:t>יאור קטן שדולין ממנו ומשקין שדות</w:t>
      </w:r>
      <w:r>
        <w:rPr>
          <w:rFonts w:cs="Miriam"/>
          <w:szCs w:val="20"/>
          <w:rtl/>
        </w:rPr>
        <w:t>)</w:t>
      </w:r>
      <w:r>
        <w:rPr>
          <w:rFonts w:hint="cs"/>
          <w:rtl/>
        </w:rPr>
        <w:t>.</w:t>
      </w:r>
      <w:r>
        <w:rPr>
          <w:rtl/>
        </w:rPr>
        <w:t xml:space="preserve"> </w:t>
      </w:r>
    </w:p>
    <w:p w:rsidR="00153B6B" w:rsidRDefault="00153B6B" w:rsidP="00153B6B">
      <w:pPr>
        <w:rPr>
          <w:rFonts w:hint="cs"/>
          <w:rtl/>
        </w:rPr>
      </w:pPr>
      <w:r>
        <w:rPr>
          <w:rFonts w:hint="cs"/>
          <w:rtl/>
        </w:rPr>
        <w:t xml:space="preserve">מאן דאמר 'נהר ממש' - אף על גב דליכא מיא </w:t>
      </w:r>
      <w:r>
        <w:rPr>
          <w:rFonts w:cs="Miriam"/>
          <w:szCs w:val="20"/>
          <w:rtl/>
        </w:rPr>
        <w:t>(</w:t>
      </w:r>
      <w:r>
        <w:rPr>
          <w:rFonts w:cs="Miriam" w:hint="cs"/>
          <w:szCs w:val="20"/>
          <w:rtl/>
        </w:rPr>
        <w:t>דהואיל ורחב - הוי כדרך הרבים</w:t>
      </w:r>
      <w:r>
        <w:rPr>
          <w:rFonts w:cs="Miriam"/>
          <w:szCs w:val="20"/>
          <w:rtl/>
        </w:rPr>
        <w:t>)</w:t>
      </w:r>
      <w:r>
        <w:rPr>
          <w:rFonts w:hint="cs"/>
          <w:rtl/>
        </w:rPr>
        <w:t xml:space="preserve">; ומאן דאמר 'אריתא דדלאי': אי אית ביה מיא </w:t>
      </w:r>
      <w:r>
        <w:rPr>
          <w:rtl/>
        </w:rPr>
        <w:t>– אִין</w:t>
      </w:r>
      <w:r>
        <w:rPr>
          <w:rFonts w:hint="cs"/>
          <w:rtl/>
        </w:rPr>
        <w:t xml:space="preserve">, אבל לית ביה מיא </w:t>
      </w:r>
      <w:r>
        <w:rPr>
          <w:rtl/>
        </w:rPr>
        <w:t>–</w:t>
      </w:r>
      <w:r>
        <w:rPr>
          <w:rFonts w:hint="cs"/>
          <w:rtl/>
        </w:rPr>
        <w:t xml:space="preserve"> לא.</w:t>
      </w:r>
    </w:p>
    <w:p w:rsidR="00153B6B" w:rsidRDefault="00153B6B" w:rsidP="00153B6B">
      <w:pPr>
        <w:rPr>
          <w:rFonts w:hint="cs"/>
          <w:rtl/>
        </w:rPr>
      </w:pPr>
    </w:p>
    <w:p w:rsidR="00153B6B" w:rsidRDefault="00153B6B" w:rsidP="00153B6B">
      <w:pPr>
        <w:rPr>
          <w:rFonts w:hint="cs"/>
          <w:rtl/>
        </w:rPr>
      </w:pPr>
      <w:r>
        <w:rPr>
          <w:rFonts w:hint="cs"/>
          <w:rtl/>
        </w:rPr>
        <w:t xml:space="preserve">תנן התם </w:t>
      </w:r>
      <w:r>
        <w:rPr>
          <w:rFonts w:cs="Miriam" w:hint="cs"/>
          <w:szCs w:val="16"/>
          <w:rtl/>
        </w:rPr>
        <w:t>(פאה פ"ב מ"א)</w:t>
      </w:r>
      <w:r>
        <w:rPr>
          <w:rFonts w:hint="cs"/>
          <w:rtl/>
        </w:rPr>
        <w:t>: '</w:t>
      </w:r>
      <w:r>
        <w:rPr>
          <w:rFonts w:hint="cs"/>
          <w:i/>
          <w:iCs/>
          <w:rtl/>
        </w:rPr>
        <w:t xml:space="preserve">ואלו מפסיקין לפאה </w:t>
      </w:r>
      <w:r>
        <w:rPr>
          <w:rFonts w:cs="Miriam"/>
          <w:szCs w:val="20"/>
          <w:rtl/>
        </w:rPr>
        <w:t>(</w:t>
      </w:r>
      <w:r>
        <w:rPr>
          <w:rFonts w:cs="Miriam" w:hint="cs"/>
          <w:szCs w:val="20"/>
          <w:rtl/>
        </w:rPr>
        <w:t>להניח פאה מכל אחד ואחד</w:t>
      </w:r>
      <w:r>
        <w:rPr>
          <w:rFonts w:cs="Miriam"/>
          <w:szCs w:val="20"/>
          <w:rtl/>
        </w:rPr>
        <w:t>)</w:t>
      </w:r>
      <w:r>
        <w:rPr>
          <w:rFonts w:hint="cs"/>
          <w:i/>
          <w:iCs/>
          <w:rtl/>
        </w:rPr>
        <w:t>:</w:t>
      </w:r>
      <w:r>
        <w:rPr>
          <w:i/>
          <w:iCs/>
          <w:rtl/>
        </w:rPr>
        <w:t xml:space="preserve"> </w:t>
      </w:r>
      <w:r>
        <w:rPr>
          <w:rFonts w:hint="cs"/>
          <w:i/>
          <w:iCs/>
          <w:rtl/>
        </w:rPr>
        <w:t xml:space="preserve">הנחל </w:t>
      </w:r>
      <w:r>
        <w:rPr>
          <w:rFonts w:cs="Miriam"/>
          <w:szCs w:val="20"/>
          <w:rtl/>
        </w:rPr>
        <w:t>(</w:t>
      </w:r>
      <w:r>
        <w:rPr>
          <w:rFonts w:cs="Miriam" w:hint="cs"/>
          <w:szCs w:val="20"/>
          <w:rtl/>
        </w:rPr>
        <w:t>שדה מכאן ושדה מכאן, ונחל עמוק באמצע - חייב להניח פאה מכל אחד ואחד</w:t>
      </w:r>
      <w:r>
        <w:rPr>
          <w:rFonts w:cs="Miriam"/>
          <w:szCs w:val="20"/>
          <w:rtl/>
        </w:rPr>
        <w:t>)</w:t>
      </w:r>
      <w:r>
        <w:rPr>
          <w:rFonts w:hint="cs"/>
          <w:i/>
          <w:iCs/>
          <w:rtl/>
        </w:rPr>
        <w:t>,</w:t>
      </w:r>
      <w:r>
        <w:rPr>
          <w:i/>
          <w:iCs/>
          <w:rtl/>
        </w:rPr>
        <w:t xml:space="preserve"> </w:t>
      </w:r>
      <w:r>
        <w:rPr>
          <w:rFonts w:hint="cs"/>
          <w:i/>
          <w:iCs/>
          <w:rtl/>
        </w:rPr>
        <w:t xml:space="preserve">והשלולית, ודרך היחיד </w:t>
      </w:r>
      <w:r>
        <w:rPr>
          <w:rFonts w:cs="Miriam"/>
          <w:szCs w:val="20"/>
          <w:rtl/>
        </w:rPr>
        <w:t>(</w:t>
      </w:r>
      <w:r>
        <w:rPr>
          <w:rFonts w:cs="Miriam" w:hint="cs"/>
          <w:szCs w:val="20"/>
          <w:rtl/>
        </w:rPr>
        <w:t>ארבע אמות</w:t>
      </w:r>
      <w:r>
        <w:rPr>
          <w:rFonts w:cs="Miriam"/>
          <w:szCs w:val="20"/>
          <w:rtl/>
        </w:rPr>
        <w:t>)</w:t>
      </w:r>
      <w:r>
        <w:rPr>
          <w:i/>
          <w:iCs/>
          <w:rtl/>
        </w:rPr>
        <w:t xml:space="preserve"> </w:t>
      </w:r>
      <w:r>
        <w:rPr>
          <w:rFonts w:hint="cs"/>
          <w:i/>
          <w:iCs/>
          <w:rtl/>
        </w:rPr>
        <w:t>ודרך הרבים</w:t>
      </w:r>
      <w:r>
        <w:rPr>
          <w:rFonts w:hint="cs"/>
          <w:rtl/>
        </w:rPr>
        <w:t xml:space="preserve">'. </w:t>
      </w:r>
    </w:p>
    <w:p w:rsidR="00153B6B" w:rsidRDefault="00153B6B" w:rsidP="00153B6B">
      <w:pPr>
        <w:rPr>
          <w:rFonts w:hint="cs"/>
          <w:rtl/>
        </w:rPr>
      </w:pPr>
      <w:r>
        <w:rPr>
          <w:rFonts w:hint="cs"/>
          <w:rtl/>
        </w:rPr>
        <w:t>מאי '</w:t>
      </w:r>
      <w:r>
        <w:rPr>
          <w:rFonts w:hint="cs"/>
          <w:i/>
          <w:iCs/>
          <w:rtl/>
        </w:rPr>
        <w:t>שלולית</w:t>
      </w:r>
      <w:r>
        <w:rPr>
          <w:rFonts w:hint="cs"/>
          <w:rtl/>
        </w:rPr>
        <w:t xml:space="preserve">'? </w:t>
      </w:r>
    </w:p>
    <w:p w:rsidR="00153B6B" w:rsidRDefault="00153B6B" w:rsidP="00153B6B">
      <w:pPr>
        <w:rPr>
          <w:rFonts w:hint="cs"/>
          <w:rtl/>
        </w:rPr>
      </w:pPr>
      <w:r>
        <w:rPr>
          <w:rFonts w:hint="cs"/>
          <w:rtl/>
        </w:rPr>
        <w:t xml:space="preserve">אמר רב יהודה אמר שמואל: מקום שמי גשמים שוללין שם </w:t>
      </w:r>
      <w:r>
        <w:rPr>
          <w:rFonts w:cs="Miriam"/>
          <w:szCs w:val="20"/>
          <w:rtl/>
        </w:rPr>
        <w:t>(</w:t>
      </w:r>
      <w:r>
        <w:rPr>
          <w:rFonts w:cs="Miriam" w:hint="cs"/>
          <w:szCs w:val="20"/>
          <w:rtl/>
        </w:rPr>
        <w:t>'שוללין': מתקבצין, כמו '</w:t>
      </w:r>
      <w:r>
        <w:rPr>
          <w:rFonts w:cs="Miriam" w:hint="cs"/>
          <w:i/>
          <w:iCs/>
          <w:szCs w:val="20"/>
          <w:rtl/>
        </w:rPr>
        <w:t>מן השלל של ביצים</w:t>
      </w:r>
      <w:r>
        <w:rPr>
          <w:rFonts w:cs="Miriam" w:hint="cs"/>
          <w:szCs w:val="20"/>
          <w:rtl/>
        </w:rPr>
        <w:t xml:space="preserve">' </w:t>
      </w:r>
      <w:r>
        <w:rPr>
          <w:rFonts w:cs="Miriam" w:hint="cs"/>
          <w:szCs w:val="16"/>
          <w:rtl/>
        </w:rPr>
        <w:t>(ביצה דף ז,א)</w:t>
      </w:r>
      <w:r>
        <w:rPr>
          <w:rFonts w:cs="Miriam" w:hint="cs"/>
          <w:szCs w:val="20"/>
          <w:rtl/>
        </w:rPr>
        <w:t xml:space="preserve">; דבר אחר: לשון שלל ומלקוח </w:t>
      </w:r>
      <w:r>
        <w:rPr>
          <w:rFonts w:cs="Miriam" w:hint="cs"/>
          <w:szCs w:val="16"/>
          <w:rtl/>
        </w:rPr>
        <w:t>(במדבר לא,יא:</w:t>
      </w:r>
      <w:r>
        <w:rPr>
          <w:rFonts w:cs="Miriam"/>
          <w:szCs w:val="20"/>
          <w:rtl/>
        </w:rPr>
        <w:t xml:space="preserve"> </w:t>
      </w:r>
      <w:r>
        <w:rPr>
          <w:rFonts w:cs="Narkisim"/>
          <w:szCs w:val="20"/>
          <w:rtl/>
        </w:rPr>
        <w:t>וַיִּקְחוּ אֶת כָּל הַשָּׁלָל וְאֵת כָּל הַמַּלְקוֹחַ בָּאָדָם וּבַבְּהֵמָה</w:t>
      </w:r>
      <w:r>
        <w:rPr>
          <w:rFonts w:cs="Miriam" w:hint="cs"/>
          <w:szCs w:val="16"/>
          <w:rtl/>
        </w:rPr>
        <w:t>)</w:t>
      </w:r>
      <w:r>
        <w:rPr>
          <w:rFonts w:cs="Miriam" w:hint="cs"/>
          <w:szCs w:val="20"/>
          <w:rtl/>
        </w:rPr>
        <w:t>: דבר המקובץ</w:t>
      </w:r>
      <w:r>
        <w:rPr>
          <w:rFonts w:cs="Miriam"/>
          <w:szCs w:val="20"/>
          <w:rtl/>
        </w:rPr>
        <w:t>)</w:t>
      </w:r>
      <w:r>
        <w:rPr>
          <w:rFonts w:hint="cs"/>
          <w:rtl/>
        </w:rPr>
        <w:t xml:space="preserve">. </w:t>
      </w:r>
    </w:p>
    <w:p w:rsidR="00153B6B" w:rsidRDefault="00153B6B" w:rsidP="00153B6B">
      <w:pPr>
        <w:rPr>
          <w:rFonts w:hint="cs"/>
          <w:rtl/>
        </w:rPr>
      </w:pPr>
      <w:r>
        <w:rPr>
          <w:rFonts w:hint="cs"/>
          <w:rtl/>
        </w:rPr>
        <w:t xml:space="preserve">רב ביבי אמר רבי יוחנן: אמת המים שמחלקת שלל לאגפיה </w:t>
      </w:r>
      <w:r>
        <w:rPr>
          <w:rFonts w:cs="Miriam"/>
          <w:szCs w:val="20"/>
          <w:rtl/>
        </w:rPr>
        <w:t>(</w:t>
      </w:r>
      <w:r>
        <w:rPr>
          <w:rFonts w:cs="Miriam" w:hint="cs"/>
          <w:szCs w:val="20"/>
          <w:rtl/>
        </w:rPr>
        <w:t>שמשקין אותן ממנה, והן עושין פירות</w:t>
      </w:r>
      <w:r>
        <w:rPr>
          <w:rFonts w:cs="Miriam"/>
          <w:szCs w:val="20"/>
          <w:rtl/>
        </w:rPr>
        <w:t>)</w:t>
      </w:r>
      <w:r>
        <w:rPr>
          <w:rFonts w:hint="cs"/>
          <w:rtl/>
        </w:rPr>
        <w:t>.</w:t>
      </w:r>
    </w:p>
    <w:p w:rsidR="00153B6B" w:rsidRDefault="00153B6B" w:rsidP="00153B6B">
      <w:pPr>
        <w:rPr>
          <w:rFonts w:hint="cs"/>
        </w:rPr>
      </w:pPr>
      <w:r>
        <w:rPr>
          <w:rFonts w:hint="cs"/>
          <w:rtl/>
        </w:rPr>
        <w:t>מאן דאמר מקום שמי גשמים שוללין שם - כל שכן אמת המים; ומאן דאמר אמת המים - אבל מקום שמי גשמים שוללין שם לא מפסקי, דהנהו</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סא,ב)</w:t>
      </w:r>
      <w:r>
        <w:rPr>
          <w:rFonts w:hint="cs"/>
          <w:rtl/>
        </w:rPr>
        <w:tab/>
      </w:r>
    </w:p>
    <w:p w:rsidR="00153B6B" w:rsidRDefault="00153B6B" w:rsidP="00153B6B">
      <w:pPr>
        <w:rPr>
          <w:rFonts w:hint="cs"/>
        </w:rPr>
      </w:pPr>
      <w:r>
        <w:rPr>
          <w:rFonts w:hint="cs"/>
          <w:rtl/>
        </w:rPr>
        <w:t xml:space="preserve">'באגני דארעא' מקרו </w:t>
      </w:r>
      <w:r>
        <w:rPr>
          <w:rFonts w:cs="Miriam"/>
          <w:szCs w:val="20"/>
          <w:rtl/>
        </w:rPr>
        <w:t>(</w:t>
      </w:r>
      <w:r>
        <w:rPr>
          <w:rFonts w:cs="Miriam" w:hint="cs"/>
          <w:szCs w:val="20"/>
          <w:rtl/>
        </w:rPr>
        <w:t xml:space="preserve">'באגני': כמו </w:t>
      </w:r>
      <w:r>
        <w:rPr>
          <w:rFonts w:cs="Narkisim" w:hint="cs"/>
          <w:szCs w:val="20"/>
          <w:rtl/>
        </w:rPr>
        <w:t xml:space="preserve">'באגנות' </w:t>
      </w:r>
      <w:r>
        <w:rPr>
          <w:rFonts w:cs="Miriam" w:hint="cs"/>
          <w:szCs w:val="16"/>
          <w:rtl/>
        </w:rPr>
        <w:t>(שמות כד</w:t>
      </w:r>
      <w:r>
        <w:rPr>
          <w:rFonts w:cs="Miriam"/>
          <w:szCs w:val="16"/>
          <w:rtl/>
        </w:rPr>
        <w:t>,</w:t>
      </w:r>
      <w:r>
        <w:rPr>
          <w:rFonts w:cs="Miriam" w:hint="cs"/>
          <w:szCs w:val="16"/>
          <w:rtl/>
        </w:rPr>
        <w:t>ו)</w:t>
      </w:r>
      <w:r>
        <w:rPr>
          <w:rFonts w:cs="Miriam" w:hint="cs"/>
          <w:szCs w:val="20"/>
          <w:rtl/>
        </w:rPr>
        <w:t xml:space="preserve"> קוניי"ש בלע"ז</w:t>
      </w:r>
      <w:r>
        <w:rPr>
          <w:rFonts w:cs="Miriam"/>
          <w:szCs w:val="20"/>
          <w:rtl/>
        </w:rPr>
        <w:t>)</w:t>
      </w:r>
      <w:r>
        <w:rPr>
          <w:rFonts w:hint="cs"/>
          <w:rtl/>
        </w:rPr>
        <w:t>.</w:t>
      </w:r>
    </w:p>
    <w:p w:rsidR="00153B6B" w:rsidRDefault="00153B6B" w:rsidP="00153B6B">
      <w:pPr>
        <w:rPr>
          <w:rFonts w:hint="cs"/>
          <w:rtl/>
        </w:rPr>
      </w:pPr>
    </w:p>
    <w:p w:rsidR="00153B6B" w:rsidRDefault="00153B6B" w:rsidP="00153B6B">
      <w:pPr>
        <w:rPr>
          <w:rFonts w:hint="cs"/>
        </w:rPr>
      </w:pPr>
    </w:p>
    <w:p w:rsidR="00153B6B" w:rsidRDefault="00153B6B" w:rsidP="00153B6B">
      <w:pPr>
        <w:rPr>
          <w:rFonts w:hint="cs"/>
          <w:rtl/>
        </w:rPr>
      </w:pPr>
      <w:r>
        <w:rPr>
          <w:rFonts w:hint="cs"/>
          <w:rtl/>
        </w:rPr>
        <w:t>משנה:</w:t>
      </w:r>
    </w:p>
    <w:p w:rsidR="00153B6B" w:rsidRDefault="00153B6B" w:rsidP="00153B6B">
      <w:pPr>
        <w:rPr>
          <w:rFonts w:hint="cs"/>
          <w:rtl/>
        </w:rPr>
      </w:pPr>
      <w:r>
        <w:rPr>
          <w:rFonts w:hint="cs"/>
          <w:rtl/>
        </w:rPr>
        <w:t>המדליק בתוך שלו, עד כמה תעבור הדליקה?</w:t>
      </w:r>
    </w:p>
    <w:p w:rsidR="00153B6B" w:rsidRDefault="00153B6B" w:rsidP="00153B6B">
      <w:pPr>
        <w:rPr>
          <w:rFonts w:hint="cs"/>
          <w:rtl/>
        </w:rPr>
      </w:pPr>
      <w:r>
        <w:rPr>
          <w:rFonts w:hint="cs"/>
          <w:rtl/>
        </w:rPr>
        <w:t xml:space="preserve">רבי אלעזר בן עזריה אומר: רואין אותו כאילו הוא באמצע בית כור </w:t>
      </w:r>
      <w:r>
        <w:rPr>
          <w:rFonts w:cs="Miriam"/>
          <w:szCs w:val="20"/>
          <w:rtl/>
        </w:rPr>
        <w:t>(</w:t>
      </w:r>
      <w:r>
        <w:rPr>
          <w:rFonts w:cs="Miriam" w:hint="cs"/>
          <w:szCs w:val="20"/>
          <w:rtl/>
        </w:rPr>
        <w:t xml:space="preserve">אם יש לו חצי בית כור לכל רוח </w:t>
      </w:r>
      <w:r>
        <w:rPr>
          <w:rFonts w:cs="Miriam"/>
          <w:szCs w:val="20"/>
          <w:rtl/>
        </w:rPr>
        <w:t>–</w:t>
      </w:r>
      <w:r>
        <w:rPr>
          <w:rFonts w:cs="Miriam" w:hint="cs"/>
          <w:szCs w:val="20"/>
          <w:rtl/>
        </w:rPr>
        <w:t xml:space="preserve"> פטור; ובקולחת שדילגה, וכדאוקימנא; אבל נכפפת: בוערת והולכת כל שעה - אפילו עד מאה מיל חייב</w:t>
      </w:r>
      <w:r>
        <w:rPr>
          <w:rFonts w:cs="Miriam"/>
          <w:szCs w:val="20"/>
          <w:rtl/>
        </w:rPr>
        <w:t>)</w:t>
      </w:r>
      <w:r>
        <w:rPr>
          <w:rFonts w:hint="cs"/>
          <w:rtl/>
        </w:rPr>
        <w:t>.</w:t>
      </w:r>
    </w:p>
    <w:p w:rsidR="00153B6B" w:rsidRDefault="00153B6B" w:rsidP="00153B6B">
      <w:pPr>
        <w:rPr>
          <w:rFonts w:hint="cs"/>
          <w:rtl/>
        </w:rPr>
      </w:pPr>
      <w:r>
        <w:rPr>
          <w:rFonts w:hint="cs"/>
          <w:rtl/>
        </w:rPr>
        <w:t>רבי אליעזר אומר: שש עשרה אמות, כדרך רשות הרבים.</w:t>
      </w:r>
    </w:p>
    <w:p w:rsidR="00153B6B" w:rsidRDefault="00153B6B" w:rsidP="00153B6B">
      <w:pPr>
        <w:rPr>
          <w:rFonts w:hint="cs"/>
          <w:rtl/>
        </w:rPr>
      </w:pPr>
      <w:r>
        <w:rPr>
          <w:rFonts w:hint="cs"/>
          <w:rtl/>
        </w:rPr>
        <w:t xml:space="preserve">רבי עקיבא אומר: חמשים אמה. </w:t>
      </w:r>
    </w:p>
    <w:p w:rsidR="00153B6B" w:rsidRDefault="00153B6B" w:rsidP="00153B6B">
      <w:pPr>
        <w:rPr>
          <w:rFonts w:hint="cs"/>
        </w:rPr>
      </w:pPr>
      <w:r>
        <w:rPr>
          <w:rFonts w:hint="cs"/>
          <w:rtl/>
        </w:rPr>
        <w:t xml:space="preserve">רבי שמעון אומר: </w:t>
      </w:r>
      <w:r>
        <w:rPr>
          <w:rFonts w:cs="Miriam" w:hint="cs"/>
          <w:szCs w:val="16"/>
          <w:rtl/>
        </w:rPr>
        <w:t>[</w:t>
      </w:r>
      <w:r>
        <w:rPr>
          <w:rFonts w:cs="Miriam" w:hint="cs"/>
          <w:sz w:val="20"/>
          <w:szCs w:val="16"/>
          <w:rtl/>
        </w:rPr>
        <w:t>שמות כב,ה:</w:t>
      </w:r>
      <w:r>
        <w:rPr>
          <w:rFonts w:cs="Narkisim" w:hint="cs"/>
          <w:sz w:val="20"/>
          <w:szCs w:val="16"/>
          <w:rtl/>
        </w:rPr>
        <w:t xml:space="preserve"> </w:t>
      </w:r>
      <w:r>
        <w:rPr>
          <w:rFonts w:cs="Narkisim" w:hint="cs"/>
          <w:sz w:val="20"/>
          <w:szCs w:val="20"/>
          <w:rtl/>
        </w:rPr>
        <w:t>כי תצא אש ומצאה קצים ונאכל גדיש או הקמה או השדה</w:t>
      </w:r>
      <w:r>
        <w:rPr>
          <w:rFonts w:cs="Narkisim" w:hint="cs"/>
          <w:szCs w:val="20"/>
          <w:rtl/>
        </w:rPr>
        <w:t>]</w:t>
      </w:r>
      <w:r>
        <w:rPr>
          <w:rFonts w:cs="Narkisim" w:hint="cs"/>
          <w:rtl/>
        </w:rPr>
        <w:t xml:space="preserve"> שלם ישלם המבעיר את הבערה</w:t>
      </w:r>
      <w:r>
        <w:rPr>
          <w:rFonts w:hint="cs"/>
          <w:rtl/>
        </w:rPr>
        <w:t xml:space="preserve">': הכל לפי הדליקה! </w:t>
      </w:r>
      <w:r>
        <w:rPr>
          <w:rFonts w:cs="Miriam"/>
          <w:szCs w:val="20"/>
          <w:rtl/>
        </w:rPr>
        <w:t>(</w:t>
      </w:r>
      <w:r>
        <w:rPr>
          <w:rFonts w:cs="Miriam" w:hint="cs"/>
          <w:szCs w:val="20"/>
          <w:rtl/>
        </w:rPr>
        <w:t>קסלקא דעתא הכי קאמר: הכל ישלם כל כמה שהדליק, בין רחוק בין קרוב!</w:t>
      </w:r>
      <w:r>
        <w:rPr>
          <w:rFonts w:cs="Miriam"/>
          <w:szCs w:val="20"/>
          <w:rtl/>
        </w:rPr>
        <w:t>)</w:t>
      </w:r>
    </w:p>
    <w:p w:rsidR="00153B6B" w:rsidRDefault="00153B6B" w:rsidP="00153B6B">
      <w:pPr>
        <w:rPr>
          <w:rFonts w:hint="cs"/>
        </w:rPr>
      </w:pPr>
    </w:p>
    <w:p w:rsidR="00153B6B" w:rsidRDefault="00153B6B" w:rsidP="00153B6B">
      <w:pPr>
        <w:rPr>
          <w:rFonts w:hint="cs"/>
          <w:rtl/>
        </w:rPr>
      </w:pPr>
      <w:r>
        <w:rPr>
          <w:rFonts w:hint="cs"/>
          <w:rtl/>
        </w:rPr>
        <w:t>גמרא:</w:t>
      </w:r>
    </w:p>
    <w:p w:rsidR="00153B6B" w:rsidRDefault="00153B6B" w:rsidP="00153B6B">
      <w:pPr>
        <w:rPr>
          <w:rFonts w:hint="cs"/>
          <w:i/>
          <w:iCs/>
          <w:rtl/>
        </w:rPr>
      </w:pPr>
      <w:r>
        <w:rPr>
          <w:rFonts w:hint="cs"/>
          <w:rtl/>
        </w:rPr>
        <w:t xml:space="preserve">ולית ליה לרבי שמעון שיעורא בדליקה? והתנן </w:t>
      </w:r>
      <w:r>
        <w:rPr>
          <w:rFonts w:cs="Miriam" w:hint="cs"/>
          <w:szCs w:val="16"/>
          <w:rtl/>
        </w:rPr>
        <w:t>(בבא בתרא פ"ב, מ"ב)</w:t>
      </w:r>
      <w:r>
        <w:rPr>
          <w:rFonts w:hint="cs"/>
          <w:rtl/>
        </w:rPr>
        <w:t>: '</w:t>
      </w:r>
      <w:r>
        <w:rPr>
          <w:rFonts w:hint="cs"/>
          <w:i/>
          <w:iCs/>
          <w:rtl/>
        </w:rPr>
        <w:t xml:space="preserve">לא יעמיד אדם תנור בתוך הבית אלא אם כן יש על גבו גובה ארבע אמות </w:t>
      </w:r>
      <w:r>
        <w:rPr>
          <w:rFonts w:cs="Miriam"/>
          <w:szCs w:val="20"/>
          <w:rtl/>
        </w:rPr>
        <w:t>(</w:t>
      </w:r>
      <w:r>
        <w:rPr>
          <w:rFonts w:cs="Miriam" w:hint="cs"/>
          <w:szCs w:val="20"/>
          <w:rtl/>
        </w:rPr>
        <w:t>בני העיר מעכבין עליו שלא תבער האש בתקרה</w:t>
      </w:r>
      <w:r>
        <w:rPr>
          <w:rFonts w:cs="Miriam"/>
          <w:szCs w:val="20"/>
          <w:rtl/>
        </w:rPr>
        <w:t>)</w:t>
      </w:r>
      <w:r>
        <w:rPr>
          <w:rFonts w:hint="cs"/>
          <w:i/>
          <w:iCs/>
          <w:rtl/>
        </w:rPr>
        <w:t xml:space="preserve">; היה מעמידו בעלייה - עד שיהא תחתיו מעזיבה </w:t>
      </w:r>
      <w:r>
        <w:rPr>
          <w:rFonts w:cs="Miriam"/>
          <w:szCs w:val="20"/>
          <w:rtl/>
        </w:rPr>
        <w:t>(</w:t>
      </w:r>
      <w:r>
        <w:rPr>
          <w:rFonts w:cs="Miriam" w:hint="cs"/>
          <w:szCs w:val="20"/>
          <w:rtl/>
        </w:rPr>
        <w:t xml:space="preserve">טיח של סיד על תקרה; ודומה לו בספר עזרא </w:t>
      </w:r>
      <w:r>
        <w:rPr>
          <w:rFonts w:cs="Miriam" w:hint="cs"/>
          <w:szCs w:val="16"/>
          <w:rtl/>
        </w:rPr>
        <w:t>(נחמיה ג</w:t>
      </w:r>
      <w:r>
        <w:rPr>
          <w:rFonts w:cs="Miriam"/>
          <w:szCs w:val="16"/>
          <w:rtl/>
        </w:rPr>
        <w:t>,</w:t>
      </w:r>
      <w:r>
        <w:rPr>
          <w:rFonts w:cs="Miriam" w:hint="cs"/>
          <w:szCs w:val="16"/>
          <w:rtl/>
        </w:rPr>
        <w:t>ח)</w:t>
      </w:r>
      <w:r>
        <w:rPr>
          <w:rFonts w:cs="Miriam" w:hint="cs"/>
          <w:szCs w:val="20"/>
          <w:rtl/>
        </w:rPr>
        <w:t xml:space="preserve"> '</w:t>
      </w:r>
      <w:r>
        <w:rPr>
          <w:rFonts w:cs="Narkisim" w:hint="cs"/>
          <w:szCs w:val="20"/>
          <w:rtl/>
        </w:rPr>
        <w:t>ויעזבו ירושלים עד החומה</w:t>
      </w:r>
      <w:r>
        <w:rPr>
          <w:rFonts w:cs="Miriam" w:hint="cs"/>
          <w:szCs w:val="20"/>
          <w:rtl/>
        </w:rPr>
        <w:t>'</w:t>
      </w:r>
      <w:r>
        <w:rPr>
          <w:rFonts w:cs="Miriam"/>
          <w:szCs w:val="20"/>
          <w:rtl/>
        </w:rPr>
        <w:t>)</w:t>
      </w:r>
      <w:r>
        <w:rPr>
          <w:i/>
          <w:iCs/>
          <w:rtl/>
        </w:rPr>
        <w:t xml:space="preserve"> </w:t>
      </w:r>
      <w:r>
        <w:rPr>
          <w:rFonts w:hint="cs"/>
          <w:i/>
          <w:iCs/>
          <w:rtl/>
        </w:rPr>
        <w:t xml:space="preserve">שלשה טפחים, ובכירה </w:t>
      </w:r>
      <w:r>
        <w:rPr>
          <w:rFonts w:cs="Miriam"/>
          <w:szCs w:val="20"/>
          <w:rtl/>
        </w:rPr>
        <w:t>(</w:t>
      </w:r>
      <w:r>
        <w:rPr>
          <w:rFonts w:cs="Miriam" w:hint="cs"/>
          <w:szCs w:val="20"/>
          <w:rtl/>
        </w:rPr>
        <w:t>שפחותה מתנור, ואין מבעירין בתוכה אש גדול</w:t>
      </w:r>
      <w:r>
        <w:rPr>
          <w:rFonts w:cs="Miriam"/>
          <w:szCs w:val="20"/>
          <w:rtl/>
        </w:rPr>
        <w:t>)</w:t>
      </w:r>
      <w:r>
        <w:rPr>
          <w:i/>
          <w:iCs/>
          <w:rtl/>
        </w:rPr>
        <w:t xml:space="preserve"> </w:t>
      </w:r>
      <w:r>
        <w:rPr>
          <w:rFonts w:hint="cs"/>
          <w:i/>
          <w:iCs/>
          <w:rtl/>
        </w:rPr>
        <w:t xml:space="preserve">- טפח, ואם הזיק - משלם מה שהזיק; </w:t>
      </w:r>
    </w:p>
    <w:p w:rsidR="00153B6B" w:rsidRDefault="00153B6B" w:rsidP="00153B6B">
      <w:pPr>
        <w:rPr>
          <w:rFonts w:hint="cs"/>
          <w:rtl/>
        </w:rPr>
      </w:pPr>
      <w:r>
        <w:rPr>
          <w:rFonts w:hint="cs"/>
          <w:i/>
          <w:iCs/>
          <w:rtl/>
        </w:rPr>
        <w:t>רבי שמעון אומר: לא נאמרו שיעורין הללו אלא שאם הזיק פטור מלשלם.</w:t>
      </w:r>
      <w:r>
        <w:rPr>
          <w:rFonts w:hint="cs"/>
          <w:rtl/>
        </w:rPr>
        <w:t>'</w:t>
      </w:r>
    </w:p>
    <w:p w:rsidR="00153B6B" w:rsidRDefault="00153B6B" w:rsidP="00153B6B">
      <w:pPr>
        <w:rPr>
          <w:rFonts w:hint="cs"/>
          <w:rtl/>
        </w:rPr>
      </w:pPr>
      <w:r>
        <w:rPr>
          <w:rFonts w:hint="cs"/>
          <w:rtl/>
        </w:rPr>
        <w:t xml:space="preserve">אמר רב נחמן אמר רבה בר אבוה: הכל לפי גובה הדליקה </w:t>
      </w:r>
      <w:r>
        <w:rPr>
          <w:rFonts w:cs="Miriam"/>
          <w:szCs w:val="20"/>
          <w:rtl/>
        </w:rPr>
        <w:t>(</w:t>
      </w:r>
      <w:r>
        <w:rPr>
          <w:rFonts w:cs="Miriam" w:hint="cs"/>
          <w:szCs w:val="20"/>
          <w:rtl/>
        </w:rPr>
        <w:t>כשהאש גבוהה וגדולה - קופצת למרחוק</w:t>
      </w:r>
      <w:r>
        <w:rPr>
          <w:rFonts w:cs="Miriam"/>
          <w:szCs w:val="20"/>
          <w:rtl/>
        </w:rPr>
        <w:t>)</w:t>
      </w:r>
      <w:r>
        <w:rPr>
          <w:rFonts w:hint="cs"/>
          <w:rtl/>
        </w:rPr>
        <w:t>.</w:t>
      </w:r>
    </w:p>
    <w:p w:rsidR="00153B6B" w:rsidRDefault="00153B6B" w:rsidP="00153B6B">
      <w:pPr>
        <w:rPr>
          <w:rFonts w:hint="cs"/>
          <w:rtl/>
        </w:rPr>
      </w:pPr>
      <w:r>
        <w:rPr>
          <w:rFonts w:hint="cs"/>
          <w:rtl/>
        </w:rPr>
        <w:t xml:space="preserve">אמר רב יוסף אמר רב יהודה אמר שמואל: הלכה כרבי שמעון; </w:t>
      </w:r>
    </w:p>
    <w:p w:rsidR="00153B6B" w:rsidRDefault="00153B6B" w:rsidP="00153B6B">
      <w:pPr>
        <w:rPr>
          <w:rFonts w:hint="cs"/>
        </w:rPr>
      </w:pPr>
      <w:r>
        <w:rPr>
          <w:rFonts w:hint="cs"/>
          <w:rtl/>
        </w:rPr>
        <w:t>וכן אמר רב נחמן אמר שמואל: הלכה כרבי שמעון.</w:t>
      </w:r>
    </w:p>
    <w:p w:rsidR="00153B6B" w:rsidRDefault="00153B6B" w:rsidP="00153B6B">
      <w:pPr>
        <w:rPr>
          <w:rFonts w:hint="cs"/>
          <w:rtl/>
        </w:rPr>
      </w:pPr>
    </w:p>
    <w:p w:rsidR="00153B6B" w:rsidRDefault="00153B6B" w:rsidP="00153B6B">
      <w:pPr>
        <w:rPr>
          <w:rFonts w:hint="cs"/>
        </w:rPr>
      </w:pPr>
    </w:p>
    <w:p w:rsidR="00153B6B" w:rsidRDefault="00153B6B" w:rsidP="00153B6B">
      <w:pPr>
        <w:rPr>
          <w:rFonts w:hint="cs"/>
          <w:rtl/>
        </w:rPr>
      </w:pPr>
      <w:r>
        <w:rPr>
          <w:rFonts w:hint="cs"/>
          <w:rtl/>
        </w:rPr>
        <w:t>משנה:</w:t>
      </w:r>
    </w:p>
    <w:p w:rsidR="00153B6B" w:rsidRDefault="00153B6B" w:rsidP="00153B6B">
      <w:pPr>
        <w:rPr>
          <w:rFonts w:hint="cs"/>
          <w:rtl/>
        </w:rPr>
      </w:pPr>
      <w:r>
        <w:rPr>
          <w:rFonts w:hint="cs"/>
          <w:rtl/>
        </w:rPr>
        <w:t xml:space="preserve">המדליק את הגדיש והיו בו כלים ודלקו: רבי יהודה אומר: משלם מה שבתוכו; וחכמים אומרים: אינו משלם אלא גדיש של חטין או של שעורין </w:t>
      </w:r>
      <w:r>
        <w:rPr>
          <w:rFonts w:cs="Miriam"/>
          <w:szCs w:val="20"/>
          <w:rtl/>
        </w:rPr>
        <w:t>(</w:t>
      </w:r>
      <w:r>
        <w:rPr>
          <w:rFonts w:cs="Miriam" w:hint="cs"/>
          <w:szCs w:val="20"/>
          <w:rtl/>
        </w:rPr>
        <w:t xml:space="preserve">אם חטין </w:t>
      </w:r>
      <w:r>
        <w:rPr>
          <w:rFonts w:cs="Miriam"/>
          <w:szCs w:val="20"/>
          <w:rtl/>
        </w:rPr>
        <w:t>–</w:t>
      </w:r>
      <w:r>
        <w:rPr>
          <w:rFonts w:cs="Miriam" w:hint="cs"/>
          <w:szCs w:val="20"/>
          <w:rtl/>
        </w:rPr>
        <w:t xml:space="preserve"> חטין, אם שעורין - שעורין</w:t>
      </w:r>
      <w:r>
        <w:rPr>
          <w:rFonts w:cs="Miriam"/>
          <w:szCs w:val="20"/>
          <w:rtl/>
        </w:rPr>
        <w:t>)</w:t>
      </w:r>
      <w:r>
        <w:rPr>
          <w:rFonts w:hint="cs"/>
          <w:rtl/>
        </w:rPr>
        <w:t>.</w:t>
      </w:r>
    </w:p>
    <w:p w:rsidR="00153B6B" w:rsidRDefault="00153B6B" w:rsidP="00153B6B">
      <w:pPr>
        <w:rPr>
          <w:rFonts w:hint="cs"/>
          <w:rtl/>
        </w:rPr>
      </w:pPr>
      <w:r>
        <w:rPr>
          <w:rFonts w:hint="cs"/>
          <w:rtl/>
        </w:rPr>
        <w:t xml:space="preserve">היה גדי כפות לו ועבד סמוך לו ונשרף עמו </w:t>
      </w:r>
      <w:r>
        <w:rPr>
          <w:rtl/>
        </w:rPr>
        <w:t>–</w:t>
      </w:r>
      <w:r>
        <w:rPr>
          <w:rFonts w:hint="cs"/>
          <w:rtl/>
        </w:rPr>
        <w:t xml:space="preserve"> חייב </w:t>
      </w:r>
      <w:r>
        <w:rPr>
          <w:rFonts w:cs="Miriam"/>
          <w:szCs w:val="20"/>
          <w:rtl/>
        </w:rPr>
        <w:t>(</w:t>
      </w:r>
      <w:r>
        <w:rPr>
          <w:rFonts w:cs="Miriam" w:hint="cs"/>
          <w:szCs w:val="20"/>
          <w:rtl/>
        </w:rPr>
        <w:t>על הגדי</w:t>
      </w:r>
      <w:r>
        <w:rPr>
          <w:rFonts w:cs="Miriam"/>
          <w:szCs w:val="20"/>
          <w:rtl/>
        </w:rPr>
        <w:t>)</w:t>
      </w:r>
      <w:r>
        <w:rPr>
          <w:rFonts w:hint="cs"/>
          <w:rtl/>
        </w:rPr>
        <w:t>;</w:t>
      </w:r>
      <w:r>
        <w:rPr>
          <w:rFonts w:cs="Miriam" w:hint="cs"/>
          <w:szCs w:val="20"/>
          <w:rtl/>
        </w:rPr>
        <w:t xml:space="preserve"> (דבעלי חיים נמי אתרבו מ'</w:t>
      </w:r>
      <w:r>
        <w:rPr>
          <w:rFonts w:cs="Narkisim" w:hint="cs"/>
          <w:szCs w:val="20"/>
          <w:rtl/>
        </w:rPr>
        <w:t>או הקמה</w:t>
      </w:r>
      <w:r>
        <w:rPr>
          <w:rFonts w:cs="Miriam" w:hint="cs"/>
          <w:szCs w:val="20"/>
          <w:rtl/>
        </w:rPr>
        <w:t>'; ומשום ד'קם ליה בדרבה מיניה' ליכא למפטריה, דאינו חייב מיתה על העבד, דהואיל ואינו כפות - היה לו לברוח, ופטור עליו ממיתה ומתשלומים; אבל היה</w:t>
      </w:r>
      <w:r>
        <w:rPr>
          <w:rFonts w:cs="Miriam"/>
          <w:szCs w:val="20"/>
          <w:rtl/>
        </w:rPr>
        <w:t>)</w:t>
      </w:r>
      <w:r>
        <w:rPr>
          <w:rtl/>
        </w:rPr>
        <w:t xml:space="preserve"> </w:t>
      </w:r>
      <w:r>
        <w:rPr>
          <w:rFonts w:hint="cs"/>
          <w:rtl/>
        </w:rPr>
        <w:t xml:space="preserve">עבד כפות לו וגדי סמוך לו ונשרף עמו </w:t>
      </w:r>
      <w:r>
        <w:rPr>
          <w:rtl/>
        </w:rPr>
        <w:t>–</w:t>
      </w:r>
      <w:r>
        <w:rPr>
          <w:rFonts w:hint="cs"/>
          <w:rtl/>
        </w:rPr>
        <w:t xml:space="preserve"> פטור </w:t>
      </w:r>
      <w:r>
        <w:rPr>
          <w:rFonts w:cs="Miriam"/>
          <w:szCs w:val="20"/>
          <w:rtl/>
        </w:rPr>
        <w:t>(</w:t>
      </w:r>
      <w:r>
        <w:rPr>
          <w:rFonts w:cs="Miriam" w:hint="cs"/>
          <w:szCs w:val="20"/>
          <w:rtl/>
        </w:rPr>
        <w:t>אפילו על הגדי ועל הגדיש: דחייב מיתה על העבד, דכתיב '</w:t>
      </w:r>
      <w:r>
        <w:rPr>
          <w:rFonts w:cs="Narkisim" w:hint="cs"/>
          <w:szCs w:val="20"/>
          <w:rtl/>
        </w:rPr>
        <w:t>נקם ינקם</w:t>
      </w:r>
      <w:r>
        <w:rPr>
          <w:rFonts w:cs="Miriam" w:hint="cs"/>
          <w:szCs w:val="20"/>
          <w:rtl/>
        </w:rPr>
        <w:t xml:space="preserve">' </w:t>
      </w:r>
      <w:r>
        <w:rPr>
          <w:rFonts w:cs="Miriam" w:hint="cs"/>
          <w:szCs w:val="16"/>
          <w:rtl/>
        </w:rPr>
        <w:t>(שמות כא</w:t>
      </w:r>
      <w:r>
        <w:rPr>
          <w:rFonts w:cs="Miriam"/>
          <w:szCs w:val="16"/>
          <w:rtl/>
        </w:rPr>
        <w:t>,</w:t>
      </w:r>
      <w:r>
        <w:rPr>
          <w:rFonts w:cs="Miriam" w:hint="cs"/>
          <w:szCs w:val="16"/>
          <w:rtl/>
        </w:rPr>
        <w:t>כ)</w:t>
      </w:r>
      <w:r>
        <w:rPr>
          <w:rFonts w:cs="Miriam" w:hint="cs"/>
          <w:szCs w:val="20"/>
          <w:rtl/>
        </w:rPr>
        <w:t>, וקם ליה בדרבה מיניה</w:t>
      </w:r>
      <w:r>
        <w:rPr>
          <w:rFonts w:cs="Miriam"/>
          <w:szCs w:val="20"/>
          <w:rtl/>
        </w:rPr>
        <w:t>)</w:t>
      </w:r>
      <w:r>
        <w:rPr>
          <w:rFonts w:hint="cs"/>
          <w:rtl/>
        </w:rPr>
        <w:t xml:space="preserve">; </w:t>
      </w:r>
      <w:r>
        <w:rPr>
          <w:rFonts w:cs="Miriam" w:hint="cs"/>
          <w:szCs w:val="20"/>
          <w:rtl/>
        </w:rPr>
        <w:t xml:space="preserve">(ואפילו לא התרו בו, שאינו נהרג - הא קיימא לן </w:t>
      </w:r>
      <w:r>
        <w:rPr>
          <w:rFonts w:cs="Miriam" w:hint="cs"/>
          <w:szCs w:val="16"/>
          <w:rtl/>
        </w:rPr>
        <w:t>(כתובות דף לד,ב)</w:t>
      </w:r>
      <w:r>
        <w:rPr>
          <w:rFonts w:cs="Miriam" w:hint="cs"/>
          <w:szCs w:val="20"/>
          <w:rtl/>
        </w:rPr>
        <w:t xml:space="preserve"> דחייבי מיתות שוגגין </w:t>
      </w:r>
      <w:r>
        <w:rPr>
          <w:rFonts w:cs="Miriam"/>
          <w:szCs w:val="20"/>
          <w:rtl/>
        </w:rPr>
        <w:t>–</w:t>
      </w:r>
      <w:r>
        <w:rPr>
          <w:rFonts w:cs="Miriam" w:hint="cs"/>
          <w:szCs w:val="20"/>
          <w:rtl/>
        </w:rPr>
        <w:t xml:space="preserve"> פטורין. ובגדי לא שני לן בין כפות לשאינו כפות, ואיידי דנקט בעבד - נקט בגדי. ואיכא דאמרי בגדי נמי דוקא נקט: </w:t>
      </w:r>
      <w:r>
        <w:rPr>
          <w:rFonts w:cs="Miriam" w:hint="cs"/>
          <w:szCs w:val="20"/>
          <w:u w:val="single"/>
          <w:rtl/>
        </w:rPr>
        <w:t>סמוך</w:t>
      </w:r>
      <w:r>
        <w:rPr>
          <w:rFonts w:cs="Miriam" w:hint="cs"/>
          <w:szCs w:val="20"/>
          <w:rtl/>
        </w:rPr>
        <w:t xml:space="preserve"> </w:t>
      </w:r>
      <w:r>
        <w:rPr>
          <w:rFonts w:cs="Miriam"/>
          <w:szCs w:val="20"/>
          <w:rtl/>
        </w:rPr>
        <w:t>–</w:t>
      </w:r>
      <w:r>
        <w:rPr>
          <w:rFonts w:cs="Miriam" w:hint="cs"/>
          <w:szCs w:val="20"/>
          <w:rtl/>
        </w:rPr>
        <w:t xml:space="preserve"> פטור, דהיה לו לברוח; והכי קאמר: היה עבד כפות לו או גדי סמוך לו </w:t>
      </w:r>
      <w:r>
        <w:rPr>
          <w:rFonts w:cs="Miriam"/>
          <w:szCs w:val="20"/>
          <w:rtl/>
        </w:rPr>
        <w:t>–</w:t>
      </w:r>
      <w:r>
        <w:rPr>
          <w:rFonts w:cs="Miriam" w:hint="cs"/>
          <w:szCs w:val="20"/>
          <w:rtl/>
        </w:rPr>
        <w:t xml:space="preserve"> פטור; ואף על גב דפשיט בשילהי פרק שני </w:t>
      </w:r>
      <w:r>
        <w:rPr>
          <w:rFonts w:cs="Miriam" w:hint="cs"/>
          <w:szCs w:val="16"/>
          <w:rtl/>
        </w:rPr>
        <w:t>(כז,א)</w:t>
      </w:r>
      <w:r>
        <w:rPr>
          <w:rFonts w:cs="Miriam" w:hint="cs"/>
          <w:szCs w:val="20"/>
          <w:rtl/>
        </w:rPr>
        <w:t xml:space="preserve"> שורו כממונו: דאם הניח גחלת עליו ונשרף </w:t>
      </w:r>
      <w:r>
        <w:rPr>
          <w:rFonts w:cs="Miriam"/>
          <w:szCs w:val="20"/>
          <w:rtl/>
        </w:rPr>
        <w:t>–</w:t>
      </w:r>
      <w:r>
        <w:rPr>
          <w:rFonts w:cs="Miriam" w:hint="cs"/>
          <w:szCs w:val="20"/>
          <w:rtl/>
        </w:rPr>
        <w:t xml:space="preserve"> חייב, </w:t>
      </w:r>
      <w:r>
        <w:rPr>
          <w:rFonts w:cs="Miriam" w:hint="cs"/>
          <w:szCs w:val="20"/>
          <w:u w:val="single"/>
          <w:rtl/>
        </w:rPr>
        <w:t>התם</w:t>
      </w:r>
      <w:r>
        <w:rPr>
          <w:rFonts w:cs="Miriam" w:hint="cs"/>
          <w:szCs w:val="20"/>
          <w:rtl/>
        </w:rPr>
        <w:t xml:space="preserve"> הוא: דהניח על גבי שור, דלא היה לו לשור ליטול, אבל </w:t>
      </w:r>
      <w:r>
        <w:rPr>
          <w:rFonts w:cs="Miriam" w:hint="cs"/>
          <w:szCs w:val="20"/>
          <w:u w:val="single"/>
          <w:rtl/>
        </w:rPr>
        <w:t>הכא</w:t>
      </w:r>
      <w:r>
        <w:rPr>
          <w:rFonts w:cs="Miriam" w:hint="cs"/>
          <w:szCs w:val="20"/>
          <w:rtl/>
        </w:rPr>
        <w:t xml:space="preserve"> היה לו לברוח;</w:t>
      </w:r>
      <w:r>
        <w:rPr>
          <w:rFonts w:cs="Miriam"/>
          <w:szCs w:val="20"/>
          <w:rtl/>
        </w:rPr>
        <w:t>)</w:t>
      </w:r>
    </w:p>
    <w:p w:rsidR="00153B6B" w:rsidRDefault="00153B6B" w:rsidP="00153B6B">
      <w:pPr>
        <w:rPr>
          <w:rFonts w:cs="Miriam" w:hint="cs"/>
          <w:szCs w:val="20"/>
        </w:rPr>
      </w:pPr>
      <w:r>
        <w:rPr>
          <w:rFonts w:hint="cs"/>
          <w:rtl/>
        </w:rPr>
        <w:t xml:space="preserve">ומודים חכמים לרבי יהודה במדליק את הבירה </w:t>
      </w:r>
      <w:r>
        <w:rPr>
          <w:rFonts w:cs="Miriam"/>
          <w:szCs w:val="20"/>
          <w:rtl/>
        </w:rPr>
        <w:t>(</w:t>
      </w:r>
      <w:r>
        <w:rPr>
          <w:rFonts w:cs="Miriam" w:hint="cs"/>
          <w:szCs w:val="20"/>
          <w:rtl/>
        </w:rPr>
        <w:t>מגדל גדול</w:t>
      </w:r>
      <w:r>
        <w:rPr>
          <w:rFonts w:cs="Miriam"/>
          <w:szCs w:val="20"/>
          <w:rtl/>
        </w:rPr>
        <w:t>)</w:t>
      </w:r>
      <w:r>
        <w:rPr>
          <w:rtl/>
        </w:rPr>
        <w:t xml:space="preserve"> </w:t>
      </w:r>
      <w:r>
        <w:rPr>
          <w:rFonts w:hint="cs"/>
          <w:rtl/>
        </w:rPr>
        <w:t>- שהוא משלם כל מה שבתוכה, שכן דרך בני אדם להניח בבתים.</w:t>
      </w:r>
    </w:p>
    <w:p w:rsidR="00153B6B" w:rsidRDefault="00153B6B" w:rsidP="00153B6B">
      <w:pPr>
        <w:rPr>
          <w:rFonts w:hint="cs"/>
          <w:rtl/>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 xml:space="preserve">אמר רב כהנא: מחלוקת במדליק בתוך שלו והלכה ואכלה בתוך של חבירו: דרבי יהודה מחייב אנזקי טמון באש ורבנן פטרי, אבל במדליק בתוך של חבירו </w:t>
      </w:r>
      <w:r>
        <w:rPr>
          <w:rFonts w:cs="Miriam"/>
          <w:szCs w:val="20"/>
          <w:rtl/>
        </w:rPr>
        <w:t>(</w:t>
      </w:r>
      <w:r>
        <w:rPr>
          <w:rFonts w:cs="Miriam" w:hint="cs"/>
          <w:szCs w:val="20"/>
          <w:rtl/>
        </w:rPr>
        <w:t>אין לו רשות והוי כמאבד בידים</w:t>
      </w:r>
      <w:r>
        <w:rPr>
          <w:rFonts w:cs="Miriam"/>
          <w:szCs w:val="20"/>
          <w:rtl/>
        </w:rPr>
        <w:t>)</w:t>
      </w:r>
      <w:r>
        <w:rPr>
          <w:rtl/>
        </w:rPr>
        <w:t xml:space="preserve"> </w:t>
      </w:r>
      <w:r>
        <w:rPr>
          <w:rFonts w:hint="cs"/>
          <w:rtl/>
        </w:rPr>
        <w:t xml:space="preserve">- דברי הכל משלם כל מה שבתוכו. </w:t>
      </w:r>
    </w:p>
    <w:p w:rsidR="00153B6B" w:rsidRDefault="00153B6B" w:rsidP="00153B6B">
      <w:pPr>
        <w:rPr>
          <w:rFonts w:hint="cs"/>
          <w:rtl/>
        </w:rPr>
      </w:pPr>
      <w:r>
        <w:rPr>
          <w:rFonts w:hint="cs"/>
          <w:rtl/>
        </w:rPr>
        <w:t>אמר ליה רבא: אי הכי, אדתני סיפא '</w:t>
      </w:r>
      <w:r>
        <w:rPr>
          <w:rFonts w:hint="cs"/>
          <w:i/>
          <w:iCs/>
          <w:rtl/>
        </w:rPr>
        <w:t>מודים חכמים לרבי יהודה במדליק את הבירה שמשלם כל מה שבתוכה שכן דרך בני אדם להניח בבתים</w:t>
      </w:r>
      <w:r>
        <w:rPr>
          <w:rFonts w:hint="cs"/>
          <w:rtl/>
        </w:rPr>
        <w:t xml:space="preserve">' </w:t>
      </w:r>
      <w:r>
        <w:rPr>
          <w:rFonts w:cs="Miriam"/>
          <w:szCs w:val="20"/>
          <w:rtl/>
        </w:rPr>
        <w:t>(</w:t>
      </w:r>
      <w:r>
        <w:rPr>
          <w:rFonts w:cs="Miriam" w:hint="cs"/>
          <w:szCs w:val="20"/>
          <w:rtl/>
        </w:rPr>
        <w:t>במדליק את הבירה - בתוך של חבירו הוא, ואפילו הכי יהיב טעם: '</w:t>
      </w:r>
      <w:r>
        <w:rPr>
          <w:rFonts w:cs="Miriam" w:hint="cs"/>
          <w:i/>
          <w:iCs/>
          <w:szCs w:val="20"/>
          <w:rtl/>
        </w:rPr>
        <w:t>משום דדרך בני אדם להניח כלים בבתים</w:t>
      </w:r>
      <w:r>
        <w:rPr>
          <w:rFonts w:cs="Miriam" w:hint="cs"/>
          <w:szCs w:val="20"/>
          <w:rtl/>
        </w:rPr>
        <w:t>', אבל גדיש - לא</w:t>
      </w:r>
      <w:r>
        <w:rPr>
          <w:rFonts w:cs="Miriam"/>
          <w:szCs w:val="20"/>
          <w:rtl/>
        </w:rPr>
        <w:t>)</w:t>
      </w:r>
      <w:r>
        <w:rPr>
          <w:rFonts w:hint="cs"/>
          <w:rtl/>
        </w:rPr>
        <w:t xml:space="preserve">, לפלוג וליתני בדידה </w:t>
      </w:r>
      <w:r>
        <w:rPr>
          <w:rFonts w:cs="Miriam"/>
          <w:szCs w:val="20"/>
          <w:rtl/>
        </w:rPr>
        <w:t>(</w:t>
      </w:r>
      <w:r>
        <w:rPr>
          <w:rFonts w:cs="Miriam" w:hint="cs"/>
          <w:szCs w:val="20"/>
          <w:rtl/>
        </w:rPr>
        <w:t>בגדיש</w:t>
      </w:r>
      <w:r>
        <w:rPr>
          <w:rFonts w:cs="Miriam"/>
          <w:szCs w:val="20"/>
          <w:rtl/>
        </w:rPr>
        <w:t>)</w:t>
      </w:r>
      <w:r>
        <w:rPr>
          <w:rFonts w:hint="cs"/>
          <w:rtl/>
        </w:rPr>
        <w:t xml:space="preserve">: 'במה דברים אמורים? במדליק בתוך שלו והלכה ואכלה בתוך של חבירו, אבל מדליק בתוך של חבירו - דברי הכל משלם כל מה שהיה בתוכו' </w:t>
      </w:r>
      <w:r>
        <w:rPr>
          <w:rFonts w:cs="Miriam"/>
          <w:szCs w:val="20"/>
          <w:rtl/>
        </w:rPr>
        <w:t>(</w:t>
      </w:r>
      <w:r>
        <w:rPr>
          <w:rFonts w:cs="Miriam" w:hint="cs"/>
          <w:szCs w:val="20"/>
          <w:rtl/>
        </w:rPr>
        <w:t xml:space="preserve">ולשמעינן אף על פי שאין דרך להטמין בו </w:t>
      </w:r>
      <w:r>
        <w:rPr>
          <w:rFonts w:cs="Miriam"/>
          <w:szCs w:val="20"/>
          <w:rtl/>
        </w:rPr>
        <w:t>–</w:t>
      </w:r>
      <w:r>
        <w:rPr>
          <w:rFonts w:cs="Miriam" w:hint="cs"/>
          <w:szCs w:val="20"/>
          <w:rtl/>
        </w:rPr>
        <w:t xml:space="preserve"> חייב, הואיל והדליק לתוך של חבירו, וכל שכן בירה</w:t>
      </w:r>
      <w:r>
        <w:rPr>
          <w:rFonts w:cs="Miriam"/>
          <w:szCs w:val="20"/>
          <w:rtl/>
        </w:rPr>
        <w:t>)</w:t>
      </w:r>
      <w:r>
        <w:rPr>
          <w:rFonts w:hint="cs"/>
          <w:rtl/>
        </w:rPr>
        <w:t>!?</w:t>
      </w:r>
    </w:p>
    <w:p w:rsidR="00153B6B" w:rsidRDefault="00153B6B" w:rsidP="00153B6B">
      <w:pPr>
        <w:rPr>
          <w:rFonts w:cs="Miriam" w:hint="cs"/>
          <w:szCs w:val="20"/>
        </w:rPr>
      </w:pPr>
      <w:r>
        <w:rPr>
          <w:rFonts w:hint="cs"/>
          <w:rtl/>
        </w:rPr>
        <w:t xml:space="preserve">אלא אמר רבא: בתרתי פליגי: פליגי במדליק בתוך שלו והלכה ואכלה בתוך של חבירו, דרבי יהודה מחייב אטמון באש ורבנן סברי: לא מחייב, ופליגי נמי במדליק בשל חבירו, דרבי יהודה סבר: משלם כל מה שבתוכו ואפילו ארנקי, ורבנן סברי: כלים שדרכן להטמין בגדיש </w:t>
      </w:r>
      <w:r>
        <w:rPr>
          <w:rFonts w:cs="Miriam"/>
          <w:szCs w:val="20"/>
          <w:rtl/>
        </w:rPr>
        <w:t>(</w:t>
      </w:r>
      <w:r>
        <w:rPr>
          <w:rFonts w:cs="Miriam" w:hint="cs"/>
          <w:szCs w:val="20"/>
          <w:rtl/>
        </w:rPr>
        <w:t>ופטרי רבנן אפילו כלים שדרכן להטמין בגדיש, דהא גזירת הכתוב הוא דטמון באש פטור; ורבי יהודה מחייב אטמון, ובכלים לא שנא אותן שאין דרכן להטמין ולא שנא אותן שדרכן להטמין</w:t>
      </w:r>
      <w:r>
        <w:rPr>
          <w:rFonts w:cs="Miriam"/>
          <w:szCs w:val="20"/>
          <w:rtl/>
        </w:rPr>
        <w:t>)</w:t>
      </w:r>
      <w:r>
        <w:rPr>
          <w:rFonts w:hint="cs"/>
          <w:rtl/>
        </w:rPr>
        <w:t xml:space="preserve">, כגון מוריגין </w:t>
      </w:r>
      <w:r>
        <w:rPr>
          <w:rFonts w:cs="Miriam"/>
          <w:szCs w:val="20"/>
          <w:rtl/>
        </w:rPr>
        <w:t>(</w:t>
      </w:r>
      <w:r>
        <w:rPr>
          <w:rFonts w:cs="Miriam" w:hint="cs"/>
          <w:szCs w:val="20"/>
          <w:rtl/>
        </w:rPr>
        <w:t>קרשים [נקובים] ובהן יתידות, ודשין בהן את התבואה</w:t>
      </w:r>
      <w:r>
        <w:rPr>
          <w:rFonts w:cs="Miriam"/>
          <w:szCs w:val="20"/>
          <w:rtl/>
        </w:rPr>
        <w:t>)</w:t>
      </w:r>
      <w:r>
        <w:rPr>
          <w:rtl/>
        </w:rPr>
        <w:t xml:space="preserve"> </w:t>
      </w:r>
      <w:r>
        <w:rPr>
          <w:rFonts w:hint="cs"/>
          <w:rtl/>
        </w:rPr>
        <w:t>וכלי בקר - הוא דמשלם, כלים שאין דרכן להטמין בגדיש - לא משלם.</w:t>
      </w:r>
    </w:p>
    <w:p w:rsidR="00153B6B" w:rsidRDefault="00153B6B" w:rsidP="00153B6B">
      <w:pPr>
        <w:rPr>
          <w:rFonts w:hint="cs"/>
        </w:rPr>
      </w:pPr>
    </w:p>
    <w:p w:rsidR="00153B6B" w:rsidRDefault="00153B6B" w:rsidP="00153B6B">
      <w:pPr>
        <w:rPr>
          <w:rFonts w:hint="cs"/>
          <w:i/>
          <w:iCs/>
        </w:rPr>
      </w:pPr>
      <w:r>
        <w:rPr>
          <w:rFonts w:hint="cs"/>
          <w:rtl/>
        </w:rPr>
        <w:t>תנו רבנן: '</w:t>
      </w:r>
      <w:r>
        <w:rPr>
          <w:rFonts w:hint="cs"/>
          <w:i/>
          <w:iCs/>
          <w:rtl/>
        </w:rPr>
        <w:t>המדליק את הגדיש והיו בו כלים ודלקו: רבי יהודה אומר: משלם כל מה שהיה בתוכו, וחכמים אומרים: אינו משלם אלא גדיש של חטין או גדיש של שעורין; ורואין מקום כלים כאילו הוא מלא תבואה;</w:t>
      </w:r>
    </w:p>
    <w:p w:rsidR="00153B6B" w:rsidRDefault="00153B6B" w:rsidP="00153B6B"/>
    <w:p w:rsidR="00153B6B" w:rsidRDefault="00153B6B" w:rsidP="00153B6B">
      <w:pPr>
        <w:rPr>
          <w:rFonts w:hint="cs"/>
          <w:rtl/>
        </w:rPr>
      </w:pPr>
      <w:r>
        <w:rPr>
          <w:rtl/>
        </w:rPr>
        <w:t>(בבא</w:t>
      </w:r>
      <w:r>
        <w:rPr>
          <w:rFonts w:hint="cs"/>
          <w:rtl/>
        </w:rPr>
        <w:t xml:space="preserve"> קמא סב,א)</w:t>
      </w:r>
      <w:r>
        <w:rPr>
          <w:rFonts w:hint="cs"/>
          <w:rtl/>
        </w:rPr>
        <w:tab/>
      </w:r>
    </w:p>
    <w:p w:rsidR="00153B6B" w:rsidRDefault="00153B6B" w:rsidP="00153B6B">
      <w:pPr>
        <w:rPr>
          <w:rFonts w:hint="cs"/>
          <w:rtl/>
        </w:rPr>
      </w:pPr>
      <w:r>
        <w:rPr>
          <w:rFonts w:hint="cs"/>
          <w:i/>
          <w:iCs/>
          <w:rtl/>
        </w:rPr>
        <w:t xml:space="preserve">במה דברים אמורים? - במדליק בתוך שלו והלכה ודלקה בתוך של חבירו, אבל מדליק בתוך של חבירו - </w:t>
      </w:r>
      <w:r>
        <w:rPr>
          <w:rFonts w:hint="cs"/>
          <w:szCs w:val="20"/>
          <w:rtl/>
        </w:rPr>
        <w:t>&lt;דברי הכל&gt;</w:t>
      </w:r>
      <w:r>
        <w:rPr>
          <w:rFonts w:hint="cs"/>
          <w:i/>
          <w:iCs/>
          <w:rtl/>
        </w:rPr>
        <w:t xml:space="preserve"> משלם כל מה שהיה בתוכו </w:t>
      </w:r>
      <w:r>
        <w:rPr>
          <w:rFonts w:cs="Miriam"/>
          <w:szCs w:val="20"/>
          <w:rtl/>
        </w:rPr>
        <w:t>(</w:t>
      </w:r>
      <w:r>
        <w:rPr>
          <w:rFonts w:cs="Miriam" w:hint="cs"/>
          <w:szCs w:val="20"/>
          <w:rtl/>
        </w:rPr>
        <w:t>רבא מתרץ לה לטעמיה בכלים שדרכן להטמין בגדיש</w:t>
      </w:r>
      <w:r>
        <w:rPr>
          <w:rFonts w:cs="Miriam"/>
          <w:szCs w:val="20"/>
          <w:rtl/>
        </w:rPr>
        <w:t>)</w:t>
      </w:r>
      <w:r>
        <w:rPr>
          <w:rFonts w:hint="cs"/>
          <w:i/>
          <w:iCs/>
          <w:rtl/>
        </w:rPr>
        <w:t xml:space="preserve">; ומודה רבי יהודה לחכמים במשאיל מקום לחבירו להגדיש גדיש, והגדיש, והטמין - </w:t>
      </w:r>
      <w:r>
        <w:rPr>
          <w:rFonts w:cs="Miriam"/>
          <w:szCs w:val="20"/>
          <w:rtl/>
        </w:rPr>
        <w:t>(</w:t>
      </w:r>
      <w:r>
        <w:rPr>
          <w:rFonts w:cs="Miriam" w:hint="cs"/>
          <w:szCs w:val="20"/>
          <w:rtl/>
        </w:rPr>
        <w:t>אם הבעירו בעל השדה</w:t>
      </w:r>
      <w:r>
        <w:rPr>
          <w:rFonts w:cs="Miriam"/>
          <w:szCs w:val="20"/>
          <w:rtl/>
        </w:rPr>
        <w:t>)</w:t>
      </w:r>
      <w:r>
        <w:rPr>
          <w:i/>
          <w:iCs/>
          <w:rtl/>
        </w:rPr>
        <w:t xml:space="preserve"> </w:t>
      </w:r>
      <w:r>
        <w:rPr>
          <w:rFonts w:hint="cs"/>
          <w:i/>
          <w:iCs/>
          <w:rtl/>
        </w:rPr>
        <w:t xml:space="preserve">שאין משלם אלא דמי גדיש בלבד </w:t>
      </w:r>
      <w:r>
        <w:rPr>
          <w:rFonts w:cs="Miriam"/>
          <w:szCs w:val="20"/>
          <w:rtl/>
        </w:rPr>
        <w:t>(</w:t>
      </w:r>
      <w:r>
        <w:rPr>
          <w:rFonts w:cs="Miriam" w:hint="cs"/>
          <w:szCs w:val="20"/>
          <w:rtl/>
        </w:rPr>
        <w:t>דלא קביל עליה אלא נטירותא דגדיש</w:t>
      </w:r>
      <w:r>
        <w:rPr>
          <w:rFonts w:cs="Miriam"/>
          <w:szCs w:val="20"/>
          <w:rtl/>
        </w:rPr>
        <w:t>)</w:t>
      </w:r>
      <w:r>
        <w:rPr>
          <w:rFonts w:hint="cs"/>
          <w:i/>
          <w:iCs/>
          <w:rtl/>
        </w:rPr>
        <w:t xml:space="preserve">; להגדיש חטין והגדיש שעורין, שעורין והגדיש חטין, חטין וחיפן בשעורין </w:t>
      </w:r>
      <w:r>
        <w:rPr>
          <w:rFonts w:cs="Miriam"/>
          <w:szCs w:val="20"/>
          <w:rtl/>
        </w:rPr>
        <w:t>(</w:t>
      </w:r>
      <w:r>
        <w:rPr>
          <w:rFonts w:cs="Miriam" w:hint="cs"/>
          <w:szCs w:val="20"/>
          <w:rtl/>
        </w:rPr>
        <w:t>אף על פי שנותן לו רשות לחטין - אינו משלם אלא שעורין, דאמר ליה "לא ראיתי אלא שעורין, לפיכך לא נזהרתי בהן כל כך"</w:t>
      </w:r>
      <w:r>
        <w:rPr>
          <w:rFonts w:cs="Miriam"/>
          <w:szCs w:val="20"/>
          <w:rtl/>
        </w:rPr>
        <w:t>)</w:t>
      </w:r>
      <w:r>
        <w:rPr>
          <w:rFonts w:hint="cs"/>
          <w:i/>
          <w:iCs/>
          <w:rtl/>
        </w:rPr>
        <w:t>, שעורין וחיפן בחטים - שאינו משלם אלא דמי שעורין בלבד</w:t>
      </w:r>
      <w:r>
        <w:rPr>
          <w:rFonts w:hint="cs"/>
          <w:rtl/>
        </w:rPr>
        <w:t>.</w:t>
      </w:r>
    </w:p>
    <w:p w:rsidR="00153B6B" w:rsidRDefault="00153B6B" w:rsidP="00153B6B">
      <w:pPr>
        <w:rPr>
          <w:rFonts w:hint="cs"/>
          <w:rtl/>
        </w:rPr>
      </w:pPr>
    </w:p>
    <w:p w:rsidR="00153B6B" w:rsidRDefault="00153B6B" w:rsidP="00153B6B">
      <w:pPr>
        <w:rPr>
          <w:rFonts w:hint="cs"/>
          <w:rtl/>
        </w:rPr>
      </w:pPr>
      <w:r>
        <w:rPr>
          <w:rFonts w:hint="cs"/>
          <w:rtl/>
        </w:rPr>
        <w:t xml:space="preserve">אמר רבא: הנותן דינר זהב לאשה ואמר לה "הזהרי בו, של כסף הוא": הזיקתו - משלמת דינר זהב, משום דאמר לה "מאי הוה ליך גביה דאזקתיה" </w:t>
      </w:r>
      <w:r>
        <w:rPr>
          <w:rFonts w:cs="Miriam"/>
          <w:szCs w:val="20"/>
          <w:rtl/>
        </w:rPr>
        <w:t>(</w:t>
      </w:r>
      <w:r>
        <w:rPr>
          <w:rFonts w:cs="Miriam" w:hint="cs"/>
          <w:szCs w:val="20"/>
          <w:rtl/>
        </w:rPr>
        <w:t>בידים: ששרפתו או שהשלכתו לים; ולא דמי למשאיל מקום לחבירו להגדיש שעורין והגדיש חטים, דאמרן לעיל '</w:t>
      </w:r>
      <w:r>
        <w:rPr>
          <w:rFonts w:cs="Miriam" w:hint="cs"/>
          <w:i/>
          <w:iCs/>
          <w:szCs w:val="20"/>
          <w:rtl/>
        </w:rPr>
        <w:t>אינו משלם אלא דמי שעורין</w:t>
      </w:r>
      <w:r>
        <w:rPr>
          <w:rFonts w:cs="Miriam" w:hint="cs"/>
          <w:szCs w:val="20"/>
          <w:rtl/>
        </w:rPr>
        <w:t>': דמבעיר לא מזיק בידים הוא, אלא פושע, כדכתיב '</w:t>
      </w:r>
      <w:r>
        <w:rPr>
          <w:rFonts w:cs="Narkisim" w:hint="cs"/>
          <w:szCs w:val="20"/>
          <w:rtl/>
        </w:rPr>
        <w:t>כי תצא אש</w:t>
      </w:r>
      <w:r>
        <w:rPr>
          <w:rFonts w:cs="Miriam" w:hint="cs"/>
          <w:szCs w:val="20"/>
          <w:rtl/>
        </w:rPr>
        <w:t xml:space="preserve">' </w:t>
      </w:r>
      <w:r>
        <w:rPr>
          <w:rFonts w:cs="Miriam" w:hint="cs"/>
          <w:szCs w:val="16"/>
          <w:rtl/>
        </w:rPr>
        <w:t>[שמות כב,ה]</w:t>
      </w:r>
      <w:r>
        <w:rPr>
          <w:rFonts w:cs="Miriam" w:hint="cs"/>
          <w:szCs w:val="20"/>
          <w:rtl/>
        </w:rPr>
        <w:t xml:space="preserve"> </w:t>
      </w:r>
      <w:r>
        <w:rPr>
          <w:rFonts w:cs="Miriam"/>
          <w:szCs w:val="20"/>
          <w:rtl/>
        </w:rPr>
        <w:t>–</w:t>
      </w:r>
      <w:r>
        <w:rPr>
          <w:rFonts w:cs="Miriam" w:hint="cs"/>
          <w:szCs w:val="20"/>
          <w:rtl/>
        </w:rPr>
        <w:t xml:space="preserve"> מעצמה; מפי המורה</w:t>
      </w:r>
      <w:r>
        <w:rPr>
          <w:rFonts w:cs="Miriam"/>
          <w:szCs w:val="20"/>
          <w:rtl/>
        </w:rPr>
        <w:t>)</w:t>
      </w:r>
      <w:r>
        <w:rPr>
          <w:rFonts w:hint="cs"/>
          <w:rtl/>
        </w:rPr>
        <w:t xml:space="preserve">; פשעה בו </w:t>
      </w:r>
      <w:r>
        <w:rPr>
          <w:rFonts w:cs="Miriam"/>
          <w:szCs w:val="20"/>
          <w:rtl/>
        </w:rPr>
        <w:t>(</w:t>
      </w:r>
      <w:r>
        <w:rPr>
          <w:rFonts w:cs="Miriam" w:hint="cs"/>
          <w:szCs w:val="20"/>
          <w:rtl/>
        </w:rPr>
        <w:t>לא שמרתו כדרך השומרים, ואבד</w:t>
      </w:r>
      <w:r>
        <w:rPr>
          <w:rFonts w:cs="Miriam"/>
          <w:szCs w:val="20"/>
          <w:rtl/>
        </w:rPr>
        <w:t>)</w:t>
      </w:r>
      <w:r>
        <w:rPr>
          <w:rtl/>
        </w:rPr>
        <w:t xml:space="preserve"> </w:t>
      </w:r>
      <w:r>
        <w:rPr>
          <w:rFonts w:hint="cs"/>
          <w:rtl/>
        </w:rPr>
        <w:t>- משלמת של כסף, דאמרה ליה "נטירותא דכספא קבילי עלי, נטירותא דדהבא לא קבילי עלי".</w:t>
      </w:r>
    </w:p>
    <w:p w:rsidR="00153B6B" w:rsidRDefault="00153B6B" w:rsidP="00153B6B">
      <w:pPr>
        <w:rPr>
          <w:rFonts w:cs="Miriam" w:hint="cs"/>
          <w:szCs w:val="20"/>
        </w:rPr>
      </w:pPr>
      <w:r>
        <w:rPr>
          <w:rFonts w:hint="cs"/>
          <w:rtl/>
        </w:rPr>
        <w:t xml:space="preserve">אמר ליה רב מרדכי לרב אשי: אתון - בדרבא מתניתו לה </w:t>
      </w:r>
      <w:r>
        <w:rPr>
          <w:rFonts w:cs="Miriam"/>
          <w:szCs w:val="20"/>
          <w:rtl/>
        </w:rPr>
        <w:t>(</w:t>
      </w:r>
      <w:r>
        <w:rPr>
          <w:rFonts w:cs="Miriam" w:hint="cs"/>
          <w:szCs w:val="20"/>
          <w:rtl/>
        </w:rPr>
        <w:t>משמיה דרבא אמריתו לה</w:t>
      </w:r>
      <w:r>
        <w:rPr>
          <w:rFonts w:cs="Miriam"/>
          <w:szCs w:val="20"/>
          <w:rtl/>
        </w:rPr>
        <w:t>)</w:t>
      </w:r>
      <w:r>
        <w:rPr>
          <w:rFonts w:hint="cs"/>
          <w:rtl/>
        </w:rPr>
        <w:t>, אנן - ממתניתא פשיטא לן: '</w:t>
      </w:r>
      <w:r>
        <w:rPr>
          <w:rFonts w:hint="cs"/>
          <w:i/>
          <w:iCs/>
          <w:rtl/>
        </w:rPr>
        <w:t xml:space="preserve">חטין וחיפן בשעורין שעורין וחיפן בחטין </w:t>
      </w:r>
      <w:r>
        <w:rPr>
          <w:rFonts w:cs="Miriam"/>
          <w:szCs w:val="20"/>
          <w:rtl/>
        </w:rPr>
        <w:t>(</w:t>
      </w:r>
      <w:r>
        <w:rPr>
          <w:rFonts w:cs="Miriam" w:hint="cs"/>
          <w:szCs w:val="20"/>
          <w:rtl/>
        </w:rPr>
        <w:t>נותן לו רשות להגדיש שעורין ולא חטין</w:t>
      </w:r>
      <w:r>
        <w:rPr>
          <w:rFonts w:cs="Miriam"/>
          <w:szCs w:val="20"/>
          <w:rtl/>
        </w:rPr>
        <w:t>)</w:t>
      </w:r>
      <w:r>
        <w:rPr>
          <w:i/>
          <w:iCs/>
          <w:rtl/>
        </w:rPr>
        <w:t xml:space="preserve"> </w:t>
      </w:r>
      <w:r>
        <w:rPr>
          <w:rFonts w:hint="cs"/>
          <w:i/>
          <w:iCs/>
          <w:rtl/>
        </w:rPr>
        <w:t>- אינו משלם אלא דמי שעורין בלבד</w:t>
      </w:r>
      <w:r>
        <w:rPr>
          <w:rFonts w:hint="cs"/>
          <w:rtl/>
        </w:rPr>
        <w:t>', אלמא אמר ליה "נטירותא דשערי קבילי עלי"; הכא נמי אמרה ליה "נטירותא דדהבא לא קבילי עלי".</w:t>
      </w:r>
    </w:p>
    <w:p w:rsidR="00153B6B" w:rsidRDefault="00153B6B" w:rsidP="00153B6B">
      <w:pPr>
        <w:rPr>
          <w:rtl/>
        </w:rPr>
      </w:pPr>
    </w:p>
    <w:p w:rsidR="00153B6B" w:rsidRDefault="00153B6B" w:rsidP="00153B6B">
      <w:pPr>
        <w:rPr>
          <w:rFonts w:hint="cs"/>
          <w:rtl/>
        </w:rPr>
      </w:pPr>
      <w:r>
        <w:rPr>
          <w:rFonts w:hint="cs"/>
          <w:rtl/>
        </w:rPr>
        <w:t xml:space="preserve">אמר רב: שמעית מילתא לרבי יהודה </w:t>
      </w:r>
      <w:r>
        <w:rPr>
          <w:rFonts w:cs="Miriam"/>
          <w:szCs w:val="20"/>
          <w:rtl/>
        </w:rPr>
        <w:t>(</w:t>
      </w:r>
      <w:r>
        <w:rPr>
          <w:rFonts w:cs="Miriam" w:hint="cs"/>
          <w:szCs w:val="20"/>
          <w:rtl/>
        </w:rPr>
        <w:t>אליבא דרבי יהודה דמתניתין</w:t>
      </w:r>
      <w:r>
        <w:rPr>
          <w:rFonts w:cs="Miriam"/>
          <w:szCs w:val="20"/>
          <w:rtl/>
        </w:rPr>
        <w:t>)</w:t>
      </w:r>
      <w:r>
        <w:rPr>
          <w:rtl/>
        </w:rPr>
        <w:t xml:space="preserve"> </w:t>
      </w:r>
      <w:r>
        <w:rPr>
          <w:rFonts w:hint="cs"/>
          <w:rtl/>
        </w:rPr>
        <w:t>ולא ידענא מאי היא.</w:t>
      </w:r>
    </w:p>
    <w:p w:rsidR="00153B6B" w:rsidRDefault="00153B6B" w:rsidP="00153B6B">
      <w:pPr>
        <w:rPr>
          <w:rFonts w:hint="cs"/>
          <w:rtl/>
        </w:rPr>
      </w:pPr>
      <w:r>
        <w:rPr>
          <w:rFonts w:hint="cs"/>
          <w:rtl/>
        </w:rPr>
        <w:t xml:space="preserve">אמר שמואל: ולא ידע אבא מאי שמיע ליה? לרבי יהודה, דמחייב על נזקי טמון באש, עשו תקנת נגזל באשו </w:t>
      </w:r>
      <w:r>
        <w:rPr>
          <w:rFonts w:cs="Miriam"/>
          <w:szCs w:val="20"/>
          <w:rtl/>
        </w:rPr>
        <w:t>(</w:t>
      </w:r>
      <w:r>
        <w:rPr>
          <w:rFonts w:cs="Miriam" w:hint="cs"/>
          <w:szCs w:val="20"/>
          <w:rtl/>
        </w:rPr>
        <w:t xml:space="preserve">כי היכי דתקנו רבנן לנגזל לישבע כמה גזלו ויטול, דתנן במסכת שבועות </w:t>
      </w:r>
      <w:r>
        <w:rPr>
          <w:rFonts w:cs="Miriam" w:hint="cs"/>
          <w:szCs w:val="16"/>
          <w:rtl/>
        </w:rPr>
        <w:t>(דף מד,ב)</w:t>
      </w:r>
      <w:r>
        <w:rPr>
          <w:rFonts w:cs="Miriam" w:hint="cs"/>
          <w:szCs w:val="20"/>
          <w:rtl/>
        </w:rPr>
        <w:t>: '</w:t>
      </w:r>
      <w:r>
        <w:rPr>
          <w:rFonts w:cs="Miriam" w:hint="cs"/>
          <w:i/>
          <w:iCs/>
          <w:szCs w:val="20"/>
          <w:rtl/>
        </w:rPr>
        <w:t>אלו נשבעין ונוטלין: השכיר והנגזל</w:t>
      </w:r>
      <w:r>
        <w:rPr>
          <w:rFonts w:cs="Miriam" w:hint="cs"/>
          <w:szCs w:val="20"/>
          <w:rtl/>
        </w:rPr>
        <w:t>' - כך תקנו באשו: שישבע מה הטמין ויטול</w:t>
      </w:r>
      <w:r>
        <w:rPr>
          <w:rFonts w:cs="Miriam"/>
          <w:szCs w:val="20"/>
          <w:rtl/>
        </w:rPr>
        <w:t>)</w:t>
      </w:r>
      <w:r>
        <w:rPr>
          <w:rFonts w:hint="cs"/>
          <w:rtl/>
        </w:rPr>
        <w:t>.</w:t>
      </w:r>
    </w:p>
    <w:p w:rsidR="00153B6B" w:rsidRDefault="00153B6B" w:rsidP="00153B6B">
      <w:pPr>
        <w:rPr>
          <w:rFonts w:hint="cs"/>
          <w:rtl/>
        </w:rPr>
      </w:pPr>
      <w:r>
        <w:rPr>
          <w:rFonts w:hint="cs"/>
          <w:rtl/>
        </w:rPr>
        <w:t>בעי אמימר: עשו תקנת נגזל במסור או לא?</w:t>
      </w:r>
    </w:p>
    <w:p w:rsidR="00153B6B" w:rsidRDefault="00153B6B" w:rsidP="00153B6B">
      <w:pPr>
        <w:rPr>
          <w:rFonts w:hint="cs"/>
          <w:rtl/>
        </w:rPr>
      </w:pPr>
      <w:r>
        <w:rPr>
          <w:rFonts w:hint="cs"/>
          <w:rtl/>
        </w:rPr>
        <w:t xml:space="preserve">אליבא דמאן דאמר 'לא דיינינן דינא דגרמי' - לא תבעי לך דמסירות נמי לא דיינינן </w:t>
      </w:r>
      <w:r>
        <w:rPr>
          <w:rFonts w:cs="Miriam"/>
          <w:szCs w:val="20"/>
          <w:rtl/>
        </w:rPr>
        <w:t>(</w:t>
      </w:r>
      <w:r>
        <w:rPr>
          <w:rFonts w:cs="Miriam" w:hint="cs"/>
          <w:szCs w:val="20"/>
          <w:rtl/>
        </w:rPr>
        <w:t xml:space="preserve">בפרק 'הגוזל ומאכיל' </w:t>
      </w:r>
      <w:r>
        <w:rPr>
          <w:rFonts w:cs="Miriam" w:hint="cs"/>
          <w:szCs w:val="16"/>
          <w:rtl/>
        </w:rPr>
        <w:t>(לקמן דף קיז,ב)</w:t>
      </w:r>
      <w:r>
        <w:rPr>
          <w:rFonts w:cs="Miriam"/>
          <w:szCs w:val="20"/>
          <w:rtl/>
        </w:rPr>
        <w:t>)</w:t>
      </w:r>
      <w:r>
        <w:rPr>
          <w:rFonts w:hint="cs"/>
          <w:rtl/>
        </w:rPr>
        <w:t>, אלא כי תבעי לך אליבא דמאן דאמר 'דיינינן דינא דגרמי': עשו תקנת נגזל במסור: דמשתבע ושקיל? או לא?</w:t>
      </w:r>
    </w:p>
    <w:p w:rsidR="00153B6B" w:rsidRDefault="00153B6B" w:rsidP="00153B6B">
      <w:pPr>
        <w:rPr>
          <w:rFonts w:hint="cs"/>
          <w:rtl/>
        </w:rPr>
      </w:pPr>
      <w:r>
        <w:rPr>
          <w:rFonts w:hint="cs"/>
          <w:rtl/>
        </w:rPr>
        <w:t>תיקו.</w:t>
      </w:r>
    </w:p>
    <w:p w:rsidR="00153B6B" w:rsidRDefault="00153B6B" w:rsidP="00153B6B">
      <w:pPr>
        <w:rPr>
          <w:rFonts w:cs="Miriam" w:hint="cs"/>
          <w:szCs w:val="20"/>
        </w:rPr>
      </w:pPr>
    </w:p>
    <w:p w:rsidR="00153B6B" w:rsidRDefault="00153B6B" w:rsidP="00153B6B">
      <w:pPr>
        <w:rPr>
          <w:rFonts w:hint="cs"/>
          <w:rtl/>
        </w:rPr>
      </w:pPr>
      <w:r>
        <w:rPr>
          <w:rFonts w:hint="cs"/>
          <w:rtl/>
        </w:rPr>
        <w:t xml:space="preserve">ההוא גברא דבטש בכספתא </w:t>
      </w:r>
      <w:r>
        <w:rPr>
          <w:rFonts w:cs="Miriam"/>
          <w:szCs w:val="20"/>
          <w:rtl/>
        </w:rPr>
        <w:t>(</w:t>
      </w:r>
      <w:r>
        <w:rPr>
          <w:rFonts w:cs="Miriam" w:hint="cs"/>
          <w:szCs w:val="20"/>
          <w:rtl/>
        </w:rPr>
        <w:t>ארגז שמניחין בו כספים</w:t>
      </w:r>
      <w:r>
        <w:rPr>
          <w:rFonts w:cs="Miriam"/>
          <w:szCs w:val="20"/>
          <w:rtl/>
        </w:rPr>
        <w:t>)</w:t>
      </w:r>
      <w:r>
        <w:rPr>
          <w:rtl/>
        </w:rPr>
        <w:t xml:space="preserve"> </w:t>
      </w:r>
      <w:r>
        <w:rPr>
          <w:rFonts w:hint="cs"/>
          <w:rtl/>
        </w:rPr>
        <w:t>דחבריה; שדייה בנהרא. אתא מריה ואמר: הכי והכי הוה לי בגוה.</w:t>
      </w:r>
    </w:p>
    <w:p w:rsidR="00153B6B" w:rsidRDefault="00153B6B" w:rsidP="00153B6B">
      <w:pPr>
        <w:rPr>
          <w:rFonts w:hint="cs"/>
          <w:rtl/>
        </w:rPr>
      </w:pPr>
      <w:r>
        <w:rPr>
          <w:rFonts w:hint="cs"/>
          <w:rtl/>
        </w:rPr>
        <w:t>יתיב רב אשי וקא מעיין ביה: כי האי גוונא מאי?</w:t>
      </w:r>
    </w:p>
    <w:p w:rsidR="00153B6B" w:rsidRDefault="00153B6B" w:rsidP="00153B6B">
      <w:pPr>
        <w:rPr>
          <w:rFonts w:hint="cs"/>
          <w:rtl/>
        </w:rPr>
      </w:pPr>
      <w:r>
        <w:rPr>
          <w:rFonts w:hint="cs"/>
          <w:rtl/>
        </w:rPr>
        <w:t>אמר ליה רבינא לרב אחא בריה דרבא, ואמרי לה רב אחא בריה דרבא לרב אשי: לאו היינו מתניתין, דתנן '</w:t>
      </w:r>
      <w:r>
        <w:rPr>
          <w:rFonts w:hint="cs"/>
          <w:i/>
          <w:iCs/>
          <w:rtl/>
        </w:rPr>
        <w:t>ומודים חכמים לרבי יהודה במדליק את הבירה שמשלם כל מה שבתוכו שכן דרך בני אדם להניח בבתים</w:t>
      </w:r>
      <w:r>
        <w:rPr>
          <w:rFonts w:hint="cs"/>
          <w:rtl/>
        </w:rPr>
        <w:t>'?</w:t>
      </w:r>
    </w:p>
    <w:p w:rsidR="00153B6B" w:rsidRDefault="00153B6B" w:rsidP="00153B6B">
      <w:pPr>
        <w:rPr>
          <w:rFonts w:hint="cs"/>
          <w:rtl/>
        </w:rPr>
      </w:pPr>
      <w:r>
        <w:rPr>
          <w:rFonts w:hint="cs"/>
          <w:rtl/>
        </w:rPr>
        <w:t xml:space="preserve">אמר ליה: אי דקא טעין זוזי - הכא נמי; הכא &lt;במאי עסקינן&gt; דקא טעין מרגניתא </w:t>
      </w:r>
      <w:r>
        <w:rPr>
          <w:rtl/>
        </w:rPr>
        <w:t>–</w:t>
      </w:r>
      <w:r>
        <w:rPr>
          <w:rFonts w:hint="cs"/>
          <w:rtl/>
        </w:rPr>
        <w:t xml:space="preserve"> מאי? מי מנחי אינשי מרגניתא בכספתא או לא?</w:t>
      </w:r>
    </w:p>
    <w:p w:rsidR="00153B6B" w:rsidRDefault="00153B6B" w:rsidP="00153B6B">
      <w:pPr>
        <w:rPr>
          <w:rFonts w:hint="cs"/>
          <w:rtl/>
        </w:rPr>
      </w:pPr>
      <w:r>
        <w:rPr>
          <w:rFonts w:hint="cs"/>
          <w:rtl/>
        </w:rPr>
        <w:t>תיקו.</w:t>
      </w:r>
    </w:p>
    <w:p w:rsidR="00153B6B" w:rsidRDefault="00153B6B" w:rsidP="00153B6B">
      <w:pPr>
        <w:rPr>
          <w:rFonts w:hint="cs"/>
          <w:rtl/>
        </w:rPr>
      </w:pPr>
    </w:p>
    <w:p w:rsidR="00153B6B" w:rsidRDefault="00153B6B" w:rsidP="00153B6B">
      <w:pPr>
        <w:rPr>
          <w:rFonts w:hint="cs"/>
          <w:rtl/>
        </w:rPr>
      </w:pPr>
      <w:r>
        <w:rPr>
          <w:rFonts w:hint="cs"/>
          <w:rtl/>
        </w:rPr>
        <w:t xml:space="preserve">אמר ליה רב יימר לרב אשי: טעין כסא דכספא בבירה </w:t>
      </w:r>
      <w:r>
        <w:rPr>
          <w:rtl/>
        </w:rPr>
        <w:t>–</w:t>
      </w:r>
      <w:r>
        <w:rPr>
          <w:rFonts w:hint="cs"/>
          <w:rtl/>
        </w:rPr>
        <w:t xml:space="preserve"> מאי?</w:t>
      </w:r>
    </w:p>
    <w:p w:rsidR="00153B6B" w:rsidRDefault="00153B6B" w:rsidP="00153B6B">
      <w:pPr>
        <w:rPr>
          <w:rFonts w:hint="cs"/>
          <w:rtl/>
        </w:rPr>
      </w:pPr>
      <w:r>
        <w:rPr>
          <w:rFonts w:hint="cs"/>
          <w:rtl/>
        </w:rPr>
        <w:t xml:space="preserve">אמר ליה: חזינא: אי איניש אמיד הוא </w:t>
      </w:r>
      <w:r>
        <w:rPr>
          <w:rFonts w:cs="Miriam"/>
          <w:szCs w:val="20"/>
          <w:rtl/>
        </w:rPr>
        <w:t>(</w:t>
      </w:r>
      <w:r>
        <w:rPr>
          <w:rFonts w:cs="Miriam" w:hint="cs"/>
          <w:szCs w:val="20"/>
          <w:rtl/>
        </w:rPr>
        <w:t>עשיר</w:t>
      </w:r>
      <w:r>
        <w:rPr>
          <w:rFonts w:cs="Miriam"/>
          <w:szCs w:val="20"/>
          <w:rtl/>
        </w:rPr>
        <w:t>)</w:t>
      </w:r>
      <w:r>
        <w:rPr>
          <w:rtl/>
        </w:rPr>
        <w:t xml:space="preserve"> </w:t>
      </w:r>
      <w:r>
        <w:rPr>
          <w:rFonts w:hint="cs"/>
          <w:rtl/>
        </w:rPr>
        <w:t xml:space="preserve">דאית ליה כסא דכספא </w:t>
      </w:r>
      <w:r>
        <w:rPr>
          <w:rFonts w:cs="Miriam"/>
          <w:szCs w:val="20"/>
          <w:rtl/>
        </w:rPr>
        <w:t>(</w:t>
      </w:r>
      <w:r>
        <w:rPr>
          <w:rFonts w:cs="Miriam" w:hint="cs"/>
          <w:szCs w:val="20"/>
          <w:rtl/>
        </w:rPr>
        <w:t>שאומדין אותו לכלי כסף</w:t>
      </w:r>
      <w:r>
        <w:rPr>
          <w:rFonts w:cs="Miriam"/>
          <w:szCs w:val="20"/>
          <w:rtl/>
        </w:rPr>
        <w:t>)</w:t>
      </w:r>
      <w:r>
        <w:rPr>
          <w:rFonts w:hint="cs"/>
          <w:rtl/>
        </w:rPr>
        <w:t>;</w:t>
      </w:r>
      <w:r>
        <w:rPr>
          <w:rtl/>
        </w:rPr>
        <w:t xml:space="preserve"> </w:t>
      </w:r>
      <w:r>
        <w:rPr>
          <w:rFonts w:hint="cs"/>
          <w:rtl/>
        </w:rPr>
        <w:t>אי נמי איניש מהימנא הוא דמפקדי אינשי גביה - משתבע ושקיל, ואי לא - לאו כל כמיניה.</w:t>
      </w:r>
    </w:p>
    <w:p w:rsidR="00153B6B" w:rsidRDefault="00153B6B" w:rsidP="00153B6B">
      <w:pPr>
        <w:rPr>
          <w:rFonts w:hint="cs"/>
          <w:rtl/>
        </w:rPr>
      </w:pPr>
    </w:p>
    <w:p w:rsidR="00153B6B" w:rsidRDefault="00153B6B" w:rsidP="00153B6B">
      <w:pPr>
        <w:rPr>
          <w:rFonts w:hint="cs"/>
          <w:rtl/>
        </w:rPr>
      </w:pPr>
      <w:r>
        <w:rPr>
          <w:rFonts w:hint="cs"/>
          <w:rtl/>
        </w:rPr>
        <w:t xml:space="preserve">אמר ליה רב אדא בריה דרב אויא לרב אשי: מה בין גזלן לחמסן? </w:t>
      </w:r>
    </w:p>
    <w:p w:rsidR="00153B6B" w:rsidRDefault="00153B6B" w:rsidP="00153B6B">
      <w:pPr>
        <w:rPr>
          <w:rFonts w:hint="cs"/>
          <w:rtl/>
        </w:rPr>
      </w:pPr>
      <w:r>
        <w:rPr>
          <w:rFonts w:hint="cs"/>
          <w:rtl/>
        </w:rPr>
        <w:t xml:space="preserve">אמר ליה: חמסן יהיב </w:t>
      </w:r>
      <w:r>
        <w:rPr>
          <w:rtl/>
        </w:rPr>
        <w:t>ד</w:t>
      </w:r>
      <w:r>
        <w:rPr>
          <w:rFonts w:hint="cs"/>
          <w:rtl/>
        </w:rPr>
        <w:t>ָ</w:t>
      </w:r>
      <w:r>
        <w:rPr>
          <w:rtl/>
        </w:rPr>
        <w:t>מ</w:t>
      </w:r>
      <w:r>
        <w:rPr>
          <w:rFonts w:hint="cs"/>
          <w:rtl/>
        </w:rPr>
        <w:t>ֵ</w:t>
      </w:r>
      <w:r>
        <w:rPr>
          <w:rtl/>
        </w:rPr>
        <w:t>י</w:t>
      </w:r>
      <w:r>
        <w:rPr>
          <w:rFonts w:hint="cs"/>
          <w:rtl/>
        </w:rPr>
        <w:t>, גזלן לא יהיב דמי.</w:t>
      </w:r>
    </w:p>
    <w:p w:rsidR="00153B6B" w:rsidRDefault="00153B6B" w:rsidP="00153B6B">
      <w:pPr>
        <w:rPr>
          <w:rFonts w:hint="cs"/>
          <w:rtl/>
        </w:rPr>
      </w:pPr>
      <w:r>
        <w:rPr>
          <w:rFonts w:hint="cs"/>
          <w:rtl/>
        </w:rPr>
        <w:t>אמר ליה: אי יהיב דמי - 'חמסן' קרית ליה? והאמר רב הונא: 'תלוה וזבין - זביניה זביני'?</w:t>
      </w:r>
    </w:p>
    <w:p w:rsidR="00153B6B" w:rsidRDefault="00153B6B" w:rsidP="00153B6B">
      <w:pPr>
        <w:rPr>
          <w:rFonts w:hint="cs"/>
        </w:rPr>
      </w:pPr>
      <w:r>
        <w:rPr>
          <w:rFonts w:hint="cs"/>
          <w:rtl/>
        </w:rPr>
        <w:t>לא קשיא: הא דאמר 'רוצה אני', הא דלא אמר 'רוצה אני'.</w:t>
      </w:r>
    </w:p>
    <w:p w:rsidR="00153B6B" w:rsidRDefault="00153B6B" w:rsidP="00153B6B">
      <w:pPr>
        <w:rPr>
          <w:rFonts w:hint="cs"/>
        </w:rPr>
      </w:pPr>
    </w:p>
    <w:p w:rsidR="00153B6B" w:rsidRDefault="00153B6B" w:rsidP="00153B6B">
      <w:pPr>
        <w:rPr>
          <w:rFonts w:hint="cs"/>
          <w:rtl/>
        </w:rPr>
      </w:pPr>
      <w:r>
        <w:rPr>
          <w:rtl/>
        </w:rPr>
        <w:t>(בבא</w:t>
      </w:r>
      <w:r>
        <w:rPr>
          <w:rFonts w:hint="cs"/>
          <w:rtl/>
        </w:rPr>
        <w:t xml:space="preserve"> קמא סב,ב)</w:t>
      </w:r>
      <w:r>
        <w:rPr>
          <w:rFonts w:hint="cs"/>
          <w:rtl/>
        </w:rPr>
        <w:tab/>
      </w:r>
    </w:p>
    <w:p w:rsidR="00153B6B" w:rsidRDefault="00153B6B" w:rsidP="00153B6B">
      <w:pPr>
        <w:rPr>
          <w:rFonts w:hint="cs"/>
          <w:rtl/>
        </w:rPr>
      </w:pPr>
      <w:r>
        <w:rPr>
          <w:rFonts w:hint="cs"/>
          <w:rtl/>
        </w:rPr>
        <w:t>משנה:</w:t>
      </w:r>
    </w:p>
    <w:p w:rsidR="00153B6B" w:rsidRDefault="00153B6B" w:rsidP="00153B6B">
      <w:pPr>
        <w:rPr>
          <w:rFonts w:hint="cs"/>
          <w:rtl/>
        </w:rPr>
      </w:pPr>
      <w:r>
        <w:rPr>
          <w:rFonts w:hint="cs"/>
          <w:rtl/>
        </w:rPr>
        <w:t xml:space="preserve">גץ </w:t>
      </w:r>
      <w:r>
        <w:rPr>
          <w:rFonts w:cs="Miriam"/>
          <w:szCs w:val="20"/>
          <w:rtl/>
        </w:rPr>
        <w:t>(</w:t>
      </w:r>
      <w:r>
        <w:rPr>
          <w:rFonts w:cs="Miriam" w:hint="cs"/>
          <w:szCs w:val="20"/>
          <w:rtl/>
        </w:rPr>
        <w:t>אשטנציי"ל</w:t>
      </w:r>
      <w:r>
        <w:rPr>
          <w:rFonts w:cs="Miriam"/>
          <w:szCs w:val="20"/>
          <w:rtl/>
        </w:rPr>
        <w:t>)</w:t>
      </w:r>
      <w:r>
        <w:rPr>
          <w:rtl/>
        </w:rPr>
        <w:t xml:space="preserve"> </w:t>
      </w:r>
      <w:r>
        <w:rPr>
          <w:rFonts w:hint="cs"/>
          <w:rtl/>
        </w:rPr>
        <w:t xml:space="preserve">שיצא מתחת הפטיש והזיק </w:t>
      </w:r>
      <w:r>
        <w:rPr>
          <w:rtl/>
        </w:rPr>
        <w:t>–</w:t>
      </w:r>
      <w:r>
        <w:rPr>
          <w:rFonts w:hint="cs"/>
          <w:rtl/>
        </w:rPr>
        <w:t xml:space="preserve"> חייב.</w:t>
      </w:r>
    </w:p>
    <w:p w:rsidR="00153B6B" w:rsidRDefault="00153B6B" w:rsidP="00153B6B">
      <w:pPr>
        <w:rPr>
          <w:rFonts w:hint="cs"/>
          <w:rtl/>
        </w:rPr>
      </w:pPr>
      <w:r>
        <w:rPr>
          <w:rFonts w:hint="cs"/>
          <w:rtl/>
        </w:rPr>
        <w:t>גמל שהיה טעון פשתן ועבר ברשות הרבים ונכנס פשתנו לתוך החנות ודלקו בנרו של חנוני והדליק את הבירה - בעל גמל חייב.</w:t>
      </w:r>
    </w:p>
    <w:p w:rsidR="00153B6B" w:rsidRDefault="00153B6B" w:rsidP="00153B6B">
      <w:pPr>
        <w:rPr>
          <w:rFonts w:hint="cs"/>
          <w:rtl/>
        </w:rPr>
      </w:pPr>
      <w:r>
        <w:rPr>
          <w:rFonts w:hint="cs"/>
          <w:rtl/>
        </w:rPr>
        <w:t>הניח חנוני נרו מבחוץ - החנוני חייב.</w:t>
      </w:r>
    </w:p>
    <w:p w:rsidR="00153B6B" w:rsidRDefault="00153B6B" w:rsidP="00153B6B">
      <w:pPr>
        <w:rPr>
          <w:rFonts w:hint="cs"/>
        </w:rPr>
      </w:pPr>
      <w:r>
        <w:rPr>
          <w:rFonts w:hint="cs"/>
          <w:rtl/>
        </w:rPr>
        <w:t xml:space="preserve">רבי יהודה אומר: בנר חנוכה </w:t>
      </w:r>
      <w:r>
        <w:rPr>
          <w:rtl/>
        </w:rPr>
        <w:t>–</w:t>
      </w:r>
      <w:r>
        <w:rPr>
          <w:rFonts w:hint="cs"/>
          <w:rtl/>
        </w:rPr>
        <w:t xml:space="preserve"> פטור.</w:t>
      </w:r>
    </w:p>
    <w:p w:rsidR="00153B6B" w:rsidRDefault="00153B6B" w:rsidP="00153B6B">
      <w:pPr>
        <w:rPr>
          <w:rFonts w:hint="cs"/>
        </w:rPr>
      </w:pPr>
    </w:p>
    <w:p w:rsidR="00153B6B" w:rsidRDefault="00153B6B" w:rsidP="00153B6B">
      <w:pPr>
        <w:rPr>
          <w:rFonts w:hint="cs"/>
          <w:rtl/>
        </w:rPr>
      </w:pPr>
      <w:r>
        <w:rPr>
          <w:rFonts w:hint="cs"/>
          <w:rtl/>
        </w:rPr>
        <w:t>גמרא:</w:t>
      </w:r>
    </w:p>
    <w:p w:rsidR="00153B6B" w:rsidRDefault="00153B6B" w:rsidP="00153B6B">
      <w:pPr>
        <w:rPr>
          <w:rFonts w:hint="cs"/>
          <w:rtl/>
        </w:rPr>
      </w:pPr>
      <w:r>
        <w:rPr>
          <w:rFonts w:hint="cs"/>
          <w:rtl/>
        </w:rPr>
        <w:t xml:space="preserve">אמר רבינא משמיה דרבא: שמע מינה מדרבי יהודה: נר חנוכה מצוה להניחה בתוך עשרה; דאי סלקא דעתך למעלה מעשרה - אמאי אמר רבי יהודה 'נר חנוכה פטור'? לימא ליה "הוה ליה לאנוחה למעלה מגמל ורוכבו!" אלא - לאו שמע מינה מצוה להניחה בתוך עשרה?! </w:t>
      </w:r>
    </w:p>
    <w:p w:rsidR="00153B6B" w:rsidRDefault="00153B6B" w:rsidP="00153B6B">
      <w:pPr>
        <w:rPr>
          <w:rFonts w:hint="cs"/>
          <w:rtl/>
        </w:rPr>
      </w:pPr>
      <w:r>
        <w:rPr>
          <w:rFonts w:hint="cs"/>
          <w:rtl/>
        </w:rPr>
        <w:t>אמרי: לא! לעולם אימא לך אפילו למעלה מעשרה; מאי אמרת: אבעי לך לאנוחה למעלה מגמל ורוכבו? - כיון דבמצוה קא עסיק - כולי האי לא אטרחוה רבנן.</w:t>
      </w:r>
    </w:p>
    <w:p w:rsidR="00153B6B" w:rsidRDefault="00153B6B" w:rsidP="00153B6B">
      <w:pPr>
        <w:rPr>
          <w:rFonts w:hint="cs"/>
        </w:rPr>
      </w:pPr>
      <w:r>
        <w:rPr>
          <w:rFonts w:hint="cs"/>
          <w:rtl/>
        </w:rPr>
        <w:t xml:space="preserve">אמר רב כהנא: דרש רב נתן בר מניומי משמיה דרבי תנחום: נר חנוכה שהניחה למעלה מעשרים אמה </w:t>
      </w:r>
      <w:r>
        <w:rPr>
          <w:rtl/>
        </w:rPr>
        <w:t>–</w:t>
      </w:r>
      <w:r>
        <w:rPr>
          <w:rFonts w:hint="cs"/>
          <w:rtl/>
        </w:rPr>
        <w:t xml:space="preserve"> פסולה, כסוכה וכמבוי </w:t>
      </w:r>
      <w:r>
        <w:rPr>
          <w:rFonts w:cs="Miriam"/>
          <w:szCs w:val="20"/>
          <w:rtl/>
        </w:rPr>
        <w:t>(</w:t>
      </w:r>
      <w:r>
        <w:rPr>
          <w:rFonts w:cs="Miriam" w:hint="cs"/>
          <w:szCs w:val="20"/>
          <w:rtl/>
        </w:rPr>
        <w:t>למעלה מעשרים אמה לא חזו לה אינשי ולא מפרסם ניסא, ואנן לפרסומי ניסא בעינן</w:t>
      </w:r>
      <w:r>
        <w:rPr>
          <w:rFonts w:cs="Miriam"/>
          <w:szCs w:val="20"/>
          <w:rtl/>
        </w:rPr>
        <w:t>)</w:t>
      </w:r>
      <w:r>
        <w:rPr>
          <w:rFonts w:hint="cs"/>
          <w:rtl/>
        </w:rPr>
        <w:t>.</w:t>
      </w:r>
    </w:p>
    <w:p w:rsidR="00153B6B" w:rsidRDefault="00153B6B" w:rsidP="00153B6B">
      <w:pPr>
        <w:rPr>
          <w:rFonts w:cs="Miriam" w:hint="cs"/>
          <w:szCs w:val="20"/>
        </w:rPr>
      </w:pPr>
    </w:p>
    <w:p w:rsidR="00153B6B" w:rsidRDefault="00153B6B" w:rsidP="00153B6B">
      <w:pPr>
        <w:jc w:val="center"/>
        <w:rPr>
          <w:rFonts w:cs="Miriam" w:hint="cs"/>
          <w:szCs w:val="20"/>
        </w:rPr>
      </w:pPr>
      <w:r>
        <w:rPr>
          <w:rFonts w:hint="cs"/>
          <w:rtl/>
        </w:rPr>
        <w:t>הדרן עלך 'הכונס'</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2:00Z" w:initials="YH">
    <w:p w:rsidR="00153B6B" w:rsidRDefault="00153B6B" w:rsidP="00153B6B">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rtl/>
        </w:rPr>
        <w:fldChar w:fldCharType="begin"/>
      </w:r>
      <w:r>
        <w:rPr>
          <w:rFonts w:cs="Courier New"/>
        </w:rPr>
        <w:instrText>PAGE \# "'עמוד: '#'</w:instrText>
      </w:r>
      <w:r>
        <w:rPr>
          <w:rFonts w:cs="Courier New"/>
        </w:rPr>
        <w:br/>
        <w:instrText>'"</w:instrText>
      </w:r>
      <w:r>
        <w:rPr>
          <w:rStyle w:val="ac"/>
          <w:rFonts w:cs="Courier New"/>
          <w:rtl/>
        </w:rPr>
        <w:instrText xml:space="preserve">  </w:instrText>
      </w:r>
      <w:r>
        <w:rPr>
          <w:rFonts w:cs="Courier New"/>
          <w:rtl/>
        </w:rPr>
        <w:fldChar w:fldCharType="end"/>
      </w:r>
      <w:r>
        <w:rPr>
          <w:rFonts w:cs="Courier New" w:hint="cs"/>
          <w:rtl/>
        </w:rPr>
        <w:t xml:space="preserve"> לפיכך נראה שרב אינו סובר את הכלל של רבי יוחנן שבמחלוקת רבי מאיר ורבי יהודה </w:t>
      </w:r>
      <w:r>
        <w:rPr>
          <w:rFonts w:cs="Courier New"/>
          <w:rtl/>
        </w:rPr>
        <w:t>–</w:t>
      </w:r>
      <w:r>
        <w:rPr>
          <w:rFonts w:cs="Courier New" w:hint="cs"/>
          <w:rtl/>
        </w:rPr>
        <w:t xml:space="preserve"> הלכה כרבי יהודה; העיר רצ"ה חיות [ע"ש]: עיין שטמ"ק כאן, יד מלאכי סימנים תקפא-תקפב.</w:t>
      </w:r>
    </w:p>
  </w:comment>
  <w:comment w:id="2" w:author="Yeshayahu Hollander" w:date="2013-08-02T09:42:00Z" w:initials="YH">
    <w:p w:rsidR="00153B6B" w:rsidRDefault="00153B6B" w:rsidP="00153B6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Miriam" w:hint="cs"/>
          <w:rtl/>
        </w:rPr>
        <w:t xml:space="preserve"> רש"י דף כב,ב ד"ה </w:t>
      </w:r>
      <w:r>
        <w:rPr>
          <w:rFonts w:cs="Miriam"/>
          <w:rtl/>
        </w:rPr>
        <w:t>ור' יוחנן אמר אפילו שלהבת פטור - ור' יוחנן לטעמיה</w:t>
      </w:r>
      <w:r>
        <w:rPr>
          <w:rFonts w:cs="Miriam" w:hint="cs"/>
          <w:rtl/>
        </w:rPr>
        <w:t>,</w:t>
      </w:r>
      <w:r>
        <w:rPr>
          <w:rFonts w:cs="Miriam"/>
          <w:rtl/>
        </w:rPr>
        <w:t xml:space="preserve"> דאמר אשו משום חציו</w:t>
      </w:r>
      <w:r>
        <w:rPr>
          <w:rFonts w:cs="Miriam" w:hint="cs"/>
          <w:rtl/>
        </w:rPr>
        <w:t>,</w:t>
      </w:r>
      <w:r>
        <w:rPr>
          <w:rFonts w:cs="Miriam"/>
          <w:rtl/>
        </w:rPr>
        <w:t xml:space="preserve"> והכא חציו דחרש הן.</w:t>
      </w:r>
    </w:p>
  </w:comment>
  <w:comment w:id="3" w:author="Yeshayahu Hollander" w:date="2013-08-02T09:42:00Z" w:initials="YH">
    <w:p w:rsidR="00153B6B" w:rsidRDefault="00153B6B" w:rsidP="00153B6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נראה ברור שצריך להיות פש</w:t>
      </w:r>
      <w:r>
        <w:rPr>
          <w:rFonts w:cs="Courier New" w:hint="cs"/>
          <w:b/>
          <w:bCs/>
          <w:szCs w:val="24"/>
          <w:rtl/>
        </w:rPr>
        <w:t>ה</w:t>
      </w:r>
      <w:r>
        <w:rPr>
          <w:rFonts w:cs="Courier New" w:hint="cs"/>
          <w:rtl/>
        </w:rPr>
        <w:t xml:space="preserve">, כלומר: התפשט, כמו </w:t>
      </w:r>
      <w:r>
        <w:rPr>
          <w:rFonts w:cs="Narkisim" w:hint="cs"/>
          <w:rtl/>
        </w:rPr>
        <w:t xml:space="preserve">פשה הנגע </w:t>
      </w:r>
      <w:r>
        <w:rPr>
          <w:rFonts w:cs="Miriam" w:hint="cs"/>
          <w:szCs w:val="16"/>
          <w:rtl/>
        </w:rPr>
        <w:t>[ויקרא יג,ה ועוד]</w:t>
      </w:r>
    </w:p>
  </w:comment>
  <w:comment w:id="4" w:author="Yeshayahu Hollander" w:date="2013-08-02T09:42:00Z" w:initials="YH">
    <w:p w:rsidR="00153B6B" w:rsidRDefault="00153B6B" w:rsidP="00153B6B">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כמובן גם כאן צ"ל 'פשה'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6B"/>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B6B"/>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87329"/>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B6B"/>
    <w:pPr>
      <w:bidi/>
    </w:pPr>
    <w:rPr>
      <w:rFonts w:ascii="Times New Roman" w:eastAsia="Times New Roman" w:hAnsi="Times New Roman" w:cs="Rod"/>
      <w:sz w:val="24"/>
      <w:szCs w:val="24"/>
      <w:lang w:eastAsia="he-IL"/>
    </w:rPr>
  </w:style>
  <w:style w:type="paragraph" w:styleId="1">
    <w:name w:val="heading 1"/>
    <w:basedOn w:val="a"/>
    <w:next w:val="a"/>
    <w:link w:val="10"/>
    <w:qFormat/>
    <w:rsid w:val="00153B6B"/>
    <w:pPr>
      <w:keepNext/>
      <w:outlineLvl w:val="0"/>
    </w:pPr>
    <w:rPr>
      <w:u w:val="single"/>
    </w:rPr>
  </w:style>
  <w:style w:type="paragraph" w:styleId="2">
    <w:name w:val="heading 2"/>
    <w:basedOn w:val="a"/>
    <w:next w:val="a"/>
    <w:link w:val="20"/>
    <w:qFormat/>
    <w:rsid w:val="00153B6B"/>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53B6B"/>
    <w:rPr>
      <w:rFonts w:ascii="Times New Roman" w:eastAsia="Times New Roman" w:hAnsi="Times New Roman" w:cs="Rod"/>
      <w:sz w:val="24"/>
      <w:szCs w:val="24"/>
      <w:u w:val="single"/>
      <w:lang w:eastAsia="he-IL"/>
    </w:rPr>
  </w:style>
  <w:style w:type="character" w:customStyle="1" w:styleId="20">
    <w:name w:val="כותרת 2 תו"/>
    <w:basedOn w:val="a0"/>
    <w:link w:val="2"/>
    <w:rsid w:val="00153B6B"/>
    <w:rPr>
      <w:rFonts w:ascii="Times New Roman" w:eastAsia="Times New Roman" w:hAnsi="Times New Roman" w:cs="Rod"/>
      <w:i/>
      <w:iCs/>
      <w:sz w:val="24"/>
      <w:szCs w:val="24"/>
      <w:lang w:eastAsia="he-IL"/>
    </w:rPr>
  </w:style>
  <w:style w:type="paragraph" w:styleId="a5">
    <w:name w:val="Body Text"/>
    <w:basedOn w:val="a"/>
    <w:link w:val="a6"/>
    <w:rsid w:val="00153B6B"/>
    <w:rPr>
      <w:rFonts w:cs="Miriam"/>
      <w:szCs w:val="20"/>
    </w:rPr>
  </w:style>
  <w:style w:type="character" w:customStyle="1" w:styleId="a6">
    <w:name w:val="גוף טקסט תו"/>
    <w:basedOn w:val="a0"/>
    <w:link w:val="a5"/>
    <w:rsid w:val="00153B6B"/>
    <w:rPr>
      <w:rFonts w:ascii="Times New Roman" w:eastAsia="Times New Roman" w:hAnsi="Times New Roman" w:cs="Miriam"/>
      <w:sz w:val="24"/>
      <w:szCs w:val="20"/>
      <w:lang w:eastAsia="he-IL"/>
    </w:rPr>
  </w:style>
  <w:style w:type="character" w:styleId="a7">
    <w:name w:val="footnote reference"/>
    <w:basedOn w:val="a0"/>
    <w:semiHidden/>
    <w:rsid w:val="00153B6B"/>
    <w:rPr>
      <w:vertAlign w:val="superscript"/>
    </w:rPr>
  </w:style>
  <w:style w:type="paragraph" w:styleId="a8">
    <w:name w:val="Body Text Indent"/>
    <w:basedOn w:val="a"/>
    <w:link w:val="a9"/>
    <w:rsid w:val="00153B6B"/>
    <w:pPr>
      <w:ind w:left="720"/>
    </w:pPr>
    <w:rPr>
      <w:rFonts w:cs="Miriam"/>
      <w:szCs w:val="20"/>
    </w:rPr>
  </w:style>
  <w:style w:type="character" w:customStyle="1" w:styleId="a9">
    <w:name w:val="כניסה בגוף טקסט תו"/>
    <w:basedOn w:val="a0"/>
    <w:link w:val="a8"/>
    <w:rsid w:val="00153B6B"/>
    <w:rPr>
      <w:rFonts w:ascii="Times New Roman" w:eastAsia="Times New Roman" w:hAnsi="Times New Roman" w:cs="Miriam"/>
      <w:sz w:val="24"/>
      <w:szCs w:val="20"/>
      <w:lang w:eastAsia="he-IL"/>
    </w:rPr>
  </w:style>
  <w:style w:type="paragraph" w:styleId="aa">
    <w:name w:val="footnote text"/>
    <w:basedOn w:val="a"/>
    <w:link w:val="ab"/>
    <w:semiHidden/>
    <w:rsid w:val="00153B6B"/>
    <w:rPr>
      <w:sz w:val="20"/>
      <w:szCs w:val="20"/>
    </w:rPr>
  </w:style>
  <w:style w:type="character" w:customStyle="1" w:styleId="ab">
    <w:name w:val="טקסט הערת שוליים תו"/>
    <w:basedOn w:val="a0"/>
    <w:link w:val="aa"/>
    <w:semiHidden/>
    <w:rsid w:val="00153B6B"/>
    <w:rPr>
      <w:rFonts w:ascii="Times New Roman" w:eastAsia="Times New Roman" w:hAnsi="Times New Roman" w:cs="Rod"/>
      <w:sz w:val="20"/>
      <w:szCs w:val="20"/>
      <w:lang w:eastAsia="he-IL"/>
    </w:rPr>
  </w:style>
  <w:style w:type="character" w:styleId="ac">
    <w:name w:val="annotation reference"/>
    <w:basedOn w:val="a0"/>
    <w:semiHidden/>
    <w:rsid w:val="00153B6B"/>
    <w:rPr>
      <w:sz w:val="16"/>
      <w:szCs w:val="16"/>
    </w:rPr>
  </w:style>
  <w:style w:type="paragraph" w:styleId="ad">
    <w:name w:val="annotation text"/>
    <w:basedOn w:val="a"/>
    <w:link w:val="ae"/>
    <w:semiHidden/>
    <w:rsid w:val="00153B6B"/>
    <w:rPr>
      <w:sz w:val="20"/>
      <w:szCs w:val="20"/>
    </w:rPr>
  </w:style>
  <w:style w:type="character" w:customStyle="1" w:styleId="ae">
    <w:name w:val="טקסט הערה תו"/>
    <w:basedOn w:val="a0"/>
    <w:link w:val="ad"/>
    <w:semiHidden/>
    <w:rsid w:val="00153B6B"/>
    <w:rPr>
      <w:rFonts w:ascii="Times New Roman" w:eastAsia="Times New Roman" w:hAnsi="Times New Roman" w:cs="Rod"/>
      <w:sz w:val="20"/>
      <w:szCs w:val="20"/>
      <w:lang w:eastAsia="he-IL"/>
    </w:rPr>
  </w:style>
  <w:style w:type="paragraph" w:styleId="21">
    <w:name w:val="Body Text 2"/>
    <w:basedOn w:val="a"/>
    <w:link w:val="22"/>
    <w:rsid w:val="00153B6B"/>
    <w:rPr>
      <w:i/>
      <w:iCs/>
      <w:lang w:eastAsia="en-US"/>
    </w:rPr>
  </w:style>
  <w:style w:type="character" w:customStyle="1" w:styleId="22">
    <w:name w:val="גוף טקסט 2 תו"/>
    <w:basedOn w:val="a0"/>
    <w:link w:val="21"/>
    <w:rsid w:val="00153B6B"/>
    <w:rPr>
      <w:rFonts w:ascii="Times New Roman" w:eastAsia="Times New Roman" w:hAnsi="Times New Roman" w:cs="Rod"/>
      <w:i/>
      <w:iCs/>
      <w:sz w:val="24"/>
      <w:szCs w:val="24"/>
    </w:rPr>
  </w:style>
  <w:style w:type="paragraph" w:styleId="af">
    <w:name w:val="footer"/>
    <w:basedOn w:val="a"/>
    <w:link w:val="af0"/>
    <w:rsid w:val="00153B6B"/>
    <w:pPr>
      <w:tabs>
        <w:tab w:val="center" w:pos="4320"/>
        <w:tab w:val="right" w:pos="8640"/>
      </w:tabs>
    </w:pPr>
    <w:rPr>
      <w:rFonts w:cs="Times New Roman"/>
    </w:rPr>
  </w:style>
  <w:style w:type="character" w:customStyle="1" w:styleId="af0">
    <w:name w:val="כותרת תחתונה תו"/>
    <w:basedOn w:val="a0"/>
    <w:link w:val="af"/>
    <w:rsid w:val="00153B6B"/>
    <w:rPr>
      <w:rFonts w:ascii="Times New Roman" w:eastAsia="Times New Roman" w:hAnsi="Times New Roman" w:cs="Times New Roman"/>
      <w:sz w:val="24"/>
      <w:szCs w:val="24"/>
      <w:lang w:eastAsia="he-IL"/>
    </w:rPr>
  </w:style>
  <w:style w:type="paragraph" w:styleId="23">
    <w:name w:val="Body Text Indent 2"/>
    <w:basedOn w:val="a"/>
    <w:link w:val="24"/>
    <w:rsid w:val="00153B6B"/>
    <w:pPr>
      <w:ind w:left="720"/>
    </w:pPr>
  </w:style>
  <w:style w:type="character" w:customStyle="1" w:styleId="24">
    <w:name w:val="כניסה בגוף טקסט 2 תו"/>
    <w:basedOn w:val="a0"/>
    <w:link w:val="23"/>
    <w:rsid w:val="00153B6B"/>
    <w:rPr>
      <w:rFonts w:ascii="Times New Roman" w:eastAsia="Times New Roman" w:hAnsi="Times New Roman" w:cs="Rod"/>
      <w:sz w:val="24"/>
      <w:szCs w:val="24"/>
      <w:lang w:eastAsia="he-IL"/>
    </w:rPr>
  </w:style>
  <w:style w:type="paragraph" w:styleId="3">
    <w:name w:val="Body Text Indent 3"/>
    <w:basedOn w:val="a"/>
    <w:link w:val="30"/>
    <w:rsid w:val="00153B6B"/>
    <w:pPr>
      <w:ind w:left="510"/>
    </w:pPr>
  </w:style>
  <w:style w:type="character" w:customStyle="1" w:styleId="30">
    <w:name w:val="כניסה בגוף טקסט 3 תו"/>
    <w:basedOn w:val="a0"/>
    <w:link w:val="3"/>
    <w:rsid w:val="00153B6B"/>
    <w:rPr>
      <w:rFonts w:ascii="Times New Roman" w:eastAsia="Times New Roman" w:hAnsi="Times New Roman" w:cs="Rod"/>
      <w:sz w:val="24"/>
      <w:szCs w:val="24"/>
      <w:lang w:eastAsia="he-IL"/>
    </w:rPr>
  </w:style>
  <w:style w:type="character" w:styleId="af1">
    <w:name w:val="page number"/>
    <w:basedOn w:val="a0"/>
    <w:rsid w:val="00153B6B"/>
  </w:style>
  <w:style w:type="paragraph" w:styleId="af2">
    <w:name w:val="Balloon Text"/>
    <w:basedOn w:val="a"/>
    <w:link w:val="af3"/>
    <w:semiHidden/>
    <w:rsid w:val="00153B6B"/>
    <w:rPr>
      <w:rFonts w:ascii="Tahoma" w:hAnsi="Tahoma" w:cs="Tahoma"/>
      <w:sz w:val="16"/>
      <w:szCs w:val="16"/>
    </w:rPr>
  </w:style>
  <w:style w:type="character" w:customStyle="1" w:styleId="af3">
    <w:name w:val="טקסט בלונים תו"/>
    <w:basedOn w:val="a0"/>
    <w:link w:val="af2"/>
    <w:semiHidden/>
    <w:rsid w:val="00153B6B"/>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B6B"/>
    <w:pPr>
      <w:bidi/>
    </w:pPr>
    <w:rPr>
      <w:rFonts w:ascii="Times New Roman" w:eastAsia="Times New Roman" w:hAnsi="Times New Roman" w:cs="Rod"/>
      <w:sz w:val="24"/>
      <w:szCs w:val="24"/>
      <w:lang w:eastAsia="he-IL"/>
    </w:rPr>
  </w:style>
  <w:style w:type="paragraph" w:styleId="1">
    <w:name w:val="heading 1"/>
    <w:basedOn w:val="a"/>
    <w:next w:val="a"/>
    <w:link w:val="10"/>
    <w:qFormat/>
    <w:rsid w:val="00153B6B"/>
    <w:pPr>
      <w:keepNext/>
      <w:outlineLvl w:val="0"/>
    </w:pPr>
    <w:rPr>
      <w:u w:val="single"/>
    </w:rPr>
  </w:style>
  <w:style w:type="paragraph" w:styleId="2">
    <w:name w:val="heading 2"/>
    <w:basedOn w:val="a"/>
    <w:next w:val="a"/>
    <w:link w:val="20"/>
    <w:qFormat/>
    <w:rsid w:val="00153B6B"/>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153B6B"/>
    <w:rPr>
      <w:rFonts w:ascii="Times New Roman" w:eastAsia="Times New Roman" w:hAnsi="Times New Roman" w:cs="Rod"/>
      <w:sz w:val="24"/>
      <w:szCs w:val="24"/>
      <w:u w:val="single"/>
      <w:lang w:eastAsia="he-IL"/>
    </w:rPr>
  </w:style>
  <w:style w:type="character" w:customStyle="1" w:styleId="20">
    <w:name w:val="כותרת 2 תו"/>
    <w:basedOn w:val="a0"/>
    <w:link w:val="2"/>
    <w:rsid w:val="00153B6B"/>
    <w:rPr>
      <w:rFonts w:ascii="Times New Roman" w:eastAsia="Times New Roman" w:hAnsi="Times New Roman" w:cs="Rod"/>
      <w:i/>
      <w:iCs/>
      <w:sz w:val="24"/>
      <w:szCs w:val="24"/>
      <w:lang w:eastAsia="he-IL"/>
    </w:rPr>
  </w:style>
  <w:style w:type="paragraph" w:styleId="a5">
    <w:name w:val="Body Text"/>
    <w:basedOn w:val="a"/>
    <w:link w:val="a6"/>
    <w:rsid w:val="00153B6B"/>
    <w:rPr>
      <w:rFonts w:cs="Miriam"/>
      <w:szCs w:val="20"/>
    </w:rPr>
  </w:style>
  <w:style w:type="character" w:customStyle="1" w:styleId="a6">
    <w:name w:val="גוף טקסט תו"/>
    <w:basedOn w:val="a0"/>
    <w:link w:val="a5"/>
    <w:rsid w:val="00153B6B"/>
    <w:rPr>
      <w:rFonts w:ascii="Times New Roman" w:eastAsia="Times New Roman" w:hAnsi="Times New Roman" w:cs="Miriam"/>
      <w:sz w:val="24"/>
      <w:szCs w:val="20"/>
      <w:lang w:eastAsia="he-IL"/>
    </w:rPr>
  </w:style>
  <w:style w:type="character" w:styleId="a7">
    <w:name w:val="footnote reference"/>
    <w:basedOn w:val="a0"/>
    <w:semiHidden/>
    <w:rsid w:val="00153B6B"/>
    <w:rPr>
      <w:vertAlign w:val="superscript"/>
    </w:rPr>
  </w:style>
  <w:style w:type="paragraph" w:styleId="a8">
    <w:name w:val="Body Text Indent"/>
    <w:basedOn w:val="a"/>
    <w:link w:val="a9"/>
    <w:rsid w:val="00153B6B"/>
    <w:pPr>
      <w:ind w:left="720"/>
    </w:pPr>
    <w:rPr>
      <w:rFonts w:cs="Miriam"/>
      <w:szCs w:val="20"/>
    </w:rPr>
  </w:style>
  <w:style w:type="character" w:customStyle="1" w:styleId="a9">
    <w:name w:val="כניסה בגוף טקסט תו"/>
    <w:basedOn w:val="a0"/>
    <w:link w:val="a8"/>
    <w:rsid w:val="00153B6B"/>
    <w:rPr>
      <w:rFonts w:ascii="Times New Roman" w:eastAsia="Times New Roman" w:hAnsi="Times New Roman" w:cs="Miriam"/>
      <w:sz w:val="24"/>
      <w:szCs w:val="20"/>
      <w:lang w:eastAsia="he-IL"/>
    </w:rPr>
  </w:style>
  <w:style w:type="paragraph" w:styleId="aa">
    <w:name w:val="footnote text"/>
    <w:basedOn w:val="a"/>
    <w:link w:val="ab"/>
    <w:semiHidden/>
    <w:rsid w:val="00153B6B"/>
    <w:rPr>
      <w:sz w:val="20"/>
      <w:szCs w:val="20"/>
    </w:rPr>
  </w:style>
  <w:style w:type="character" w:customStyle="1" w:styleId="ab">
    <w:name w:val="טקסט הערת שוליים תו"/>
    <w:basedOn w:val="a0"/>
    <w:link w:val="aa"/>
    <w:semiHidden/>
    <w:rsid w:val="00153B6B"/>
    <w:rPr>
      <w:rFonts w:ascii="Times New Roman" w:eastAsia="Times New Roman" w:hAnsi="Times New Roman" w:cs="Rod"/>
      <w:sz w:val="20"/>
      <w:szCs w:val="20"/>
      <w:lang w:eastAsia="he-IL"/>
    </w:rPr>
  </w:style>
  <w:style w:type="character" w:styleId="ac">
    <w:name w:val="annotation reference"/>
    <w:basedOn w:val="a0"/>
    <w:semiHidden/>
    <w:rsid w:val="00153B6B"/>
    <w:rPr>
      <w:sz w:val="16"/>
      <w:szCs w:val="16"/>
    </w:rPr>
  </w:style>
  <w:style w:type="paragraph" w:styleId="ad">
    <w:name w:val="annotation text"/>
    <w:basedOn w:val="a"/>
    <w:link w:val="ae"/>
    <w:semiHidden/>
    <w:rsid w:val="00153B6B"/>
    <w:rPr>
      <w:sz w:val="20"/>
      <w:szCs w:val="20"/>
    </w:rPr>
  </w:style>
  <w:style w:type="character" w:customStyle="1" w:styleId="ae">
    <w:name w:val="טקסט הערה תו"/>
    <w:basedOn w:val="a0"/>
    <w:link w:val="ad"/>
    <w:semiHidden/>
    <w:rsid w:val="00153B6B"/>
    <w:rPr>
      <w:rFonts w:ascii="Times New Roman" w:eastAsia="Times New Roman" w:hAnsi="Times New Roman" w:cs="Rod"/>
      <w:sz w:val="20"/>
      <w:szCs w:val="20"/>
      <w:lang w:eastAsia="he-IL"/>
    </w:rPr>
  </w:style>
  <w:style w:type="paragraph" w:styleId="21">
    <w:name w:val="Body Text 2"/>
    <w:basedOn w:val="a"/>
    <w:link w:val="22"/>
    <w:rsid w:val="00153B6B"/>
    <w:rPr>
      <w:i/>
      <w:iCs/>
      <w:lang w:eastAsia="en-US"/>
    </w:rPr>
  </w:style>
  <w:style w:type="character" w:customStyle="1" w:styleId="22">
    <w:name w:val="גוף טקסט 2 תו"/>
    <w:basedOn w:val="a0"/>
    <w:link w:val="21"/>
    <w:rsid w:val="00153B6B"/>
    <w:rPr>
      <w:rFonts w:ascii="Times New Roman" w:eastAsia="Times New Roman" w:hAnsi="Times New Roman" w:cs="Rod"/>
      <w:i/>
      <w:iCs/>
      <w:sz w:val="24"/>
      <w:szCs w:val="24"/>
    </w:rPr>
  </w:style>
  <w:style w:type="paragraph" w:styleId="af">
    <w:name w:val="footer"/>
    <w:basedOn w:val="a"/>
    <w:link w:val="af0"/>
    <w:rsid w:val="00153B6B"/>
    <w:pPr>
      <w:tabs>
        <w:tab w:val="center" w:pos="4320"/>
        <w:tab w:val="right" w:pos="8640"/>
      </w:tabs>
    </w:pPr>
    <w:rPr>
      <w:rFonts w:cs="Times New Roman"/>
    </w:rPr>
  </w:style>
  <w:style w:type="character" w:customStyle="1" w:styleId="af0">
    <w:name w:val="כותרת תחתונה תו"/>
    <w:basedOn w:val="a0"/>
    <w:link w:val="af"/>
    <w:rsid w:val="00153B6B"/>
    <w:rPr>
      <w:rFonts w:ascii="Times New Roman" w:eastAsia="Times New Roman" w:hAnsi="Times New Roman" w:cs="Times New Roman"/>
      <w:sz w:val="24"/>
      <w:szCs w:val="24"/>
      <w:lang w:eastAsia="he-IL"/>
    </w:rPr>
  </w:style>
  <w:style w:type="paragraph" w:styleId="23">
    <w:name w:val="Body Text Indent 2"/>
    <w:basedOn w:val="a"/>
    <w:link w:val="24"/>
    <w:rsid w:val="00153B6B"/>
    <w:pPr>
      <w:ind w:left="720"/>
    </w:pPr>
  </w:style>
  <w:style w:type="character" w:customStyle="1" w:styleId="24">
    <w:name w:val="כניסה בגוף טקסט 2 תו"/>
    <w:basedOn w:val="a0"/>
    <w:link w:val="23"/>
    <w:rsid w:val="00153B6B"/>
    <w:rPr>
      <w:rFonts w:ascii="Times New Roman" w:eastAsia="Times New Roman" w:hAnsi="Times New Roman" w:cs="Rod"/>
      <w:sz w:val="24"/>
      <w:szCs w:val="24"/>
      <w:lang w:eastAsia="he-IL"/>
    </w:rPr>
  </w:style>
  <w:style w:type="paragraph" w:styleId="3">
    <w:name w:val="Body Text Indent 3"/>
    <w:basedOn w:val="a"/>
    <w:link w:val="30"/>
    <w:rsid w:val="00153B6B"/>
    <w:pPr>
      <w:ind w:left="510"/>
    </w:pPr>
  </w:style>
  <w:style w:type="character" w:customStyle="1" w:styleId="30">
    <w:name w:val="כניסה בגוף טקסט 3 תו"/>
    <w:basedOn w:val="a0"/>
    <w:link w:val="3"/>
    <w:rsid w:val="00153B6B"/>
    <w:rPr>
      <w:rFonts w:ascii="Times New Roman" w:eastAsia="Times New Roman" w:hAnsi="Times New Roman" w:cs="Rod"/>
      <w:sz w:val="24"/>
      <w:szCs w:val="24"/>
      <w:lang w:eastAsia="he-IL"/>
    </w:rPr>
  </w:style>
  <w:style w:type="character" w:styleId="af1">
    <w:name w:val="page number"/>
    <w:basedOn w:val="a0"/>
    <w:rsid w:val="00153B6B"/>
  </w:style>
  <w:style w:type="paragraph" w:styleId="af2">
    <w:name w:val="Balloon Text"/>
    <w:basedOn w:val="a"/>
    <w:link w:val="af3"/>
    <w:semiHidden/>
    <w:rsid w:val="00153B6B"/>
    <w:rPr>
      <w:rFonts w:ascii="Tahoma" w:hAnsi="Tahoma" w:cs="Tahoma"/>
      <w:sz w:val="16"/>
      <w:szCs w:val="16"/>
    </w:rPr>
  </w:style>
  <w:style w:type="character" w:customStyle="1" w:styleId="af3">
    <w:name w:val="טקסט בלונים תו"/>
    <w:basedOn w:val="a0"/>
    <w:link w:val="af2"/>
    <w:semiHidden/>
    <w:rsid w:val="00153B6B"/>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7056</Words>
  <Characters>40225</Characters>
  <Application>Microsoft Office Word</Application>
  <DocSecurity>0</DocSecurity>
  <Lines>335</Lines>
  <Paragraphs>94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2013-08-02T06:42:00Z</dcterms:created>
  <dcterms:modified xsi:type="dcterms:W3CDTF">2013-08-02T06:42:00Z</dcterms:modified>
</cp:coreProperties>
</file>